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338B" w:rsidRPr="006A43F6" w:rsidRDefault="0083338B" w:rsidP="0083338B">
      <w:pPr>
        <w:shd w:val="clear" w:color="auto" w:fill="FFFFFF"/>
        <w:spacing w:after="0" w:line="240" w:lineRule="auto"/>
        <w:jc w:val="center"/>
        <w:rPr>
          <w:rFonts w:ascii="Times New Roman" w:eastAsia="Times New Roman" w:hAnsi="Times New Roman"/>
          <w:b/>
          <w:color w:val="000000"/>
          <w:sz w:val="28"/>
          <w:szCs w:val="28"/>
        </w:rPr>
      </w:pPr>
      <w:r w:rsidRPr="006A43F6">
        <w:rPr>
          <w:rFonts w:ascii="Times New Roman" w:hAnsi="Times New Roman"/>
          <w:b/>
          <w:color w:val="000000"/>
          <w:sz w:val="28"/>
          <w:szCs w:val="28"/>
          <w:shd w:val="clear" w:color="auto" w:fill="FFFFFF"/>
        </w:rPr>
        <w:t xml:space="preserve">Отчет по </w:t>
      </w:r>
      <w:r w:rsidRPr="006A43F6">
        <w:rPr>
          <w:rFonts w:ascii="Times New Roman" w:eastAsia="Times New Roman" w:hAnsi="Times New Roman"/>
          <w:b/>
          <w:color w:val="000000"/>
          <w:sz w:val="28"/>
          <w:szCs w:val="28"/>
        </w:rPr>
        <w:t>плану</w:t>
      </w:r>
    </w:p>
    <w:p w:rsidR="0083338B" w:rsidRPr="006A43F6" w:rsidRDefault="0083338B" w:rsidP="0083338B">
      <w:pPr>
        <w:shd w:val="clear" w:color="auto" w:fill="FFFFFF"/>
        <w:spacing w:after="0" w:line="240" w:lineRule="auto"/>
        <w:jc w:val="center"/>
        <w:rPr>
          <w:rFonts w:ascii="Times New Roman" w:eastAsia="Times New Roman" w:hAnsi="Times New Roman"/>
          <w:b/>
          <w:color w:val="000000"/>
          <w:sz w:val="28"/>
          <w:szCs w:val="28"/>
        </w:rPr>
      </w:pPr>
      <w:r w:rsidRPr="006A43F6">
        <w:rPr>
          <w:rFonts w:ascii="Times New Roman" w:eastAsia="Times New Roman" w:hAnsi="Times New Roman"/>
          <w:b/>
          <w:color w:val="000000"/>
          <w:sz w:val="28"/>
          <w:szCs w:val="28"/>
        </w:rPr>
        <w:t xml:space="preserve">мероприятий на 2020-2021 учебный год и </w:t>
      </w:r>
    </w:p>
    <w:p w:rsidR="0083338B" w:rsidRPr="006A43F6" w:rsidRDefault="0083338B" w:rsidP="0083338B">
      <w:pPr>
        <w:shd w:val="clear" w:color="auto" w:fill="FFFFFF"/>
        <w:spacing w:after="0" w:line="240" w:lineRule="auto"/>
        <w:jc w:val="center"/>
        <w:rPr>
          <w:rFonts w:ascii="Times New Roman" w:eastAsia="Times New Roman" w:hAnsi="Times New Roman"/>
          <w:b/>
          <w:color w:val="000000"/>
          <w:sz w:val="28"/>
          <w:szCs w:val="28"/>
        </w:rPr>
      </w:pPr>
      <w:r w:rsidRPr="006A43F6">
        <w:rPr>
          <w:rFonts w:ascii="Times New Roman" w:eastAsia="Times New Roman" w:hAnsi="Times New Roman"/>
          <w:b/>
          <w:color w:val="000000"/>
          <w:sz w:val="28"/>
          <w:szCs w:val="28"/>
        </w:rPr>
        <w:t xml:space="preserve">посвященных празднованию Года родных языков </w:t>
      </w:r>
    </w:p>
    <w:p w:rsidR="0083338B" w:rsidRPr="006A43F6" w:rsidRDefault="0083338B" w:rsidP="0083338B">
      <w:pPr>
        <w:shd w:val="clear" w:color="auto" w:fill="FFFFFF"/>
        <w:spacing w:after="0" w:line="240" w:lineRule="auto"/>
        <w:jc w:val="center"/>
        <w:rPr>
          <w:rFonts w:ascii="Times New Roman" w:eastAsia="Times New Roman" w:hAnsi="Times New Roman"/>
          <w:b/>
          <w:color w:val="000000"/>
          <w:sz w:val="28"/>
          <w:szCs w:val="28"/>
        </w:rPr>
      </w:pPr>
      <w:r w:rsidRPr="006A43F6">
        <w:rPr>
          <w:rFonts w:ascii="Times New Roman" w:eastAsia="Times New Roman" w:hAnsi="Times New Roman"/>
          <w:b/>
          <w:color w:val="000000"/>
          <w:sz w:val="28"/>
          <w:szCs w:val="28"/>
        </w:rPr>
        <w:t>в МАОУ «СОШ № 1»</w:t>
      </w:r>
    </w:p>
    <w:p w:rsidR="0083338B" w:rsidRDefault="0083338B" w:rsidP="0083338B">
      <w:pPr>
        <w:shd w:val="clear" w:color="auto" w:fill="FFFFFF"/>
        <w:spacing w:after="0" w:line="240" w:lineRule="auto"/>
        <w:jc w:val="center"/>
        <w:rPr>
          <w:rFonts w:ascii="Times New Roman" w:eastAsia="Times New Roman" w:hAnsi="Times New Roman"/>
          <w:b/>
          <w:color w:val="000000"/>
          <w:sz w:val="28"/>
          <w:szCs w:val="28"/>
        </w:rPr>
      </w:pPr>
      <w:r w:rsidRPr="006A43F6">
        <w:rPr>
          <w:rFonts w:ascii="Times New Roman" w:eastAsia="Times New Roman" w:hAnsi="Times New Roman"/>
          <w:b/>
          <w:color w:val="000000"/>
          <w:sz w:val="28"/>
          <w:szCs w:val="28"/>
        </w:rPr>
        <w:t>Республики Татарстан</w:t>
      </w:r>
      <w:r>
        <w:rPr>
          <w:rFonts w:ascii="Times New Roman" w:eastAsia="Times New Roman" w:hAnsi="Times New Roman"/>
          <w:b/>
          <w:color w:val="000000"/>
          <w:sz w:val="28"/>
          <w:szCs w:val="28"/>
        </w:rPr>
        <w:t xml:space="preserve"> </w:t>
      </w:r>
    </w:p>
    <w:p w:rsidR="0083338B" w:rsidRPr="006A43F6" w:rsidRDefault="00FF2AAB" w:rsidP="0083338B">
      <w:pPr>
        <w:shd w:val="clear" w:color="auto" w:fill="FFFFFF"/>
        <w:spacing w:after="0" w:line="240" w:lineRule="auto"/>
        <w:jc w:val="center"/>
        <w:rPr>
          <w:rFonts w:ascii="Times New Roman" w:eastAsia="Times New Roman" w:hAnsi="Times New Roman"/>
          <w:b/>
          <w:color w:val="000000"/>
          <w:sz w:val="28"/>
          <w:szCs w:val="28"/>
        </w:rPr>
      </w:pPr>
      <w:r>
        <w:rPr>
          <w:rFonts w:ascii="Times New Roman" w:eastAsia="Times New Roman" w:hAnsi="Times New Roman"/>
          <w:b/>
          <w:color w:val="000000"/>
          <w:sz w:val="28"/>
          <w:szCs w:val="28"/>
        </w:rPr>
        <w:t>за апрель</w:t>
      </w:r>
    </w:p>
    <w:p w:rsidR="00E47951" w:rsidRDefault="00E47951" w:rsidP="00586A04">
      <w:pPr>
        <w:spacing w:after="0" w:line="240" w:lineRule="auto"/>
        <w:jc w:val="center"/>
        <w:rPr>
          <w:rFonts w:ascii="Times New Roman" w:hAnsi="Times New Roman"/>
          <w:sz w:val="28"/>
          <w:szCs w:val="28"/>
        </w:rPr>
      </w:pPr>
    </w:p>
    <w:p w:rsidR="0083338B" w:rsidRPr="00586A04" w:rsidRDefault="0083338B" w:rsidP="00586A04">
      <w:pPr>
        <w:spacing w:after="0" w:line="240" w:lineRule="auto"/>
        <w:jc w:val="center"/>
        <w:rPr>
          <w:rFonts w:ascii="Times New Roman" w:hAnsi="Times New Roman"/>
          <w:sz w:val="28"/>
          <w:szCs w:val="28"/>
        </w:rPr>
      </w:pPr>
    </w:p>
    <w:tbl>
      <w:tblPr>
        <w:tblStyle w:val="a4"/>
        <w:tblW w:w="10632" w:type="dxa"/>
        <w:tblInd w:w="-1026" w:type="dxa"/>
        <w:tblLayout w:type="fixed"/>
        <w:tblLook w:val="04A0" w:firstRow="1" w:lastRow="0" w:firstColumn="1" w:lastColumn="0" w:noHBand="0" w:noVBand="1"/>
      </w:tblPr>
      <w:tblGrid>
        <w:gridCol w:w="1843"/>
        <w:gridCol w:w="1985"/>
        <w:gridCol w:w="992"/>
        <w:gridCol w:w="5812"/>
      </w:tblGrid>
      <w:tr w:rsidR="00E47951" w:rsidRPr="00141842" w:rsidTr="00141842">
        <w:tc>
          <w:tcPr>
            <w:tcW w:w="1843" w:type="dxa"/>
            <w:tcBorders>
              <w:top w:val="single" w:sz="4" w:space="0" w:color="auto"/>
              <w:left w:val="single" w:sz="4" w:space="0" w:color="auto"/>
              <w:bottom w:val="single" w:sz="4" w:space="0" w:color="auto"/>
              <w:right w:val="single" w:sz="4" w:space="0" w:color="auto"/>
            </w:tcBorders>
            <w:hideMark/>
          </w:tcPr>
          <w:p w:rsidR="00E47951" w:rsidRPr="00141842" w:rsidRDefault="00E47951" w:rsidP="00831498">
            <w:pPr>
              <w:jc w:val="both"/>
              <w:rPr>
                <w:rFonts w:ascii="Times New Roman" w:hAnsi="Times New Roman"/>
                <w:sz w:val="24"/>
                <w:szCs w:val="24"/>
              </w:rPr>
            </w:pPr>
            <w:r w:rsidRPr="00141842">
              <w:rPr>
                <w:rFonts w:ascii="Times New Roman" w:hAnsi="Times New Roman"/>
                <w:sz w:val="24"/>
                <w:szCs w:val="24"/>
              </w:rPr>
              <w:t>МО</w:t>
            </w:r>
          </w:p>
        </w:tc>
        <w:tc>
          <w:tcPr>
            <w:tcW w:w="1985" w:type="dxa"/>
            <w:tcBorders>
              <w:top w:val="single" w:sz="4" w:space="0" w:color="auto"/>
              <w:left w:val="single" w:sz="4" w:space="0" w:color="auto"/>
              <w:bottom w:val="single" w:sz="4" w:space="0" w:color="auto"/>
              <w:right w:val="single" w:sz="4" w:space="0" w:color="auto"/>
            </w:tcBorders>
            <w:hideMark/>
          </w:tcPr>
          <w:p w:rsidR="00E47951" w:rsidRPr="00141842" w:rsidRDefault="00E47951" w:rsidP="00831498">
            <w:pPr>
              <w:jc w:val="both"/>
              <w:rPr>
                <w:rFonts w:ascii="Times New Roman" w:hAnsi="Times New Roman"/>
                <w:sz w:val="24"/>
                <w:szCs w:val="24"/>
              </w:rPr>
            </w:pPr>
            <w:r w:rsidRPr="00141842">
              <w:rPr>
                <w:rFonts w:ascii="Times New Roman" w:hAnsi="Times New Roman"/>
                <w:sz w:val="24"/>
                <w:szCs w:val="24"/>
              </w:rPr>
              <w:t>Наименование мероприятий</w:t>
            </w:r>
          </w:p>
        </w:tc>
        <w:tc>
          <w:tcPr>
            <w:tcW w:w="992" w:type="dxa"/>
            <w:tcBorders>
              <w:top w:val="single" w:sz="4" w:space="0" w:color="auto"/>
              <w:left w:val="single" w:sz="4" w:space="0" w:color="auto"/>
              <w:bottom w:val="single" w:sz="4" w:space="0" w:color="auto"/>
              <w:right w:val="single" w:sz="4" w:space="0" w:color="auto"/>
            </w:tcBorders>
            <w:hideMark/>
          </w:tcPr>
          <w:p w:rsidR="00E47951" w:rsidRPr="00141842" w:rsidRDefault="00E47951" w:rsidP="00831498">
            <w:pPr>
              <w:jc w:val="both"/>
              <w:rPr>
                <w:rFonts w:ascii="Times New Roman" w:hAnsi="Times New Roman"/>
                <w:sz w:val="24"/>
                <w:szCs w:val="24"/>
              </w:rPr>
            </w:pPr>
            <w:r w:rsidRPr="00141842">
              <w:rPr>
                <w:rFonts w:ascii="Times New Roman" w:hAnsi="Times New Roman"/>
                <w:sz w:val="24"/>
                <w:szCs w:val="24"/>
              </w:rPr>
              <w:t>Количество участников</w:t>
            </w:r>
          </w:p>
        </w:tc>
        <w:tc>
          <w:tcPr>
            <w:tcW w:w="5812" w:type="dxa"/>
            <w:tcBorders>
              <w:top w:val="single" w:sz="4" w:space="0" w:color="auto"/>
              <w:left w:val="single" w:sz="4" w:space="0" w:color="auto"/>
              <w:bottom w:val="single" w:sz="4" w:space="0" w:color="auto"/>
              <w:right w:val="single" w:sz="4" w:space="0" w:color="auto"/>
            </w:tcBorders>
            <w:hideMark/>
          </w:tcPr>
          <w:p w:rsidR="00E47951" w:rsidRPr="00141842" w:rsidRDefault="00E47951" w:rsidP="00831498">
            <w:pPr>
              <w:jc w:val="both"/>
              <w:rPr>
                <w:rFonts w:ascii="Times New Roman" w:hAnsi="Times New Roman"/>
                <w:sz w:val="24"/>
                <w:szCs w:val="24"/>
              </w:rPr>
            </w:pPr>
            <w:r w:rsidRPr="00141842">
              <w:rPr>
                <w:rFonts w:ascii="Times New Roman" w:hAnsi="Times New Roman"/>
                <w:sz w:val="24"/>
                <w:szCs w:val="24"/>
              </w:rPr>
              <w:t>Информация о мероприятии</w:t>
            </w:r>
          </w:p>
        </w:tc>
      </w:tr>
      <w:tr w:rsidR="007779C8" w:rsidRPr="00141842" w:rsidTr="00141842">
        <w:tc>
          <w:tcPr>
            <w:tcW w:w="1843" w:type="dxa"/>
            <w:tcBorders>
              <w:top w:val="single" w:sz="4" w:space="0" w:color="auto"/>
              <w:left w:val="single" w:sz="4" w:space="0" w:color="auto"/>
              <w:bottom w:val="single" w:sz="4" w:space="0" w:color="auto"/>
              <w:right w:val="single" w:sz="4" w:space="0" w:color="auto"/>
            </w:tcBorders>
            <w:hideMark/>
          </w:tcPr>
          <w:p w:rsidR="007779C8" w:rsidRPr="00141842" w:rsidRDefault="007779C8" w:rsidP="00831498">
            <w:pPr>
              <w:jc w:val="both"/>
              <w:rPr>
                <w:rFonts w:ascii="Times New Roman" w:hAnsi="Times New Roman"/>
                <w:sz w:val="24"/>
                <w:szCs w:val="24"/>
              </w:rPr>
            </w:pPr>
            <w:r w:rsidRPr="00141842">
              <w:rPr>
                <w:rFonts w:ascii="Times New Roman" w:hAnsi="Times New Roman"/>
                <w:sz w:val="24"/>
                <w:szCs w:val="24"/>
              </w:rPr>
              <w:t>МАОУ «СОШ № 1»</w:t>
            </w:r>
          </w:p>
        </w:tc>
        <w:tc>
          <w:tcPr>
            <w:tcW w:w="1985" w:type="dxa"/>
            <w:tcBorders>
              <w:top w:val="single" w:sz="4" w:space="0" w:color="auto"/>
              <w:left w:val="single" w:sz="4" w:space="0" w:color="auto"/>
              <w:bottom w:val="single" w:sz="4" w:space="0" w:color="auto"/>
              <w:right w:val="single" w:sz="4" w:space="0" w:color="auto"/>
            </w:tcBorders>
          </w:tcPr>
          <w:p w:rsidR="00141842" w:rsidRPr="00141842" w:rsidRDefault="00141842" w:rsidP="00141842">
            <w:pPr>
              <w:rPr>
                <w:rFonts w:ascii="Times New Roman" w:hAnsi="Times New Roman"/>
                <w:sz w:val="24"/>
                <w:szCs w:val="24"/>
              </w:rPr>
            </w:pPr>
            <w:r w:rsidRPr="00141842">
              <w:rPr>
                <w:rFonts w:ascii="Times New Roman" w:hAnsi="Times New Roman"/>
                <w:sz w:val="24"/>
                <w:szCs w:val="24"/>
                <w:lang w:val="tt-RU"/>
              </w:rPr>
              <w:t xml:space="preserve">“Гаилә.Гаилә кыйммәтләре һәм </w:t>
            </w:r>
            <w:r w:rsidRPr="00141842">
              <w:rPr>
                <w:rFonts w:ascii="Times New Roman" w:hAnsi="Times New Roman"/>
                <w:sz w:val="24"/>
                <w:szCs w:val="24"/>
              </w:rPr>
              <w:t>традиция</w:t>
            </w:r>
            <w:r w:rsidRPr="00141842">
              <w:rPr>
                <w:rFonts w:ascii="Times New Roman" w:hAnsi="Times New Roman"/>
                <w:sz w:val="24"/>
                <w:szCs w:val="24"/>
                <w:lang w:val="tt-RU"/>
              </w:rPr>
              <w:t>ләре”/</w:t>
            </w:r>
            <w:r w:rsidRPr="00141842">
              <w:rPr>
                <w:sz w:val="24"/>
                <w:szCs w:val="24"/>
              </w:rPr>
              <w:t xml:space="preserve"> </w:t>
            </w:r>
            <w:r w:rsidRPr="00141842">
              <w:rPr>
                <w:rFonts w:ascii="Times New Roman" w:hAnsi="Times New Roman"/>
                <w:sz w:val="24"/>
                <w:szCs w:val="24"/>
                <w:lang w:val="tt-RU"/>
              </w:rPr>
              <w:t>«Семейные ценности»</w:t>
            </w:r>
          </w:p>
          <w:p w:rsidR="007779C8" w:rsidRPr="00141842" w:rsidRDefault="007779C8" w:rsidP="00831498">
            <w:pPr>
              <w:jc w:val="both"/>
              <w:rPr>
                <w:rFonts w:ascii="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tcPr>
          <w:p w:rsidR="007779C8" w:rsidRPr="00141842" w:rsidRDefault="00833C99" w:rsidP="00831498">
            <w:pPr>
              <w:jc w:val="both"/>
              <w:rPr>
                <w:rFonts w:ascii="Times New Roman" w:hAnsi="Times New Roman"/>
                <w:sz w:val="24"/>
                <w:szCs w:val="24"/>
              </w:rPr>
            </w:pPr>
            <w:r>
              <w:rPr>
                <w:rFonts w:ascii="Times New Roman" w:hAnsi="Times New Roman"/>
                <w:sz w:val="24"/>
                <w:szCs w:val="24"/>
              </w:rPr>
              <w:t>23</w:t>
            </w:r>
          </w:p>
        </w:tc>
        <w:tc>
          <w:tcPr>
            <w:tcW w:w="5812" w:type="dxa"/>
            <w:tcBorders>
              <w:top w:val="single" w:sz="4" w:space="0" w:color="auto"/>
              <w:left w:val="single" w:sz="4" w:space="0" w:color="auto"/>
              <w:bottom w:val="single" w:sz="4" w:space="0" w:color="auto"/>
              <w:right w:val="single" w:sz="4" w:space="0" w:color="auto"/>
            </w:tcBorders>
          </w:tcPr>
          <w:p w:rsidR="00141842" w:rsidRPr="00F53591" w:rsidRDefault="00141842" w:rsidP="00141842">
            <w:pPr>
              <w:rPr>
                <w:rFonts w:ascii="Times New Roman" w:hAnsi="Times New Roman"/>
                <w:sz w:val="24"/>
                <w:lang w:val="tt-RU"/>
              </w:rPr>
            </w:pPr>
            <w:r>
              <w:rPr>
                <w:rFonts w:ascii="Times New Roman" w:hAnsi="Times New Roman"/>
                <w:sz w:val="24"/>
                <w:lang w:val="tt-RU"/>
              </w:rPr>
              <w:t xml:space="preserve">Даутова Л.Р. </w:t>
            </w:r>
            <w:r w:rsidRPr="00F53591">
              <w:rPr>
                <w:rFonts w:ascii="Times New Roman" w:hAnsi="Times New Roman"/>
                <w:sz w:val="24"/>
                <w:lang w:val="tt-RU"/>
              </w:rPr>
              <w:t>«Гаилә кыйммәтләре» дигән</w:t>
            </w:r>
            <w:r>
              <w:rPr>
                <w:rFonts w:ascii="Times New Roman" w:hAnsi="Times New Roman"/>
                <w:sz w:val="24"/>
                <w:lang w:val="tt-RU"/>
              </w:rPr>
              <w:t xml:space="preserve"> темага класстан тыш чараны 8 в сыйныфында  үткәрде. Бу т</w:t>
            </w:r>
            <w:r w:rsidRPr="00F53591">
              <w:rPr>
                <w:rFonts w:ascii="Times New Roman" w:hAnsi="Times New Roman"/>
                <w:sz w:val="24"/>
                <w:lang w:val="tt-RU"/>
              </w:rPr>
              <w:t>ема соңгы вакытта гаилә, гаилә тәрбиясе проблемаларына игътибар артуга бәйле рәвештә сайланды, бу аның актуальлеген һәм максатчанлыгын күрсәтте. Чөнки өлкән яшьтә үк егетләр һәм кызлар булачак гаиләләрен нинди итеп күрергә теләүләре, әти-әниләренең тәҗрибәсеннән файдаланырга теләүләре турында уйлана башлыйлар.</w:t>
            </w:r>
            <w:r>
              <w:rPr>
                <w:rFonts w:ascii="Times New Roman" w:hAnsi="Times New Roman"/>
                <w:sz w:val="24"/>
                <w:lang w:val="tt-RU"/>
              </w:rPr>
              <w:t xml:space="preserve"> </w:t>
            </w:r>
            <w:r w:rsidRPr="00141842">
              <w:rPr>
                <w:rFonts w:ascii="Times New Roman" w:hAnsi="Times New Roman"/>
                <w:sz w:val="24"/>
                <w:lang w:val="tt-RU"/>
              </w:rPr>
              <w:t>Безнең фикеребезчә, чараның барлык максатлары һәм бурычлары гомумән алганда ирешелде, бу аны шактый югары бәяләргә мөмкинлек бирә.. Бу чараны оештыру буенча бөтен әзерлек эшләре диярлек укучыларга йөкләнде</w:t>
            </w:r>
            <w:r w:rsidR="00B13B45">
              <w:rPr>
                <w:rFonts w:ascii="Times New Roman" w:hAnsi="Times New Roman"/>
                <w:sz w:val="24"/>
                <w:lang w:val="tt-RU"/>
              </w:rPr>
              <w:t>. Укытучы башта тәкъдим  итте</w:t>
            </w:r>
            <w:r w:rsidRPr="00141842">
              <w:rPr>
                <w:rFonts w:ascii="Times New Roman" w:hAnsi="Times New Roman"/>
                <w:sz w:val="24"/>
                <w:lang w:val="tt-RU"/>
              </w:rPr>
              <w:t>: 1) кичә темасы; 2) гаилә ядкарьләре һәм традицияләре белән бәйле аерым моментлар. Аларны тормышка ашыру</w:t>
            </w:r>
            <w:r w:rsidR="00B13B45">
              <w:rPr>
                <w:rFonts w:ascii="Times New Roman" w:hAnsi="Times New Roman"/>
                <w:sz w:val="24"/>
                <w:lang w:val="tt-RU"/>
              </w:rPr>
              <w:t xml:space="preserve"> ысуллары алдан очрашуда укучылар</w:t>
            </w:r>
            <w:r w:rsidRPr="00141842">
              <w:rPr>
                <w:rFonts w:ascii="Times New Roman" w:hAnsi="Times New Roman"/>
                <w:sz w:val="24"/>
                <w:lang w:val="tt-RU"/>
              </w:rPr>
              <w:t xml:space="preserve"> үзләре уйлап тапкан. Биредә без укучыларның кайбер инициатив төркемнәрен аерып чыгардык: «тарихчылар» төркемен (алар үз гаиләләренең генеалогик агачлары турында материал җыярга, аларга схема төзергә, иҗади эшләр язарга тиеш иде); «Антикварлар» төркемен (алар барлык сыйныф укучыларыннан теләсә нинди гаилә ядкарьләре һәм борынгы фотосурәтләре булу-булмауны сорарга, аларны алып килергә һәм алар турында кечкенә генә хикәя төзергә тиеш иделәр); әлеге төркем балалары арасында күргәзмә рәсмиләштерүчеләрне аерым билгеләделәр.</w:t>
            </w:r>
          </w:p>
          <w:p w:rsidR="007779C8" w:rsidRPr="00141842" w:rsidRDefault="00141842" w:rsidP="00141842">
            <w:pPr>
              <w:jc w:val="both"/>
              <w:rPr>
                <w:rFonts w:ascii="Times New Roman" w:hAnsi="Times New Roman"/>
                <w:sz w:val="24"/>
                <w:szCs w:val="24"/>
                <w:lang w:val="tt-RU"/>
              </w:rPr>
            </w:pPr>
            <w:r>
              <w:rPr>
                <w:rFonts w:ascii="Times New Roman" w:hAnsi="Times New Roman"/>
                <w:sz w:val="24"/>
                <w:szCs w:val="24"/>
                <w:lang w:val="tt-RU"/>
              </w:rPr>
              <w:t>/ В 8 В классе Даутова Л.Р. провела в</w:t>
            </w:r>
            <w:r w:rsidRPr="00141842">
              <w:rPr>
                <w:rFonts w:ascii="Times New Roman" w:hAnsi="Times New Roman"/>
                <w:sz w:val="24"/>
                <w:szCs w:val="24"/>
                <w:lang w:val="tt-RU"/>
              </w:rPr>
              <w:t>неклассное мероприя</w:t>
            </w:r>
            <w:r>
              <w:rPr>
                <w:rFonts w:ascii="Times New Roman" w:hAnsi="Times New Roman"/>
                <w:sz w:val="24"/>
                <w:szCs w:val="24"/>
                <w:lang w:val="tt-RU"/>
              </w:rPr>
              <w:t xml:space="preserve">тие на тему «Семейные ценности». </w:t>
            </w:r>
            <w:r w:rsidRPr="00141842">
              <w:rPr>
                <w:rFonts w:ascii="Times New Roman" w:hAnsi="Times New Roman"/>
                <w:sz w:val="24"/>
                <w:szCs w:val="24"/>
                <w:lang w:val="tt-RU"/>
              </w:rPr>
              <w:t>Тема была выбрана в связи с повышенным в последнее время вниманием к проблемам семьи, семейного воспитания, что обусловило ее актуальность и целесообразность. Ведь уже в старшем школьном возрасте юноши и девушки начинают задумываться о том, какой бы они хотели видеть свою будущую семью, что хотели бы позаимствовать из опыта своих родителей, а чего, наоборот, им не хотелось бы было допустить.</w:t>
            </w:r>
            <w:r>
              <w:t xml:space="preserve"> </w:t>
            </w:r>
            <w:r w:rsidRPr="00141842">
              <w:rPr>
                <w:rFonts w:ascii="Times New Roman" w:hAnsi="Times New Roman"/>
                <w:sz w:val="24"/>
                <w:szCs w:val="24"/>
                <w:lang w:val="tt-RU"/>
              </w:rPr>
              <w:t xml:space="preserve">На наш взгляд, все цели и задачи мероприятия в целом были достигнуты, что позволяет </w:t>
            </w:r>
            <w:r w:rsidRPr="00141842">
              <w:rPr>
                <w:rFonts w:ascii="Times New Roman" w:hAnsi="Times New Roman"/>
                <w:sz w:val="24"/>
                <w:szCs w:val="24"/>
                <w:lang w:val="tt-RU"/>
              </w:rPr>
              <w:lastRenderedPageBreak/>
              <w:t>оценить его достаточно высоко. Отрицательные моменты касались в основном рабочего порядка. Важно подчеркнуть, что практически вся подготовительная работа по организации данного мероприятия была возложена на учащихся. Педагогом изначально были лишь предложены: 1) тема вечера; 2) отдельные моменты, связанные с семейными реликвиями и традициями. Способы их воплощения были придуманы самими ребятами на предварительной встрече. Здесь же мы и выделили ряд инициативных групп учащихся «по интересам»: группу «Историков» (которые должны были собрать материал о генеалогических древах своих семей, составить схемы к ним, написать творческие работы); группу «Антикваров» (которые должны были опросить всех учащихся класса на предмет наличия любых семейных реликвий и старинных фотографий; попросить их принести и составить небольшой рассказ о них); среди ребят этой группы отдельно назначили оформителей выставки реликвий и фотовыставки; группу «Писателей» (которые должны были собрать информацию о своих семьях и написать мини-сочинения на темы: «Моя семья», «Кем я могу гордиться в моей семье», «Наши семейные традиции»). Остальные ребята решили заняться итоговой оформительской работой, а также привести в порядок сценарий вечера.</w:t>
            </w:r>
          </w:p>
        </w:tc>
      </w:tr>
      <w:tr w:rsidR="007779C8" w:rsidRPr="00141842" w:rsidTr="00A0023D">
        <w:trPr>
          <w:trHeight w:val="1117"/>
        </w:trPr>
        <w:tc>
          <w:tcPr>
            <w:tcW w:w="1843" w:type="dxa"/>
            <w:tcBorders>
              <w:top w:val="single" w:sz="4" w:space="0" w:color="auto"/>
              <w:left w:val="single" w:sz="4" w:space="0" w:color="auto"/>
              <w:bottom w:val="single" w:sz="4" w:space="0" w:color="auto"/>
              <w:right w:val="single" w:sz="4" w:space="0" w:color="auto"/>
            </w:tcBorders>
            <w:hideMark/>
          </w:tcPr>
          <w:p w:rsidR="007779C8" w:rsidRPr="00141842" w:rsidRDefault="007779C8" w:rsidP="00831498">
            <w:pPr>
              <w:jc w:val="both"/>
              <w:rPr>
                <w:rFonts w:ascii="Times New Roman" w:hAnsi="Times New Roman"/>
                <w:sz w:val="24"/>
                <w:szCs w:val="24"/>
              </w:rPr>
            </w:pPr>
            <w:r w:rsidRPr="00141842">
              <w:rPr>
                <w:rFonts w:ascii="Times New Roman" w:hAnsi="Times New Roman"/>
                <w:sz w:val="24"/>
                <w:szCs w:val="24"/>
              </w:rPr>
              <w:lastRenderedPageBreak/>
              <w:t>МАОУ «СОШ № 1»</w:t>
            </w:r>
          </w:p>
        </w:tc>
        <w:tc>
          <w:tcPr>
            <w:tcW w:w="1985" w:type="dxa"/>
            <w:tcBorders>
              <w:top w:val="single" w:sz="4" w:space="0" w:color="auto"/>
              <w:left w:val="single" w:sz="4" w:space="0" w:color="auto"/>
              <w:bottom w:val="single" w:sz="4" w:space="0" w:color="auto"/>
              <w:right w:val="single" w:sz="4" w:space="0" w:color="auto"/>
            </w:tcBorders>
          </w:tcPr>
          <w:p w:rsidR="007779C8" w:rsidRPr="00141842" w:rsidRDefault="007258FB" w:rsidP="00831498">
            <w:pPr>
              <w:jc w:val="both"/>
              <w:rPr>
                <w:rFonts w:ascii="Times New Roman" w:hAnsi="Times New Roman"/>
                <w:bCs/>
                <w:sz w:val="24"/>
                <w:szCs w:val="24"/>
              </w:rPr>
            </w:pPr>
            <w:r w:rsidRPr="007258FB">
              <w:rPr>
                <w:rFonts w:ascii="Times New Roman" w:hAnsi="Times New Roman"/>
                <w:bCs/>
                <w:sz w:val="24"/>
                <w:szCs w:val="24"/>
              </w:rPr>
              <w:t xml:space="preserve">«Тукай </w:t>
            </w:r>
            <w:proofErr w:type="spellStart"/>
            <w:r w:rsidRPr="007258FB">
              <w:rPr>
                <w:rFonts w:ascii="Times New Roman" w:hAnsi="Times New Roman"/>
                <w:bCs/>
                <w:sz w:val="24"/>
                <w:szCs w:val="24"/>
              </w:rPr>
              <w:t>безнең</w:t>
            </w:r>
            <w:proofErr w:type="spellEnd"/>
            <w:r w:rsidRPr="007258FB">
              <w:rPr>
                <w:rFonts w:ascii="Times New Roman" w:hAnsi="Times New Roman"/>
                <w:bCs/>
                <w:sz w:val="24"/>
                <w:szCs w:val="24"/>
              </w:rPr>
              <w:t xml:space="preserve"> </w:t>
            </w:r>
            <w:proofErr w:type="spellStart"/>
            <w:r w:rsidRPr="007258FB">
              <w:rPr>
                <w:rFonts w:ascii="Times New Roman" w:hAnsi="Times New Roman"/>
                <w:bCs/>
                <w:sz w:val="24"/>
                <w:szCs w:val="24"/>
              </w:rPr>
              <w:t>йөрәкләрдә</w:t>
            </w:r>
            <w:proofErr w:type="spellEnd"/>
            <w:r w:rsidRPr="007258FB">
              <w:rPr>
                <w:rFonts w:ascii="Times New Roman" w:hAnsi="Times New Roman"/>
                <w:bCs/>
                <w:sz w:val="24"/>
                <w:szCs w:val="24"/>
              </w:rPr>
              <w:t>»</w:t>
            </w:r>
            <w:r>
              <w:rPr>
                <w:rFonts w:ascii="Times New Roman" w:hAnsi="Times New Roman"/>
                <w:bCs/>
                <w:sz w:val="24"/>
                <w:szCs w:val="24"/>
              </w:rPr>
              <w:t>/</w:t>
            </w:r>
            <w:r>
              <w:t xml:space="preserve"> </w:t>
            </w:r>
            <w:r w:rsidRPr="007258FB">
              <w:rPr>
                <w:rFonts w:ascii="Times New Roman" w:hAnsi="Times New Roman"/>
                <w:bCs/>
                <w:sz w:val="24"/>
                <w:szCs w:val="24"/>
              </w:rPr>
              <w:t>«Тукай в наших сердцах»</w:t>
            </w:r>
          </w:p>
        </w:tc>
        <w:tc>
          <w:tcPr>
            <w:tcW w:w="992" w:type="dxa"/>
            <w:tcBorders>
              <w:top w:val="single" w:sz="4" w:space="0" w:color="auto"/>
              <w:left w:val="single" w:sz="4" w:space="0" w:color="auto"/>
              <w:bottom w:val="single" w:sz="4" w:space="0" w:color="auto"/>
              <w:right w:val="single" w:sz="4" w:space="0" w:color="auto"/>
            </w:tcBorders>
          </w:tcPr>
          <w:p w:rsidR="007779C8" w:rsidRDefault="00FF2AAB" w:rsidP="00831498">
            <w:pPr>
              <w:jc w:val="both"/>
              <w:rPr>
                <w:rFonts w:ascii="Times New Roman" w:hAnsi="Times New Roman"/>
                <w:sz w:val="24"/>
                <w:szCs w:val="24"/>
              </w:rPr>
            </w:pPr>
            <w:r>
              <w:rPr>
                <w:rFonts w:ascii="Times New Roman" w:hAnsi="Times New Roman"/>
                <w:sz w:val="24"/>
                <w:szCs w:val="24"/>
              </w:rPr>
              <w:t>26</w:t>
            </w:r>
          </w:p>
          <w:p w:rsidR="001C378D" w:rsidRDefault="001C378D" w:rsidP="00831498">
            <w:pPr>
              <w:jc w:val="both"/>
              <w:rPr>
                <w:rFonts w:ascii="Times New Roman" w:hAnsi="Times New Roman"/>
                <w:sz w:val="24"/>
                <w:szCs w:val="24"/>
              </w:rPr>
            </w:pPr>
          </w:p>
          <w:p w:rsidR="001C378D" w:rsidRDefault="001C378D" w:rsidP="00831498">
            <w:pPr>
              <w:jc w:val="both"/>
              <w:rPr>
                <w:rFonts w:ascii="Times New Roman" w:hAnsi="Times New Roman"/>
                <w:sz w:val="24"/>
                <w:szCs w:val="24"/>
              </w:rPr>
            </w:pPr>
          </w:p>
          <w:p w:rsidR="001C378D" w:rsidRDefault="001C378D" w:rsidP="00831498">
            <w:pPr>
              <w:jc w:val="both"/>
              <w:rPr>
                <w:rFonts w:ascii="Times New Roman" w:hAnsi="Times New Roman"/>
                <w:sz w:val="24"/>
                <w:szCs w:val="24"/>
              </w:rPr>
            </w:pPr>
          </w:p>
          <w:p w:rsidR="001C378D" w:rsidRDefault="001C378D" w:rsidP="00831498">
            <w:pPr>
              <w:jc w:val="both"/>
              <w:rPr>
                <w:rFonts w:ascii="Times New Roman" w:hAnsi="Times New Roman"/>
                <w:sz w:val="24"/>
                <w:szCs w:val="24"/>
              </w:rPr>
            </w:pPr>
          </w:p>
          <w:p w:rsidR="001C378D" w:rsidRDefault="001C378D" w:rsidP="00831498">
            <w:pPr>
              <w:jc w:val="both"/>
              <w:rPr>
                <w:rFonts w:ascii="Times New Roman" w:hAnsi="Times New Roman"/>
                <w:sz w:val="24"/>
                <w:szCs w:val="24"/>
              </w:rPr>
            </w:pPr>
          </w:p>
          <w:p w:rsidR="001C378D" w:rsidRDefault="001C378D" w:rsidP="00831498">
            <w:pPr>
              <w:jc w:val="both"/>
              <w:rPr>
                <w:rFonts w:ascii="Times New Roman" w:hAnsi="Times New Roman"/>
                <w:sz w:val="24"/>
                <w:szCs w:val="24"/>
              </w:rPr>
            </w:pPr>
          </w:p>
          <w:p w:rsidR="001C378D" w:rsidRDefault="001C378D" w:rsidP="00831498">
            <w:pPr>
              <w:jc w:val="both"/>
              <w:rPr>
                <w:rFonts w:ascii="Times New Roman" w:hAnsi="Times New Roman"/>
                <w:sz w:val="24"/>
                <w:szCs w:val="24"/>
              </w:rPr>
            </w:pPr>
          </w:p>
          <w:p w:rsidR="001C378D" w:rsidRDefault="001C378D" w:rsidP="00831498">
            <w:pPr>
              <w:jc w:val="both"/>
              <w:rPr>
                <w:rFonts w:ascii="Times New Roman" w:hAnsi="Times New Roman"/>
                <w:sz w:val="24"/>
                <w:szCs w:val="24"/>
              </w:rPr>
            </w:pPr>
          </w:p>
          <w:p w:rsidR="001C378D" w:rsidRDefault="001C378D" w:rsidP="00831498">
            <w:pPr>
              <w:jc w:val="both"/>
              <w:rPr>
                <w:rFonts w:ascii="Times New Roman" w:hAnsi="Times New Roman"/>
                <w:sz w:val="24"/>
                <w:szCs w:val="24"/>
              </w:rPr>
            </w:pPr>
          </w:p>
          <w:p w:rsidR="001C378D" w:rsidRDefault="001C378D" w:rsidP="00831498">
            <w:pPr>
              <w:jc w:val="both"/>
              <w:rPr>
                <w:rFonts w:ascii="Times New Roman" w:hAnsi="Times New Roman"/>
                <w:sz w:val="24"/>
                <w:szCs w:val="24"/>
              </w:rPr>
            </w:pPr>
          </w:p>
          <w:p w:rsidR="001C378D" w:rsidRDefault="001C378D" w:rsidP="00831498">
            <w:pPr>
              <w:jc w:val="both"/>
              <w:rPr>
                <w:rFonts w:ascii="Times New Roman" w:hAnsi="Times New Roman"/>
                <w:sz w:val="24"/>
                <w:szCs w:val="24"/>
              </w:rPr>
            </w:pPr>
          </w:p>
          <w:p w:rsidR="001C378D" w:rsidRDefault="001C378D" w:rsidP="00831498">
            <w:pPr>
              <w:jc w:val="both"/>
              <w:rPr>
                <w:rFonts w:ascii="Times New Roman" w:hAnsi="Times New Roman"/>
                <w:sz w:val="24"/>
                <w:szCs w:val="24"/>
              </w:rPr>
            </w:pPr>
          </w:p>
          <w:p w:rsidR="001C378D" w:rsidRDefault="001C378D" w:rsidP="00831498">
            <w:pPr>
              <w:jc w:val="both"/>
              <w:rPr>
                <w:rFonts w:ascii="Times New Roman" w:hAnsi="Times New Roman"/>
                <w:sz w:val="24"/>
                <w:szCs w:val="24"/>
              </w:rPr>
            </w:pPr>
          </w:p>
          <w:p w:rsidR="001C378D" w:rsidRDefault="001C378D" w:rsidP="00831498">
            <w:pPr>
              <w:jc w:val="both"/>
              <w:rPr>
                <w:rFonts w:ascii="Times New Roman" w:hAnsi="Times New Roman"/>
                <w:sz w:val="24"/>
                <w:szCs w:val="24"/>
              </w:rPr>
            </w:pPr>
          </w:p>
          <w:p w:rsidR="001C378D" w:rsidRDefault="001C378D" w:rsidP="00831498">
            <w:pPr>
              <w:jc w:val="both"/>
              <w:rPr>
                <w:rFonts w:ascii="Times New Roman" w:hAnsi="Times New Roman"/>
                <w:sz w:val="24"/>
                <w:szCs w:val="24"/>
              </w:rPr>
            </w:pPr>
          </w:p>
          <w:p w:rsidR="001C378D" w:rsidRDefault="001C378D" w:rsidP="00831498">
            <w:pPr>
              <w:jc w:val="both"/>
              <w:rPr>
                <w:rFonts w:ascii="Times New Roman" w:hAnsi="Times New Roman"/>
                <w:sz w:val="24"/>
                <w:szCs w:val="24"/>
              </w:rPr>
            </w:pPr>
          </w:p>
          <w:p w:rsidR="001C378D" w:rsidRDefault="001C378D" w:rsidP="00831498">
            <w:pPr>
              <w:jc w:val="both"/>
              <w:rPr>
                <w:rFonts w:ascii="Times New Roman" w:hAnsi="Times New Roman"/>
                <w:sz w:val="24"/>
                <w:szCs w:val="24"/>
              </w:rPr>
            </w:pPr>
          </w:p>
          <w:p w:rsidR="001C378D" w:rsidRDefault="001C378D" w:rsidP="00831498">
            <w:pPr>
              <w:jc w:val="both"/>
              <w:rPr>
                <w:rFonts w:ascii="Times New Roman" w:hAnsi="Times New Roman"/>
                <w:sz w:val="24"/>
                <w:szCs w:val="24"/>
              </w:rPr>
            </w:pPr>
          </w:p>
          <w:p w:rsidR="001C378D" w:rsidRDefault="001C378D" w:rsidP="00831498">
            <w:pPr>
              <w:jc w:val="both"/>
              <w:rPr>
                <w:rFonts w:ascii="Times New Roman" w:hAnsi="Times New Roman"/>
                <w:sz w:val="24"/>
                <w:szCs w:val="24"/>
              </w:rPr>
            </w:pPr>
          </w:p>
          <w:p w:rsidR="001C378D" w:rsidRDefault="001C378D" w:rsidP="00831498">
            <w:pPr>
              <w:jc w:val="both"/>
              <w:rPr>
                <w:rFonts w:ascii="Times New Roman" w:hAnsi="Times New Roman"/>
                <w:sz w:val="24"/>
                <w:szCs w:val="24"/>
              </w:rPr>
            </w:pPr>
          </w:p>
          <w:p w:rsidR="001C378D" w:rsidRDefault="001C378D" w:rsidP="00831498">
            <w:pPr>
              <w:jc w:val="both"/>
              <w:rPr>
                <w:rFonts w:ascii="Times New Roman" w:hAnsi="Times New Roman"/>
                <w:sz w:val="24"/>
                <w:szCs w:val="24"/>
              </w:rPr>
            </w:pPr>
          </w:p>
          <w:p w:rsidR="001C378D" w:rsidRDefault="001C378D" w:rsidP="00831498">
            <w:pPr>
              <w:jc w:val="both"/>
              <w:rPr>
                <w:rFonts w:ascii="Times New Roman" w:hAnsi="Times New Roman"/>
                <w:sz w:val="24"/>
                <w:szCs w:val="24"/>
              </w:rPr>
            </w:pPr>
          </w:p>
          <w:p w:rsidR="001C378D" w:rsidRDefault="001C378D" w:rsidP="00831498">
            <w:pPr>
              <w:jc w:val="both"/>
              <w:rPr>
                <w:rFonts w:ascii="Times New Roman" w:hAnsi="Times New Roman"/>
                <w:sz w:val="24"/>
                <w:szCs w:val="24"/>
              </w:rPr>
            </w:pPr>
          </w:p>
          <w:p w:rsidR="001C378D" w:rsidRDefault="001C378D" w:rsidP="00831498">
            <w:pPr>
              <w:jc w:val="both"/>
              <w:rPr>
                <w:rFonts w:ascii="Times New Roman" w:hAnsi="Times New Roman"/>
                <w:sz w:val="24"/>
                <w:szCs w:val="24"/>
              </w:rPr>
            </w:pPr>
          </w:p>
          <w:p w:rsidR="001C378D" w:rsidRDefault="001C378D" w:rsidP="00831498">
            <w:pPr>
              <w:jc w:val="both"/>
              <w:rPr>
                <w:rFonts w:ascii="Times New Roman" w:hAnsi="Times New Roman"/>
                <w:sz w:val="24"/>
                <w:szCs w:val="24"/>
              </w:rPr>
            </w:pPr>
          </w:p>
          <w:p w:rsidR="001C378D" w:rsidRDefault="001C378D" w:rsidP="00831498">
            <w:pPr>
              <w:jc w:val="both"/>
              <w:rPr>
                <w:rFonts w:ascii="Times New Roman" w:hAnsi="Times New Roman"/>
                <w:sz w:val="24"/>
                <w:szCs w:val="24"/>
              </w:rPr>
            </w:pPr>
          </w:p>
          <w:p w:rsidR="001C378D" w:rsidRDefault="001C378D" w:rsidP="00831498">
            <w:pPr>
              <w:jc w:val="both"/>
              <w:rPr>
                <w:rFonts w:ascii="Times New Roman" w:hAnsi="Times New Roman"/>
                <w:sz w:val="24"/>
                <w:szCs w:val="24"/>
              </w:rPr>
            </w:pPr>
          </w:p>
          <w:p w:rsidR="001C378D" w:rsidRDefault="001C378D" w:rsidP="00831498">
            <w:pPr>
              <w:jc w:val="both"/>
              <w:rPr>
                <w:rFonts w:ascii="Times New Roman" w:hAnsi="Times New Roman"/>
                <w:sz w:val="24"/>
                <w:szCs w:val="24"/>
              </w:rPr>
            </w:pPr>
          </w:p>
          <w:p w:rsidR="001C378D" w:rsidRPr="00141842" w:rsidRDefault="001C378D" w:rsidP="00831498">
            <w:pPr>
              <w:jc w:val="both"/>
              <w:rPr>
                <w:rFonts w:ascii="Times New Roman" w:hAnsi="Times New Roman"/>
                <w:sz w:val="24"/>
                <w:szCs w:val="24"/>
              </w:rPr>
            </w:pPr>
          </w:p>
        </w:tc>
        <w:tc>
          <w:tcPr>
            <w:tcW w:w="5812" w:type="dxa"/>
            <w:tcBorders>
              <w:top w:val="single" w:sz="4" w:space="0" w:color="auto"/>
              <w:left w:val="single" w:sz="4" w:space="0" w:color="auto"/>
              <w:bottom w:val="single" w:sz="4" w:space="0" w:color="auto"/>
              <w:right w:val="single" w:sz="4" w:space="0" w:color="auto"/>
            </w:tcBorders>
          </w:tcPr>
          <w:p w:rsidR="00AC6702" w:rsidRDefault="00336355" w:rsidP="00AC6702">
            <w:pPr>
              <w:jc w:val="both"/>
              <w:rPr>
                <w:rFonts w:ascii="Times New Roman" w:hAnsi="Times New Roman"/>
                <w:sz w:val="24"/>
                <w:szCs w:val="24"/>
              </w:rPr>
            </w:pPr>
            <w:r w:rsidRPr="00336355">
              <w:rPr>
                <w:rFonts w:ascii="Times New Roman" w:hAnsi="Times New Roman"/>
                <w:sz w:val="24"/>
                <w:szCs w:val="24"/>
              </w:rPr>
              <w:lastRenderedPageBreak/>
              <w:t xml:space="preserve">  </w:t>
            </w:r>
            <w:proofErr w:type="spellStart"/>
            <w:r w:rsidR="00AC6702" w:rsidRPr="00AC6702">
              <w:rPr>
                <w:rFonts w:ascii="Times New Roman" w:hAnsi="Times New Roman"/>
                <w:sz w:val="24"/>
                <w:szCs w:val="24"/>
              </w:rPr>
              <w:t>Нәбиуллина</w:t>
            </w:r>
            <w:proofErr w:type="spellEnd"/>
            <w:r w:rsidR="00AC6702" w:rsidRPr="00AC6702">
              <w:rPr>
                <w:rFonts w:ascii="Times New Roman" w:hAnsi="Times New Roman"/>
                <w:sz w:val="24"/>
                <w:szCs w:val="24"/>
              </w:rPr>
              <w:t xml:space="preserve"> </w:t>
            </w:r>
            <w:proofErr w:type="spellStart"/>
            <w:r w:rsidR="00AC6702" w:rsidRPr="00AC6702">
              <w:rPr>
                <w:rFonts w:ascii="Times New Roman" w:hAnsi="Times New Roman"/>
                <w:sz w:val="24"/>
                <w:szCs w:val="24"/>
              </w:rPr>
              <w:t>Фәридә</w:t>
            </w:r>
            <w:proofErr w:type="spellEnd"/>
            <w:r w:rsidR="00AC6702" w:rsidRPr="00AC6702">
              <w:rPr>
                <w:rFonts w:ascii="Times New Roman" w:hAnsi="Times New Roman"/>
                <w:sz w:val="24"/>
                <w:szCs w:val="24"/>
              </w:rPr>
              <w:t xml:space="preserve"> </w:t>
            </w:r>
            <w:proofErr w:type="spellStart"/>
            <w:r w:rsidR="00AC6702" w:rsidRPr="00AC6702">
              <w:rPr>
                <w:rFonts w:ascii="Times New Roman" w:hAnsi="Times New Roman"/>
                <w:sz w:val="24"/>
                <w:szCs w:val="24"/>
              </w:rPr>
              <w:t>Минәхмәт</w:t>
            </w:r>
            <w:proofErr w:type="spellEnd"/>
            <w:r w:rsidR="00AC6702" w:rsidRPr="00AC6702">
              <w:rPr>
                <w:rFonts w:ascii="Times New Roman" w:hAnsi="Times New Roman"/>
                <w:sz w:val="24"/>
                <w:szCs w:val="24"/>
              </w:rPr>
              <w:t xml:space="preserve"> </w:t>
            </w:r>
            <w:proofErr w:type="spellStart"/>
            <w:r w:rsidR="00AC6702" w:rsidRPr="00AC6702">
              <w:rPr>
                <w:rFonts w:ascii="Times New Roman" w:hAnsi="Times New Roman"/>
                <w:sz w:val="24"/>
                <w:szCs w:val="24"/>
              </w:rPr>
              <w:t>кызы</w:t>
            </w:r>
            <w:proofErr w:type="spellEnd"/>
            <w:r w:rsidR="00AC6702" w:rsidRPr="00AC6702">
              <w:rPr>
                <w:rFonts w:ascii="Times New Roman" w:hAnsi="Times New Roman"/>
                <w:sz w:val="24"/>
                <w:szCs w:val="24"/>
              </w:rPr>
              <w:t xml:space="preserve"> «Тукай </w:t>
            </w:r>
            <w:proofErr w:type="spellStart"/>
            <w:r w:rsidR="00AC6702" w:rsidRPr="00AC6702">
              <w:rPr>
                <w:rFonts w:ascii="Times New Roman" w:hAnsi="Times New Roman"/>
                <w:sz w:val="24"/>
                <w:szCs w:val="24"/>
              </w:rPr>
              <w:t>безнең</w:t>
            </w:r>
            <w:proofErr w:type="spellEnd"/>
            <w:r w:rsidR="00AC6702" w:rsidRPr="00AC6702">
              <w:rPr>
                <w:rFonts w:ascii="Times New Roman" w:hAnsi="Times New Roman"/>
                <w:sz w:val="24"/>
                <w:szCs w:val="24"/>
              </w:rPr>
              <w:t xml:space="preserve"> </w:t>
            </w:r>
            <w:proofErr w:type="spellStart"/>
            <w:r w:rsidR="00AC6702" w:rsidRPr="00AC6702">
              <w:rPr>
                <w:rFonts w:ascii="Times New Roman" w:hAnsi="Times New Roman"/>
                <w:sz w:val="24"/>
                <w:szCs w:val="24"/>
              </w:rPr>
              <w:t>йөрәкләрдә</w:t>
            </w:r>
            <w:proofErr w:type="spellEnd"/>
            <w:r w:rsidR="00AC6702" w:rsidRPr="00AC6702">
              <w:rPr>
                <w:rFonts w:ascii="Times New Roman" w:hAnsi="Times New Roman"/>
                <w:sz w:val="24"/>
                <w:szCs w:val="24"/>
              </w:rPr>
              <w:t>»</w:t>
            </w:r>
            <w:r w:rsidR="00AC6702">
              <w:rPr>
                <w:rFonts w:ascii="Times New Roman" w:hAnsi="Times New Roman"/>
                <w:sz w:val="24"/>
                <w:szCs w:val="24"/>
              </w:rPr>
              <w:t xml:space="preserve"> </w:t>
            </w:r>
            <w:proofErr w:type="spellStart"/>
            <w:r w:rsidR="00AC6702" w:rsidRPr="00AC6702">
              <w:rPr>
                <w:rFonts w:ascii="Times New Roman" w:hAnsi="Times New Roman"/>
                <w:sz w:val="24"/>
                <w:szCs w:val="24"/>
              </w:rPr>
              <w:t>дип</w:t>
            </w:r>
            <w:proofErr w:type="spellEnd"/>
            <w:r w:rsidR="00AC6702" w:rsidRPr="00AC6702">
              <w:rPr>
                <w:rFonts w:ascii="Times New Roman" w:hAnsi="Times New Roman"/>
                <w:sz w:val="24"/>
                <w:szCs w:val="24"/>
              </w:rPr>
              <w:t xml:space="preserve"> </w:t>
            </w:r>
            <w:proofErr w:type="spellStart"/>
            <w:r w:rsidR="00AC6702" w:rsidRPr="00AC6702">
              <w:rPr>
                <w:rFonts w:ascii="Times New Roman" w:hAnsi="Times New Roman"/>
                <w:sz w:val="24"/>
                <w:szCs w:val="24"/>
              </w:rPr>
              <w:t>исемләнгән</w:t>
            </w:r>
            <w:proofErr w:type="spellEnd"/>
            <w:r w:rsidR="00AC6702" w:rsidRPr="00AC6702">
              <w:rPr>
                <w:rFonts w:ascii="Times New Roman" w:hAnsi="Times New Roman"/>
                <w:sz w:val="24"/>
                <w:szCs w:val="24"/>
              </w:rPr>
              <w:t xml:space="preserve"> </w:t>
            </w:r>
            <w:proofErr w:type="spellStart"/>
            <w:r w:rsidR="00AC6702" w:rsidRPr="00AC6702">
              <w:rPr>
                <w:rFonts w:ascii="Times New Roman" w:hAnsi="Times New Roman"/>
                <w:sz w:val="24"/>
                <w:szCs w:val="24"/>
              </w:rPr>
              <w:t>шигырь</w:t>
            </w:r>
            <w:proofErr w:type="spellEnd"/>
            <w:r w:rsidR="00AC6702" w:rsidRPr="00AC6702">
              <w:rPr>
                <w:rFonts w:ascii="Times New Roman" w:hAnsi="Times New Roman"/>
                <w:sz w:val="24"/>
                <w:szCs w:val="24"/>
              </w:rPr>
              <w:t xml:space="preserve"> </w:t>
            </w:r>
            <w:proofErr w:type="spellStart"/>
            <w:r w:rsidR="00AC6702" w:rsidRPr="00AC6702">
              <w:rPr>
                <w:rFonts w:ascii="Times New Roman" w:hAnsi="Times New Roman"/>
                <w:sz w:val="24"/>
                <w:szCs w:val="24"/>
              </w:rPr>
              <w:t>укучылар</w:t>
            </w:r>
            <w:proofErr w:type="spellEnd"/>
            <w:r w:rsidR="00AC6702" w:rsidRPr="00AC6702">
              <w:rPr>
                <w:rFonts w:ascii="Times New Roman" w:hAnsi="Times New Roman"/>
                <w:sz w:val="24"/>
                <w:szCs w:val="24"/>
              </w:rPr>
              <w:t xml:space="preserve"> конкурсы </w:t>
            </w:r>
            <w:proofErr w:type="spellStart"/>
            <w:r w:rsidR="00AC6702" w:rsidRPr="00AC6702">
              <w:rPr>
                <w:rFonts w:ascii="Times New Roman" w:hAnsi="Times New Roman"/>
                <w:sz w:val="24"/>
                <w:szCs w:val="24"/>
              </w:rPr>
              <w:t>оештырды</w:t>
            </w:r>
            <w:proofErr w:type="spellEnd"/>
            <w:r w:rsidR="00AC6702" w:rsidRPr="00AC6702">
              <w:rPr>
                <w:rFonts w:ascii="Times New Roman" w:hAnsi="Times New Roman"/>
                <w:sz w:val="24"/>
                <w:szCs w:val="24"/>
              </w:rPr>
              <w:t xml:space="preserve">. Конкурс 3 Б </w:t>
            </w:r>
            <w:proofErr w:type="spellStart"/>
            <w:r w:rsidR="00AC6702" w:rsidRPr="00AC6702">
              <w:rPr>
                <w:rFonts w:ascii="Times New Roman" w:hAnsi="Times New Roman"/>
                <w:sz w:val="24"/>
                <w:szCs w:val="24"/>
              </w:rPr>
              <w:t>сыйныф</w:t>
            </w:r>
            <w:proofErr w:type="spellEnd"/>
            <w:r w:rsidR="00AC6702" w:rsidRPr="00AC6702">
              <w:rPr>
                <w:rFonts w:ascii="Times New Roman" w:hAnsi="Times New Roman"/>
                <w:sz w:val="24"/>
                <w:szCs w:val="24"/>
              </w:rPr>
              <w:t xml:space="preserve"> </w:t>
            </w:r>
            <w:proofErr w:type="spellStart"/>
            <w:r w:rsidR="00AC6702" w:rsidRPr="00AC6702">
              <w:rPr>
                <w:rFonts w:ascii="Times New Roman" w:hAnsi="Times New Roman"/>
                <w:sz w:val="24"/>
                <w:szCs w:val="24"/>
              </w:rPr>
              <w:t>укучылары</w:t>
            </w:r>
            <w:proofErr w:type="spellEnd"/>
            <w:r w:rsidR="00AC6702" w:rsidRPr="00AC6702">
              <w:rPr>
                <w:rFonts w:ascii="Times New Roman" w:hAnsi="Times New Roman"/>
                <w:sz w:val="24"/>
                <w:szCs w:val="24"/>
              </w:rPr>
              <w:t xml:space="preserve"> </w:t>
            </w:r>
            <w:proofErr w:type="spellStart"/>
            <w:r w:rsidR="00AC6702" w:rsidRPr="00AC6702">
              <w:rPr>
                <w:rFonts w:ascii="Times New Roman" w:hAnsi="Times New Roman"/>
                <w:sz w:val="24"/>
                <w:szCs w:val="24"/>
              </w:rPr>
              <w:t>арасында</w:t>
            </w:r>
            <w:proofErr w:type="spellEnd"/>
            <w:r w:rsidR="00AC6702" w:rsidRPr="00AC6702">
              <w:rPr>
                <w:rFonts w:ascii="Times New Roman" w:hAnsi="Times New Roman"/>
                <w:sz w:val="24"/>
                <w:szCs w:val="24"/>
              </w:rPr>
              <w:t xml:space="preserve"> </w:t>
            </w:r>
            <w:proofErr w:type="spellStart"/>
            <w:r w:rsidR="00AC6702" w:rsidRPr="00AC6702">
              <w:rPr>
                <w:rFonts w:ascii="Times New Roman" w:hAnsi="Times New Roman"/>
                <w:sz w:val="24"/>
                <w:szCs w:val="24"/>
              </w:rPr>
              <w:t>дәрестән</w:t>
            </w:r>
            <w:proofErr w:type="spellEnd"/>
            <w:r w:rsidR="00AC6702" w:rsidRPr="00AC6702">
              <w:rPr>
                <w:rFonts w:ascii="Times New Roman" w:hAnsi="Times New Roman"/>
                <w:sz w:val="24"/>
                <w:szCs w:val="24"/>
              </w:rPr>
              <w:t xml:space="preserve"> </w:t>
            </w:r>
            <w:proofErr w:type="spellStart"/>
            <w:r w:rsidR="00AC6702" w:rsidRPr="00AC6702">
              <w:rPr>
                <w:rFonts w:ascii="Times New Roman" w:hAnsi="Times New Roman"/>
                <w:sz w:val="24"/>
                <w:szCs w:val="24"/>
              </w:rPr>
              <w:t>тыш</w:t>
            </w:r>
            <w:proofErr w:type="spellEnd"/>
            <w:r w:rsidR="00AC6702" w:rsidRPr="00AC6702">
              <w:rPr>
                <w:rFonts w:ascii="Times New Roman" w:hAnsi="Times New Roman"/>
                <w:sz w:val="24"/>
                <w:szCs w:val="24"/>
              </w:rPr>
              <w:t xml:space="preserve"> </w:t>
            </w:r>
            <w:proofErr w:type="spellStart"/>
            <w:r w:rsidR="00AC6702" w:rsidRPr="00AC6702">
              <w:rPr>
                <w:rFonts w:ascii="Times New Roman" w:hAnsi="Times New Roman"/>
                <w:sz w:val="24"/>
                <w:szCs w:val="24"/>
              </w:rPr>
              <w:t>вакытта</w:t>
            </w:r>
            <w:proofErr w:type="spellEnd"/>
            <w:r w:rsidR="00AC6702" w:rsidRPr="00AC6702">
              <w:rPr>
                <w:rFonts w:ascii="Times New Roman" w:hAnsi="Times New Roman"/>
                <w:sz w:val="24"/>
                <w:szCs w:val="24"/>
              </w:rPr>
              <w:t xml:space="preserve"> </w:t>
            </w:r>
            <w:proofErr w:type="spellStart"/>
            <w:r w:rsidR="00AC6702" w:rsidRPr="00AC6702">
              <w:rPr>
                <w:rFonts w:ascii="Times New Roman" w:hAnsi="Times New Roman"/>
                <w:sz w:val="24"/>
                <w:szCs w:val="24"/>
              </w:rPr>
              <w:t>үткәрелде</w:t>
            </w:r>
            <w:proofErr w:type="spellEnd"/>
            <w:r w:rsidR="00AC6702" w:rsidRPr="00AC6702">
              <w:rPr>
                <w:rFonts w:ascii="Times New Roman" w:hAnsi="Times New Roman"/>
                <w:sz w:val="24"/>
                <w:szCs w:val="24"/>
              </w:rPr>
              <w:t xml:space="preserve">. </w:t>
            </w:r>
            <w:proofErr w:type="spellStart"/>
            <w:r w:rsidR="00AC6702" w:rsidRPr="00AC6702">
              <w:rPr>
                <w:rFonts w:ascii="Times New Roman" w:hAnsi="Times New Roman"/>
                <w:sz w:val="24"/>
                <w:szCs w:val="24"/>
              </w:rPr>
              <w:t>Укучылар</w:t>
            </w:r>
            <w:proofErr w:type="spellEnd"/>
            <w:r w:rsidR="00AC6702" w:rsidRPr="00AC6702">
              <w:rPr>
                <w:rFonts w:ascii="Times New Roman" w:hAnsi="Times New Roman"/>
                <w:sz w:val="24"/>
                <w:szCs w:val="24"/>
              </w:rPr>
              <w:t xml:space="preserve"> </w:t>
            </w:r>
            <w:proofErr w:type="spellStart"/>
            <w:r w:rsidR="00AC6702" w:rsidRPr="00AC6702">
              <w:rPr>
                <w:rFonts w:ascii="Times New Roman" w:hAnsi="Times New Roman"/>
                <w:sz w:val="24"/>
                <w:szCs w:val="24"/>
              </w:rPr>
              <w:t>конкурска</w:t>
            </w:r>
            <w:proofErr w:type="spellEnd"/>
            <w:r w:rsidR="00AC6702" w:rsidRPr="00AC6702">
              <w:rPr>
                <w:rFonts w:ascii="Times New Roman" w:hAnsi="Times New Roman"/>
                <w:sz w:val="24"/>
                <w:szCs w:val="24"/>
              </w:rPr>
              <w:t xml:space="preserve"> </w:t>
            </w:r>
            <w:proofErr w:type="spellStart"/>
            <w:r w:rsidR="00AC6702" w:rsidRPr="00AC6702">
              <w:rPr>
                <w:rFonts w:ascii="Times New Roman" w:hAnsi="Times New Roman"/>
                <w:sz w:val="24"/>
                <w:szCs w:val="24"/>
              </w:rPr>
              <w:t>мотивацияләнде</w:t>
            </w:r>
            <w:proofErr w:type="spellEnd"/>
            <w:r w:rsidR="00AC6702" w:rsidRPr="00AC6702">
              <w:rPr>
                <w:rFonts w:ascii="Times New Roman" w:hAnsi="Times New Roman"/>
                <w:sz w:val="24"/>
                <w:szCs w:val="24"/>
              </w:rPr>
              <w:t xml:space="preserve">, </w:t>
            </w:r>
            <w:proofErr w:type="spellStart"/>
            <w:r w:rsidR="00AC6702" w:rsidRPr="00AC6702">
              <w:rPr>
                <w:rFonts w:ascii="Times New Roman" w:hAnsi="Times New Roman"/>
                <w:sz w:val="24"/>
                <w:szCs w:val="24"/>
              </w:rPr>
              <w:t>шуңа</w:t>
            </w:r>
            <w:proofErr w:type="spellEnd"/>
            <w:r w:rsidR="00AC6702" w:rsidRPr="00AC6702">
              <w:rPr>
                <w:rFonts w:ascii="Times New Roman" w:hAnsi="Times New Roman"/>
                <w:sz w:val="24"/>
                <w:szCs w:val="24"/>
              </w:rPr>
              <w:t xml:space="preserve"> </w:t>
            </w:r>
            <w:proofErr w:type="spellStart"/>
            <w:r w:rsidR="00AC6702" w:rsidRPr="00AC6702">
              <w:rPr>
                <w:rFonts w:ascii="Times New Roman" w:hAnsi="Times New Roman"/>
                <w:sz w:val="24"/>
                <w:szCs w:val="24"/>
              </w:rPr>
              <w:t>күрә</w:t>
            </w:r>
            <w:proofErr w:type="spellEnd"/>
            <w:r w:rsidR="00AC6702" w:rsidRPr="00AC6702">
              <w:rPr>
                <w:rFonts w:ascii="Times New Roman" w:hAnsi="Times New Roman"/>
                <w:sz w:val="24"/>
                <w:szCs w:val="24"/>
              </w:rPr>
              <w:t xml:space="preserve"> </w:t>
            </w:r>
            <w:proofErr w:type="spellStart"/>
            <w:r w:rsidR="00AC6702" w:rsidRPr="00AC6702">
              <w:rPr>
                <w:rFonts w:ascii="Times New Roman" w:hAnsi="Times New Roman"/>
                <w:sz w:val="24"/>
                <w:szCs w:val="24"/>
              </w:rPr>
              <w:t>барысы</w:t>
            </w:r>
            <w:proofErr w:type="spellEnd"/>
            <w:r w:rsidR="00AC6702" w:rsidRPr="00AC6702">
              <w:rPr>
                <w:rFonts w:ascii="Times New Roman" w:hAnsi="Times New Roman"/>
                <w:sz w:val="24"/>
                <w:szCs w:val="24"/>
              </w:rPr>
              <w:t xml:space="preserve"> да </w:t>
            </w:r>
            <w:proofErr w:type="spellStart"/>
            <w:r w:rsidR="00AC6702" w:rsidRPr="00AC6702">
              <w:rPr>
                <w:rFonts w:ascii="Times New Roman" w:hAnsi="Times New Roman"/>
                <w:sz w:val="24"/>
                <w:szCs w:val="24"/>
              </w:rPr>
              <w:t>зур</w:t>
            </w:r>
            <w:proofErr w:type="spellEnd"/>
            <w:r w:rsidR="00AC6702" w:rsidRPr="00AC6702">
              <w:rPr>
                <w:rFonts w:ascii="Times New Roman" w:hAnsi="Times New Roman"/>
                <w:sz w:val="24"/>
                <w:szCs w:val="24"/>
              </w:rPr>
              <w:t xml:space="preserve"> </w:t>
            </w:r>
            <w:proofErr w:type="spellStart"/>
            <w:r w:rsidR="00AC6702" w:rsidRPr="00AC6702">
              <w:rPr>
                <w:rFonts w:ascii="Times New Roman" w:hAnsi="Times New Roman"/>
                <w:sz w:val="24"/>
                <w:szCs w:val="24"/>
              </w:rPr>
              <w:t>тырышлык</w:t>
            </w:r>
            <w:proofErr w:type="spellEnd"/>
            <w:r w:rsidR="00AC6702" w:rsidRPr="00AC6702">
              <w:rPr>
                <w:rFonts w:ascii="Times New Roman" w:hAnsi="Times New Roman"/>
                <w:sz w:val="24"/>
                <w:szCs w:val="24"/>
              </w:rPr>
              <w:t xml:space="preserve"> </w:t>
            </w:r>
            <w:proofErr w:type="spellStart"/>
            <w:r w:rsidR="00AC6702" w:rsidRPr="00AC6702">
              <w:rPr>
                <w:rFonts w:ascii="Times New Roman" w:hAnsi="Times New Roman"/>
                <w:sz w:val="24"/>
                <w:szCs w:val="24"/>
              </w:rPr>
              <w:t>һәм</w:t>
            </w:r>
            <w:proofErr w:type="spellEnd"/>
            <w:r w:rsidR="00AC6702" w:rsidRPr="00AC6702">
              <w:rPr>
                <w:rFonts w:ascii="Times New Roman" w:hAnsi="Times New Roman"/>
                <w:sz w:val="24"/>
                <w:szCs w:val="24"/>
              </w:rPr>
              <w:t xml:space="preserve"> </w:t>
            </w:r>
            <w:proofErr w:type="spellStart"/>
            <w:r w:rsidR="00AC6702" w:rsidRPr="00AC6702">
              <w:rPr>
                <w:rFonts w:ascii="Times New Roman" w:hAnsi="Times New Roman"/>
                <w:sz w:val="24"/>
                <w:szCs w:val="24"/>
              </w:rPr>
              <w:t>җаваплылык</w:t>
            </w:r>
            <w:proofErr w:type="spellEnd"/>
            <w:r w:rsidR="00AC6702" w:rsidRPr="00AC6702">
              <w:rPr>
                <w:rFonts w:ascii="Times New Roman" w:hAnsi="Times New Roman"/>
                <w:sz w:val="24"/>
                <w:szCs w:val="24"/>
              </w:rPr>
              <w:t xml:space="preserve"> </w:t>
            </w:r>
            <w:proofErr w:type="spellStart"/>
            <w:r w:rsidR="00AC6702" w:rsidRPr="00AC6702">
              <w:rPr>
                <w:rFonts w:ascii="Times New Roman" w:hAnsi="Times New Roman"/>
                <w:sz w:val="24"/>
                <w:szCs w:val="24"/>
              </w:rPr>
              <w:t>күрсәттеләр</w:t>
            </w:r>
            <w:proofErr w:type="spellEnd"/>
            <w:r w:rsidR="00AC6702" w:rsidRPr="00AC6702">
              <w:rPr>
                <w:rFonts w:ascii="Times New Roman" w:hAnsi="Times New Roman"/>
                <w:sz w:val="24"/>
                <w:szCs w:val="24"/>
              </w:rPr>
              <w:t xml:space="preserve">. </w:t>
            </w:r>
            <w:proofErr w:type="spellStart"/>
            <w:r w:rsidR="00AC6702" w:rsidRPr="00AC6702">
              <w:rPr>
                <w:rFonts w:ascii="Times New Roman" w:hAnsi="Times New Roman"/>
                <w:sz w:val="24"/>
                <w:szCs w:val="24"/>
              </w:rPr>
              <w:t>Өзекләр</w:t>
            </w:r>
            <w:proofErr w:type="spellEnd"/>
            <w:r w:rsidR="00AC6702" w:rsidRPr="00AC6702">
              <w:rPr>
                <w:rFonts w:ascii="Times New Roman" w:hAnsi="Times New Roman"/>
                <w:sz w:val="24"/>
                <w:szCs w:val="24"/>
              </w:rPr>
              <w:t xml:space="preserve"> </w:t>
            </w:r>
            <w:proofErr w:type="spellStart"/>
            <w:r w:rsidR="00AC6702" w:rsidRPr="00AC6702">
              <w:rPr>
                <w:rFonts w:ascii="Times New Roman" w:hAnsi="Times New Roman"/>
                <w:sz w:val="24"/>
                <w:szCs w:val="24"/>
              </w:rPr>
              <w:t>ук</w:t>
            </w:r>
            <w:r w:rsidR="00AC6702">
              <w:rPr>
                <w:rFonts w:ascii="Times New Roman" w:hAnsi="Times New Roman"/>
                <w:sz w:val="24"/>
                <w:szCs w:val="24"/>
              </w:rPr>
              <w:t>ы</w:t>
            </w:r>
            <w:r w:rsidR="00AC6702" w:rsidRPr="00AC6702">
              <w:rPr>
                <w:rFonts w:ascii="Times New Roman" w:hAnsi="Times New Roman"/>
                <w:sz w:val="24"/>
                <w:szCs w:val="24"/>
              </w:rPr>
              <w:t>ганда</w:t>
            </w:r>
            <w:proofErr w:type="spellEnd"/>
            <w:r w:rsidR="00AC6702" w:rsidRPr="00AC6702">
              <w:rPr>
                <w:rFonts w:ascii="Times New Roman" w:hAnsi="Times New Roman"/>
                <w:sz w:val="24"/>
                <w:szCs w:val="24"/>
              </w:rPr>
              <w:t xml:space="preserve"> </w:t>
            </w:r>
            <w:proofErr w:type="spellStart"/>
            <w:r w:rsidR="00AC6702" w:rsidRPr="00AC6702">
              <w:rPr>
                <w:rFonts w:ascii="Times New Roman" w:hAnsi="Times New Roman"/>
                <w:sz w:val="24"/>
                <w:szCs w:val="24"/>
              </w:rPr>
              <w:t>барлык</w:t>
            </w:r>
            <w:proofErr w:type="spellEnd"/>
            <w:r w:rsidR="00AC6702" w:rsidRPr="00AC6702">
              <w:rPr>
                <w:rFonts w:ascii="Times New Roman" w:hAnsi="Times New Roman"/>
                <w:sz w:val="24"/>
                <w:szCs w:val="24"/>
              </w:rPr>
              <w:t xml:space="preserve"> </w:t>
            </w:r>
            <w:proofErr w:type="spellStart"/>
            <w:r w:rsidR="00AC6702" w:rsidRPr="00AC6702">
              <w:rPr>
                <w:rFonts w:ascii="Times New Roman" w:hAnsi="Times New Roman"/>
                <w:sz w:val="24"/>
                <w:szCs w:val="24"/>
              </w:rPr>
              <w:t>укучылар</w:t>
            </w:r>
            <w:proofErr w:type="spellEnd"/>
            <w:r w:rsidR="00AC6702" w:rsidRPr="00AC6702">
              <w:rPr>
                <w:rFonts w:ascii="Times New Roman" w:hAnsi="Times New Roman"/>
                <w:sz w:val="24"/>
                <w:szCs w:val="24"/>
              </w:rPr>
              <w:t xml:space="preserve"> да </w:t>
            </w:r>
            <w:proofErr w:type="spellStart"/>
            <w:r w:rsidR="00AC6702" w:rsidRPr="00AC6702">
              <w:rPr>
                <w:rFonts w:ascii="Times New Roman" w:hAnsi="Times New Roman"/>
                <w:sz w:val="24"/>
                <w:szCs w:val="24"/>
              </w:rPr>
              <w:t>бер-берсен</w:t>
            </w:r>
            <w:proofErr w:type="spellEnd"/>
            <w:r w:rsidR="00AC6702" w:rsidRPr="00AC6702">
              <w:rPr>
                <w:rFonts w:ascii="Times New Roman" w:hAnsi="Times New Roman"/>
                <w:sz w:val="24"/>
                <w:szCs w:val="24"/>
              </w:rPr>
              <w:t xml:space="preserve"> </w:t>
            </w:r>
            <w:proofErr w:type="spellStart"/>
            <w:r w:rsidR="00AC6702" w:rsidRPr="00AC6702">
              <w:rPr>
                <w:rFonts w:ascii="Times New Roman" w:hAnsi="Times New Roman"/>
                <w:sz w:val="24"/>
                <w:szCs w:val="24"/>
              </w:rPr>
              <w:t>игътибар</w:t>
            </w:r>
            <w:proofErr w:type="spellEnd"/>
            <w:r w:rsidR="00AC6702" w:rsidRPr="00AC6702">
              <w:rPr>
                <w:rFonts w:ascii="Times New Roman" w:hAnsi="Times New Roman"/>
                <w:sz w:val="24"/>
                <w:szCs w:val="24"/>
              </w:rPr>
              <w:t xml:space="preserve"> </w:t>
            </w:r>
            <w:proofErr w:type="spellStart"/>
            <w:r w:rsidR="00AC6702" w:rsidRPr="00AC6702">
              <w:rPr>
                <w:rFonts w:ascii="Times New Roman" w:hAnsi="Times New Roman"/>
                <w:sz w:val="24"/>
                <w:szCs w:val="24"/>
              </w:rPr>
              <w:t>белән</w:t>
            </w:r>
            <w:proofErr w:type="spellEnd"/>
            <w:r w:rsidR="00AC6702" w:rsidRPr="00AC6702">
              <w:rPr>
                <w:rFonts w:ascii="Times New Roman" w:hAnsi="Times New Roman"/>
                <w:sz w:val="24"/>
                <w:szCs w:val="24"/>
              </w:rPr>
              <w:t xml:space="preserve"> </w:t>
            </w:r>
            <w:proofErr w:type="spellStart"/>
            <w:r w:rsidR="00AC6702" w:rsidRPr="00AC6702">
              <w:rPr>
                <w:rFonts w:ascii="Times New Roman" w:hAnsi="Times New Roman"/>
                <w:sz w:val="24"/>
                <w:szCs w:val="24"/>
              </w:rPr>
              <w:t>тыңладылар</w:t>
            </w:r>
            <w:proofErr w:type="spellEnd"/>
            <w:r w:rsidR="00AC6702" w:rsidRPr="00AC6702">
              <w:rPr>
                <w:rFonts w:ascii="Times New Roman" w:hAnsi="Times New Roman"/>
                <w:sz w:val="24"/>
                <w:szCs w:val="24"/>
              </w:rPr>
              <w:t xml:space="preserve">, </w:t>
            </w:r>
            <w:proofErr w:type="spellStart"/>
            <w:r w:rsidR="00AC6702" w:rsidRPr="00AC6702">
              <w:rPr>
                <w:rFonts w:ascii="Times New Roman" w:hAnsi="Times New Roman"/>
                <w:sz w:val="24"/>
                <w:szCs w:val="24"/>
              </w:rPr>
              <w:t>ярдәм</w:t>
            </w:r>
            <w:proofErr w:type="spellEnd"/>
            <w:r w:rsidR="00AC6702" w:rsidRPr="00AC6702">
              <w:rPr>
                <w:rFonts w:ascii="Times New Roman" w:hAnsi="Times New Roman"/>
                <w:sz w:val="24"/>
                <w:szCs w:val="24"/>
              </w:rPr>
              <w:t xml:space="preserve"> </w:t>
            </w:r>
            <w:proofErr w:type="spellStart"/>
            <w:r w:rsidR="00AC6702" w:rsidRPr="00AC6702">
              <w:rPr>
                <w:rFonts w:ascii="Times New Roman" w:hAnsi="Times New Roman"/>
                <w:sz w:val="24"/>
                <w:szCs w:val="24"/>
              </w:rPr>
              <w:t>иттеләр</w:t>
            </w:r>
            <w:proofErr w:type="spellEnd"/>
            <w:r w:rsidR="00AC6702" w:rsidRPr="00AC6702">
              <w:rPr>
                <w:rFonts w:ascii="Times New Roman" w:hAnsi="Times New Roman"/>
                <w:sz w:val="24"/>
                <w:szCs w:val="24"/>
              </w:rPr>
              <w:t xml:space="preserve">. </w:t>
            </w:r>
            <w:proofErr w:type="spellStart"/>
            <w:r w:rsidR="00AC6702" w:rsidRPr="00AC6702">
              <w:rPr>
                <w:rFonts w:ascii="Times New Roman" w:hAnsi="Times New Roman"/>
                <w:sz w:val="24"/>
                <w:szCs w:val="24"/>
              </w:rPr>
              <w:t>Укучылар</w:t>
            </w:r>
            <w:proofErr w:type="spellEnd"/>
            <w:r w:rsidR="00AC6702" w:rsidRPr="00AC6702">
              <w:rPr>
                <w:rFonts w:ascii="Times New Roman" w:hAnsi="Times New Roman"/>
                <w:sz w:val="24"/>
                <w:szCs w:val="24"/>
              </w:rPr>
              <w:t xml:space="preserve"> </w:t>
            </w:r>
            <w:proofErr w:type="spellStart"/>
            <w:r w:rsidR="00AC6702" w:rsidRPr="00AC6702">
              <w:rPr>
                <w:rFonts w:ascii="Times New Roman" w:hAnsi="Times New Roman"/>
                <w:sz w:val="24"/>
                <w:szCs w:val="24"/>
              </w:rPr>
              <w:t>китап</w:t>
            </w:r>
            <w:proofErr w:type="spellEnd"/>
            <w:r w:rsidR="00AC6702" w:rsidRPr="00AC6702">
              <w:rPr>
                <w:rFonts w:ascii="Times New Roman" w:hAnsi="Times New Roman"/>
                <w:sz w:val="24"/>
                <w:szCs w:val="24"/>
              </w:rPr>
              <w:t xml:space="preserve"> </w:t>
            </w:r>
            <w:proofErr w:type="spellStart"/>
            <w:r w:rsidR="00AC6702" w:rsidRPr="00AC6702">
              <w:rPr>
                <w:rFonts w:ascii="Times New Roman" w:hAnsi="Times New Roman"/>
                <w:sz w:val="24"/>
                <w:szCs w:val="24"/>
              </w:rPr>
              <w:t>күргәзмәсе</w:t>
            </w:r>
            <w:proofErr w:type="spellEnd"/>
            <w:r w:rsidR="00AC6702" w:rsidRPr="00AC6702">
              <w:rPr>
                <w:rFonts w:ascii="Times New Roman" w:hAnsi="Times New Roman"/>
                <w:sz w:val="24"/>
                <w:szCs w:val="24"/>
              </w:rPr>
              <w:t xml:space="preserve"> </w:t>
            </w:r>
            <w:proofErr w:type="spellStart"/>
            <w:r w:rsidR="00AC6702" w:rsidRPr="00AC6702">
              <w:rPr>
                <w:rFonts w:ascii="Times New Roman" w:hAnsi="Times New Roman"/>
                <w:sz w:val="24"/>
                <w:szCs w:val="24"/>
              </w:rPr>
              <w:t>белән</w:t>
            </w:r>
            <w:proofErr w:type="spellEnd"/>
            <w:r w:rsidR="00AC6702" w:rsidRPr="00AC6702">
              <w:rPr>
                <w:rFonts w:ascii="Times New Roman" w:hAnsi="Times New Roman"/>
                <w:sz w:val="24"/>
                <w:szCs w:val="24"/>
              </w:rPr>
              <w:t xml:space="preserve"> </w:t>
            </w:r>
            <w:proofErr w:type="spellStart"/>
            <w:r w:rsidR="00AC6702" w:rsidRPr="00AC6702">
              <w:rPr>
                <w:rFonts w:ascii="Times New Roman" w:hAnsi="Times New Roman"/>
                <w:sz w:val="24"/>
                <w:szCs w:val="24"/>
              </w:rPr>
              <w:t>кызыксындылар</w:t>
            </w:r>
            <w:proofErr w:type="spellEnd"/>
            <w:r w:rsidR="00AC6702" w:rsidRPr="00AC6702">
              <w:rPr>
                <w:rFonts w:ascii="Times New Roman" w:hAnsi="Times New Roman"/>
                <w:sz w:val="24"/>
                <w:szCs w:val="24"/>
              </w:rPr>
              <w:t xml:space="preserve">. Чара логик </w:t>
            </w:r>
            <w:proofErr w:type="spellStart"/>
            <w:r w:rsidR="00AC6702" w:rsidRPr="00AC6702">
              <w:rPr>
                <w:rFonts w:ascii="Times New Roman" w:hAnsi="Times New Roman"/>
                <w:sz w:val="24"/>
                <w:szCs w:val="24"/>
              </w:rPr>
              <w:t>яктан</w:t>
            </w:r>
            <w:proofErr w:type="spellEnd"/>
            <w:r w:rsidR="00AC6702" w:rsidRPr="00AC6702">
              <w:rPr>
                <w:rFonts w:ascii="Times New Roman" w:hAnsi="Times New Roman"/>
                <w:sz w:val="24"/>
                <w:szCs w:val="24"/>
              </w:rPr>
              <w:t xml:space="preserve"> </w:t>
            </w:r>
            <w:proofErr w:type="spellStart"/>
            <w:r w:rsidR="00AC6702" w:rsidRPr="00AC6702">
              <w:rPr>
                <w:rFonts w:ascii="Times New Roman" w:hAnsi="Times New Roman"/>
                <w:sz w:val="24"/>
                <w:szCs w:val="24"/>
              </w:rPr>
              <w:t>төзелгән</w:t>
            </w:r>
            <w:proofErr w:type="spellEnd"/>
            <w:r w:rsidR="00AC6702" w:rsidRPr="00AC6702">
              <w:rPr>
                <w:rFonts w:ascii="Times New Roman" w:hAnsi="Times New Roman"/>
                <w:sz w:val="24"/>
                <w:szCs w:val="24"/>
              </w:rPr>
              <w:t xml:space="preserve">, </w:t>
            </w:r>
            <w:proofErr w:type="spellStart"/>
            <w:r w:rsidR="00AC6702" w:rsidRPr="00AC6702">
              <w:rPr>
                <w:rFonts w:ascii="Times New Roman" w:hAnsi="Times New Roman"/>
                <w:sz w:val="24"/>
                <w:szCs w:val="24"/>
              </w:rPr>
              <w:t>шактый</w:t>
            </w:r>
            <w:proofErr w:type="spellEnd"/>
            <w:r w:rsidR="00AC6702" w:rsidRPr="00AC6702">
              <w:rPr>
                <w:rFonts w:ascii="Times New Roman" w:hAnsi="Times New Roman"/>
                <w:sz w:val="24"/>
                <w:szCs w:val="24"/>
              </w:rPr>
              <w:t xml:space="preserve"> </w:t>
            </w:r>
            <w:proofErr w:type="spellStart"/>
            <w:r w:rsidR="00AC6702" w:rsidRPr="00AC6702">
              <w:rPr>
                <w:rFonts w:ascii="Times New Roman" w:hAnsi="Times New Roman"/>
                <w:sz w:val="24"/>
                <w:szCs w:val="24"/>
              </w:rPr>
              <w:t>оештырылган</w:t>
            </w:r>
            <w:proofErr w:type="spellEnd"/>
            <w:r w:rsidR="00AC6702" w:rsidRPr="00AC6702">
              <w:rPr>
                <w:rFonts w:ascii="Times New Roman" w:hAnsi="Times New Roman"/>
                <w:sz w:val="24"/>
                <w:szCs w:val="24"/>
              </w:rPr>
              <w:t xml:space="preserve">, </w:t>
            </w:r>
            <w:proofErr w:type="spellStart"/>
            <w:r w:rsidR="00AC6702" w:rsidRPr="00AC6702">
              <w:rPr>
                <w:rFonts w:ascii="Times New Roman" w:hAnsi="Times New Roman"/>
                <w:sz w:val="24"/>
                <w:szCs w:val="24"/>
              </w:rPr>
              <w:t>вакыт</w:t>
            </w:r>
            <w:proofErr w:type="spellEnd"/>
            <w:r w:rsidR="00AC6702" w:rsidRPr="00AC6702">
              <w:rPr>
                <w:rFonts w:ascii="Times New Roman" w:hAnsi="Times New Roman"/>
                <w:sz w:val="24"/>
                <w:szCs w:val="24"/>
              </w:rPr>
              <w:t xml:space="preserve"> </w:t>
            </w:r>
            <w:proofErr w:type="spellStart"/>
            <w:r w:rsidR="00AC6702" w:rsidRPr="00AC6702">
              <w:rPr>
                <w:rFonts w:ascii="Times New Roman" w:hAnsi="Times New Roman"/>
                <w:sz w:val="24"/>
                <w:szCs w:val="24"/>
              </w:rPr>
              <w:t>буенча</w:t>
            </w:r>
            <w:proofErr w:type="spellEnd"/>
            <w:r w:rsidR="00AC6702" w:rsidRPr="00AC6702">
              <w:rPr>
                <w:rFonts w:ascii="Times New Roman" w:hAnsi="Times New Roman"/>
                <w:sz w:val="24"/>
                <w:szCs w:val="24"/>
              </w:rPr>
              <w:t xml:space="preserve"> </w:t>
            </w:r>
            <w:proofErr w:type="spellStart"/>
            <w:r w:rsidR="00AC6702" w:rsidRPr="00AC6702">
              <w:rPr>
                <w:rFonts w:ascii="Times New Roman" w:hAnsi="Times New Roman"/>
                <w:sz w:val="24"/>
                <w:szCs w:val="24"/>
              </w:rPr>
              <w:t>тоткарланган</w:t>
            </w:r>
            <w:proofErr w:type="spellEnd"/>
            <w:r w:rsidR="00AC6702" w:rsidRPr="00AC6702">
              <w:rPr>
                <w:rFonts w:ascii="Times New Roman" w:hAnsi="Times New Roman"/>
                <w:sz w:val="24"/>
                <w:szCs w:val="24"/>
              </w:rPr>
              <w:t xml:space="preserve">, башка </w:t>
            </w:r>
            <w:proofErr w:type="spellStart"/>
            <w:r w:rsidR="00AC6702" w:rsidRPr="00AC6702">
              <w:rPr>
                <w:rFonts w:ascii="Times New Roman" w:hAnsi="Times New Roman"/>
                <w:sz w:val="24"/>
                <w:szCs w:val="24"/>
              </w:rPr>
              <w:t>фәннәр</w:t>
            </w:r>
            <w:proofErr w:type="spellEnd"/>
            <w:r w:rsidR="00AC6702" w:rsidRPr="00AC6702">
              <w:rPr>
                <w:rFonts w:ascii="Times New Roman" w:hAnsi="Times New Roman"/>
                <w:sz w:val="24"/>
                <w:szCs w:val="24"/>
              </w:rPr>
              <w:t xml:space="preserve"> </w:t>
            </w:r>
            <w:proofErr w:type="spellStart"/>
            <w:r w:rsidR="00AC6702" w:rsidRPr="00AC6702">
              <w:rPr>
                <w:rFonts w:ascii="Times New Roman" w:hAnsi="Times New Roman"/>
                <w:sz w:val="24"/>
                <w:szCs w:val="24"/>
              </w:rPr>
              <w:t>белән</w:t>
            </w:r>
            <w:proofErr w:type="spellEnd"/>
            <w:r w:rsidR="00AC6702" w:rsidRPr="00AC6702">
              <w:rPr>
                <w:rFonts w:ascii="Times New Roman" w:hAnsi="Times New Roman"/>
                <w:sz w:val="24"/>
                <w:szCs w:val="24"/>
              </w:rPr>
              <w:t xml:space="preserve"> </w:t>
            </w:r>
            <w:proofErr w:type="spellStart"/>
            <w:r w:rsidR="00AC6702" w:rsidRPr="00AC6702">
              <w:rPr>
                <w:rFonts w:ascii="Times New Roman" w:hAnsi="Times New Roman"/>
                <w:sz w:val="24"/>
                <w:szCs w:val="24"/>
              </w:rPr>
              <w:t>элемтә</w:t>
            </w:r>
            <w:proofErr w:type="spellEnd"/>
            <w:r w:rsidR="00AC6702" w:rsidRPr="00AC6702">
              <w:rPr>
                <w:rFonts w:ascii="Times New Roman" w:hAnsi="Times New Roman"/>
                <w:sz w:val="24"/>
                <w:szCs w:val="24"/>
              </w:rPr>
              <w:t xml:space="preserve"> </w:t>
            </w:r>
            <w:proofErr w:type="spellStart"/>
            <w:r w:rsidR="00AC6702" w:rsidRPr="00AC6702">
              <w:rPr>
                <w:rFonts w:ascii="Times New Roman" w:hAnsi="Times New Roman"/>
                <w:sz w:val="24"/>
                <w:szCs w:val="24"/>
              </w:rPr>
              <w:t>кулланылган</w:t>
            </w:r>
            <w:proofErr w:type="spellEnd"/>
            <w:r w:rsidR="00AC6702" w:rsidRPr="00AC6702">
              <w:rPr>
                <w:rFonts w:ascii="Times New Roman" w:hAnsi="Times New Roman"/>
                <w:sz w:val="24"/>
                <w:szCs w:val="24"/>
              </w:rPr>
              <w:t xml:space="preserve">. </w:t>
            </w:r>
            <w:proofErr w:type="spellStart"/>
            <w:r w:rsidR="00AC6702" w:rsidRPr="00AC6702">
              <w:rPr>
                <w:rFonts w:ascii="Times New Roman" w:hAnsi="Times New Roman"/>
                <w:sz w:val="24"/>
                <w:szCs w:val="24"/>
              </w:rPr>
              <w:t>Мондый</w:t>
            </w:r>
            <w:proofErr w:type="spellEnd"/>
            <w:r w:rsidR="00AC6702" w:rsidRPr="00AC6702">
              <w:rPr>
                <w:rFonts w:ascii="Times New Roman" w:hAnsi="Times New Roman"/>
                <w:sz w:val="24"/>
                <w:szCs w:val="24"/>
              </w:rPr>
              <w:t xml:space="preserve"> </w:t>
            </w:r>
            <w:proofErr w:type="spellStart"/>
            <w:r w:rsidR="00AC6702" w:rsidRPr="00AC6702">
              <w:rPr>
                <w:rFonts w:ascii="Times New Roman" w:hAnsi="Times New Roman"/>
                <w:sz w:val="24"/>
                <w:szCs w:val="24"/>
              </w:rPr>
              <w:t>эш</w:t>
            </w:r>
            <w:proofErr w:type="spellEnd"/>
            <w:r w:rsidR="00AC6702" w:rsidRPr="00AC6702">
              <w:rPr>
                <w:rFonts w:ascii="Times New Roman" w:hAnsi="Times New Roman"/>
                <w:sz w:val="24"/>
                <w:szCs w:val="24"/>
              </w:rPr>
              <w:t xml:space="preserve"> </w:t>
            </w:r>
            <w:proofErr w:type="spellStart"/>
            <w:r w:rsidR="00AC6702" w:rsidRPr="00AC6702">
              <w:rPr>
                <w:rFonts w:ascii="Times New Roman" w:hAnsi="Times New Roman"/>
                <w:sz w:val="24"/>
                <w:szCs w:val="24"/>
              </w:rPr>
              <w:t>балаларда</w:t>
            </w:r>
            <w:proofErr w:type="spellEnd"/>
            <w:r w:rsidR="00AC6702" w:rsidRPr="00AC6702">
              <w:rPr>
                <w:rFonts w:ascii="Times New Roman" w:hAnsi="Times New Roman"/>
                <w:sz w:val="24"/>
                <w:szCs w:val="24"/>
              </w:rPr>
              <w:t xml:space="preserve"> </w:t>
            </w:r>
            <w:proofErr w:type="spellStart"/>
            <w:r w:rsidR="00AC6702" w:rsidRPr="00AC6702">
              <w:rPr>
                <w:rFonts w:ascii="Times New Roman" w:hAnsi="Times New Roman"/>
                <w:sz w:val="24"/>
                <w:szCs w:val="24"/>
              </w:rPr>
              <w:t>укуга</w:t>
            </w:r>
            <w:proofErr w:type="spellEnd"/>
            <w:r w:rsidR="00AC6702" w:rsidRPr="00AC6702">
              <w:rPr>
                <w:rFonts w:ascii="Times New Roman" w:hAnsi="Times New Roman"/>
                <w:sz w:val="24"/>
                <w:szCs w:val="24"/>
              </w:rPr>
              <w:t xml:space="preserve"> </w:t>
            </w:r>
            <w:proofErr w:type="spellStart"/>
            <w:r w:rsidR="00AC6702" w:rsidRPr="00AC6702">
              <w:rPr>
                <w:rFonts w:ascii="Times New Roman" w:hAnsi="Times New Roman"/>
                <w:sz w:val="24"/>
                <w:szCs w:val="24"/>
              </w:rPr>
              <w:t>мәхәббәт</w:t>
            </w:r>
            <w:proofErr w:type="spellEnd"/>
            <w:r w:rsidR="00AC6702" w:rsidRPr="00AC6702">
              <w:rPr>
                <w:rFonts w:ascii="Times New Roman" w:hAnsi="Times New Roman"/>
                <w:sz w:val="24"/>
                <w:szCs w:val="24"/>
              </w:rPr>
              <w:t xml:space="preserve">, </w:t>
            </w:r>
            <w:proofErr w:type="spellStart"/>
            <w:r w:rsidR="00AC6702" w:rsidRPr="00AC6702">
              <w:rPr>
                <w:rFonts w:ascii="Times New Roman" w:hAnsi="Times New Roman"/>
                <w:sz w:val="24"/>
                <w:szCs w:val="24"/>
              </w:rPr>
              <w:t>тәртиплелек</w:t>
            </w:r>
            <w:proofErr w:type="spellEnd"/>
            <w:r w:rsidR="00AC6702" w:rsidRPr="00AC6702">
              <w:rPr>
                <w:rFonts w:ascii="Times New Roman" w:hAnsi="Times New Roman"/>
                <w:sz w:val="24"/>
                <w:szCs w:val="24"/>
              </w:rPr>
              <w:t xml:space="preserve"> </w:t>
            </w:r>
            <w:proofErr w:type="spellStart"/>
            <w:r w:rsidR="00AC6702" w:rsidRPr="00AC6702">
              <w:rPr>
                <w:rFonts w:ascii="Times New Roman" w:hAnsi="Times New Roman"/>
                <w:sz w:val="24"/>
                <w:szCs w:val="24"/>
              </w:rPr>
              <w:t>һәм</w:t>
            </w:r>
            <w:proofErr w:type="spellEnd"/>
            <w:r w:rsidR="00AC6702" w:rsidRPr="00AC6702">
              <w:rPr>
                <w:rFonts w:ascii="Times New Roman" w:hAnsi="Times New Roman"/>
                <w:sz w:val="24"/>
                <w:szCs w:val="24"/>
              </w:rPr>
              <w:t xml:space="preserve"> </w:t>
            </w:r>
            <w:proofErr w:type="spellStart"/>
            <w:r w:rsidR="00AC6702" w:rsidRPr="00AC6702">
              <w:rPr>
                <w:rFonts w:ascii="Times New Roman" w:hAnsi="Times New Roman"/>
                <w:sz w:val="24"/>
                <w:szCs w:val="24"/>
              </w:rPr>
              <w:t>мәктәп</w:t>
            </w:r>
            <w:proofErr w:type="spellEnd"/>
            <w:r w:rsidR="00AC6702" w:rsidRPr="00AC6702">
              <w:rPr>
                <w:rFonts w:ascii="Times New Roman" w:hAnsi="Times New Roman"/>
                <w:sz w:val="24"/>
                <w:szCs w:val="24"/>
              </w:rPr>
              <w:t xml:space="preserve"> </w:t>
            </w:r>
            <w:proofErr w:type="spellStart"/>
            <w:r w:rsidR="00AC6702" w:rsidRPr="00AC6702">
              <w:rPr>
                <w:rFonts w:ascii="Times New Roman" w:hAnsi="Times New Roman"/>
                <w:sz w:val="24"/>
                <w:szCs w:val="24"/>
              </w:rPr>
              <w:t>эшләрен</w:t>
            </w:r>
            <w:proofErr w:type="spellEnd"/>
            <w:r w:rsidR="00AC6702" w:rsidRPr="00AC6702">
              <w:rPr>
                <w:rFonts w:ascii="Times New Roman" w:hAnsi="Times New Roman"/>
                <w:sz w:val="24"/>
                <w:szCs w:val="24"/>
              </w:rPr>
              <w:t xml:space="preserve"> </w:t>
            </w:r>
            <w:proofErr w:type="spellStart"/>
            <w:r w:rsidR="00AC6702" w:rsidRPr="00AC6702">
              <w:rPr>
                <w:rFonts w:ascii="Times New Roman" w:hAnsi="Times New Roman"/>
                <w:sz w:val="24"/>
                <w:szCs w:val="24"/>
              </w:rPr>
              <w:t>үткәрү</w:t>
            </w:r>
            <w:proofErr w:type="spellEnd"/>
            <w:r w:rsidR="00AC6702" w:rsidRPr="00AC6702">
              <w:rPr>
                <w:rFonts w:ascii="Times New Roman" w:hAnsi="Times New Roman"/>
                <w:sz w:val="24"/>
                <w:szCs w:val="24"/>
              </w:rPr>
              <w:t xml:space="preserve"> </w:t>
            </w:r>
            <w:proofErr w:type="spellStart"/>
            <w:r w:rsidR="00AC6702" w:rsidRPr="00AC6702">
              <w:rPr>
                <w:rFonts w:ascii="Times New Roman" w:hAnsi="Times New Roman"/>
                <w:sz w:val="24"/>
                <w:szCs w:val="24"/>
              </w:rPr>
              <w:t>өчен</w:t>
            </w:r>
            <w:proofErr w:type="spellEnd"/>
            <w:r w:rsidR="00AC6702" w:rsidRPr="00AC6702">
              <w:rPr>
                <w:rFonts w:ascii="Times New Roman" w:hAnsi="Times New Roman"/>
                <w:sz w:val="24"/>
                <w:szCs w:val="24"/>
              </w:rPr>
              <w:t xml:space="preserve"> </w:t>
            </w:r>
            <w:proofErr w:type="spellStart"/>
            <w:r w:rsidR="00AC6702" w:rsidRPr="00AC6702">
              <w:rPr>
                <w:rFonts w:ascii="Times New Roman" w:hAnsi="Times New Roman"/>
                <w:sz w:val="24"/>
                <w:szCs w:val="24"/>
              </w:rPr>
              <w:t>җаваплы</w:t>
            </w:r>
            <w:r w:rsidR="00AC6702">
              <w:rPr>
                <w:rFonts w:ascii="Times New Roman" w:hAnsi="Times New Roman"/>
                <w:sz w:val="24"/>
                <w:szCs w:val="24"/>
              </w:rPr>
              <w:t>лык</w:t>
            </w:r>
            <w:proofErr w:type="spellEnd"/>
            <w:r w:rsidR="00AC6702">
              <w:rPr>
                <w:rFonts w:ascii="Times New Roman" w:hAnsi="Times New Roman"/>
                <w:sz w:val="24"/>
                <w:szCs w:val="24"/>
              </w:rPr>
              <w:t xml:space="preserve"> </w:t>
            </w:r>
            <w:proofErr w:type="spellStart"/>
            <w:r w:rsidR="00AC6702">
              <w:rPr>
                <w:rFonts w:ascii="Times New Roman" w:hAnsi="Times New Roman"/>
                <w:sz w:val="24"/>
                <w:szCs w:val="24"/>
              </w:rPr>
              <w:t>тәрбияләргә</w:t>
            </w:r>
            <w:proofErr w:type="spellEnd"/>
            <w:r w:rsidR="00AC6702">
              <w:rPr>
                <w:rFonts w:ascii="Times New Roman" w:hAnsi="Times New Roman"/>
                <w:sz w:val="24"/>
                <w:szCs w:val="24"/>
              </w:rPr>
              <w:t xml:space="preserve"> </w:t>
            </w:r>
            <w:proofErr w:type="spellStart"/>
            <w:r w:rsidR="00AC6702">
              <w:rPr>
                <w:rFonts w:ascii="Times New Roman" w:hAnsi="Times New Roman"/>
                <w:sz w:val="24"/>
                <w:szCs w:val="24"/>
              </w:rPr>
              <w:t>мөмкинлек</w:t>
            </w:r>
            <w:proofErr w:type="spellEnd"/>
            <w:r w:rsidR="00AC6702">
              <w:rPr>
                <w:rFonts w:ascii="Times New Roman" w:hAnsi="Times New Roman"/>
                <w:sz w:val="24"/>
                <w:szCs w:val="24"/>
              </w:rPr>
              <w:t xml:space="preserve"> </w:t>
            </w:r>
            <w:proofErr w:type="spellStart"/>
            <w:r w:rsidR="00AC6702">
              <w:rPr>
                <w:rFonts w:ascii="Times New Roman" w:hAnsi="Times New Roman"/>
                <w:sz w:val="24"/>
                <w:szCs w:val="24"/>
              </w:rPr>
              <w:t>бирә</w:t>
            </w:r>
            <w:proofErr w:type="spellEnd"/>
            <w:r w:rsidR="00AC6702">
              <w:rPr>
                <w:rFonts w:ascii="Times New Roman" w:hAnsi="Times New Roman"/>
                <w:sz w:val="24"/>
                <w:szCs w:val="24"/>
              </w:rPr>
              <w:t xml:space="preserve">. </w:t>
            </w:r>
            <w:proofErr w:type="spellStart"/>
            <w:r w:rsidR="00AC6702" w:rsidRPr="00AC6702">
              <w:rPr>
                <w:rFonts w:ascii="Times New Roman" w:hAnsi="Times New Roman"/>
                <w:sz w:val="24"/>
                <w:szCs w:val="24"/>
              </w:rPr>
              <w:t>Чараның</w:t>
            </w:r>
            <w:proofErr w:type="spellEnd"/>
            <w:r w:rsidR="00AC6702" w:rsidRPr="00AC6702">
              <w:rPr>
                <w:rFonts w:ascii="Times New Roman" w:hAnsi="Times New Roman"/>
                <w:sz w:val="24"/>
                <w:szCs w:val="24"/>
              </w:rPr>
              <w:t xml:space="preserve"> </w:t>
            </w:r>
            <w:proofErr w:type="spellStart"/>
            <w:r w:rsidR="00AC6702" w:rsidRPr="00AC6702">
              <w:rPr>
                <w:rFonts w:ascii="Times New Roman" w:hAnsi="Times New Roman"/>
                <w:sz w:val="24"/>
                <w:szCs w:val="24"/>
              </w:rPr>
              <w:t>максатларына</w:t>
            </w:r>
            <w:proofErr w:type="spellEnd"/>
            <w:r w:rsidR="00AC6702" w:rsidRPr="00AC6702">
              <w:rPr>
                <w:rFonts w:ascii="Times New Roman" w:hAnsi="Times New Roman"/>
                <w:sz w:val="24"/>
                <w:szCs w:val="24"/>
              </w:rPr>
              <w:t xml:space="preserve"> </w:t>
            </w:r>
            <w:proofErr w:type="spellStart"/>
            <w:proofErr w:type="gramStart"/>
            <w:r w:rsidR="00AC6702" w:rsidRPr="00AC6702">
              <w:rPr>
                <w:rFonts w:ascii="Times New Roman" w:hAnsi="Times New Roman"/>
                <w:sz w:val="24"/>
                <w:szCs w:val="24"/>
              </w:rPr>
              <w:t>ирешелде</w:t>
            </w:r>
            <w:proofErr w:type="spellEnd"/>
            <w:r w:rsidR="00AC6702" w:rsidRPr="00AC6702">
              <w:rPr>
                <w:rFonts w:ascii="Times New Roman" w:hAnsi="Times New Roman"/>
                <w:sz w:val="24"/>
                <w:szCs w:val="24"/>
              </w:rPr>
              <w:t>.</w:t>
            </w:r>
            <w:r w:rsidR="00AC6702">
              <w:rPr>
                <w:rFonts w:ascii="Times New Roman" w:hAnsi="Times New Roman"/>
                <w:sz w:val="24"/>
                <w:szCs w:val="24"/>
              </w:rPr>
              <w:t>/</w:t>
            </w:r>
            <w:proofErr w:type="gramEnd"/>
          </w:p>
          <w:p w:rsidR="00AC6702" w:rsidRPr="00AC6702" w:rsidRDefault="00336355" w:rsidP="00AC6702">
            <w:pPr>
              <w:jc w:val="both"/>
              <w:rPr>
                <w:rFonts w:ascii="Times New Roman" w:hAnsi="Times New Roman"/>
                <w:sz w:val="24"/>
                <w:szCs w:val="24"/>
              </w:rPr>
            </w:pPr>
            <w:proofErr w:type="spellStart"/>
            <w:r w:rsidRPr="00336355">
              <w:rPr>
                <w:rFonts w:ascii="Times New Roman" w:hAnsi="Times New Roman"/>
                <w:sz w:val="24"/>
                <w:szCs w:val="24"/>
              </w:rPr>
              <w:t>Набиуллина</w:t>
            </w:r>
            <w:proofErr w:type="spellEnd"/>
            <w:r w:rsidRPr="00336355">
              <w:rPr>
                <w:rFonts w:ascii="Times New Roman" w:hAnsi="Times New Roman"/>
                <w:sz w:val="24"/>
                <w:szCs w:val="24"/>
              </w:rPr>
              <w:t xml:space="preserve"> Фарида </w:t>
            </w:r>
            <w:proofErr w:type="spellStart"/>
            <w:r w:rsidRPr="00336355">
              <w:rPr>
                <w:rFonts w:ascii="Times New Roman" w:hAnsi="Times New Roman"/>
                <w:sz w:val="24"/>
                <w:szCs w:val="24"/>
              </w:rPr>
              <w:t>Минахметовна</w:t>
            </w:r>
            <w:proofErr w:type="spellEnd"/>
            <w:r w:rsidRPr="00336355">
              <w:rPr>
                <w:rFonts w:ascii="Times New Roman" w:hAnsi="Times New Roman"/>
                <w:sz w:val="24"/>
                <w:szCs w:val="24"/>
              </w:rPr>
              <w:t xml:space="preserve"> организовала конкурс чтецов «Тукай в наших сердцах». </w:t>
            </w:r>
            <w:proofErr w:type="gramStart"/>
            <w:r w:rsidRPr="00336355">
              <w:rPr>
                <w:rFonts w:ascii="Times New Roman" w:hAnsi="Times New Roman"/>
                <w:sz w:val="24"/>
                <w:szCs w:val="24"/>
              </w:rPr>
              <w:t>Конкурс  был</w:t>
            </w:r>
            <w:proofErr w:type="gramEnd"/>
            <w:r w:rsidRPr="00336355">
              <w:rPr>
                <w:rFonts w:ascii="Times New Roman" w:hAnsi="Times New Roman"/>
                <w:sz w:val="24"/>
                <w:szCs w:val="24"/>
              </w:rPr>
              <w:t xml:space="preserve"> проведён  во внеурочное время среди учащихся  3 Б класса. Учащиеся были мотивированы на конкурс, поэтому все проявили максимум старания и ответственности. Во время прочтения отрывков все учащиеся внимательно слушали друг друга, поддерживали.</w:t>
            </w:r>
            <w:r w:rsidR="00D962A2">
              <w:rPr>
                <w:rFonts w:ascii="Times New Roman" w:hAnsi="Times New Roman"/>
                <w:sz w:val="24"/>
                <w:szCs w:val="24"/>
              </w:rPr>
              <w:t xml:space="preserve"> </w:t>
            </w:r>
            <w:r w:rsidR="00D962A2" w:rsidRPr="00D962A2">
              <w:rPr>
                <w:rFonts w:ascii="Times New Roman" w:hAnsi="Times New Roman"/>
                <w:sz w:val="24"/>
                <w:szCs w:val="24"/>
              </w:rPr>
              <w:t>Учащиеся проявили интерес к книжной выставке</w:t>
            </w:r>
            <w:r w:rsidR="00D962A2">
              <w:rPr>
                <w:rFonts w:ascii="Times New Roman" w:hAnsi="Times New Roman"/>
                <w:sz w:val="24"/>
                <w:szCs w:val="24"/>
              </w:rPr>
              <w:t>.</w:t>
            </w:r>
            <w:r w:rsidR="00AC6702">
              <w:t xml:space="preserve"> </w:t>
            </w:r>
            <w:r w:rsidR="00AC6702" w:rsidRPr="00AC6702">
              <w:rPr>
                <w:rFonts w:ascii="Times New Roman" w:hAnsi="Times New Roman"/>
                <w:sz w:val="24"/>
                <w:szCs w:val="24"/>
              </w:rPr>
              <w:t xml:space="preserve">Мероприятие было логически построено, достаточно организовано, выдержано по времени, использована связь с другими предметами. Такая работа позволяет воспитывать в ребятах </w:t>
            </w:r>
            <w:r w:rsidR="00AC6702" w:rsidRPr="00AC6702">
              <w:rPr>
                <w:rFonts w:ascii="Times New Roman" w:hAnsi="Times New Roman"/>
                <w:sz w:val="24"/>
                <w:szCs w:val="24"/>
              </w:rPr>
              <w:lastRenderedPageBreak/>
              <w:t>любовь к чтению, дисциплинированность и ответственность за проведение школьных дел.</w:t>
            </w:r>
          </w:p>
          <w:p w:rsidR="007779C8" w:rsidRPr="00141842" w:rsidRDefault="00AC6702" w:rsidP="00AC6702">
            <w:pPr>
              <w:jc w:val="both"/>
              <w:rPr>
                <w:rFonts w:ascii="Times New Roman" w:hAnsi="Times New Roman"/>
                <w:sz w:val="24"/>
                <w:szCs w:val="24"/>
              </w:rPr>
            </w:pPr>
            <w:r w:rsidRPr="00AC6702">
              <w:rPr>
                <w:rFonts w:ascii="Times New Roman" w:hAnsi="Times New Roman"/>
                <w:sz w:val="24"/>
                <w:szCs w:val="24"/>
              </w:rPr>
              <w:t>Цели мероприятия были достигнуты.</w:t>
            </w:r>
          </w:p>
        </w:tc>
      </w:tr>
      <w:tr w:rsidR="007779C8" w:rsidRPr="00141842" w:rsidTr="00141842">
        <w:tc>
          <w:tcPr>
            <w:tcW w:w="1843" w:type="dxa"/>
            <w:tcBorders>
              <w:top w:val="single" w:sz="4" w:space="0" w:color="auto"/>
              <w:left w:val="single" w:sz="4" w:space="0" w:color="auto"/>
              <w:bottom w:val="single" w:sz="4" w:space="0" w:color="auto"/>
              <w:right w:val="single" w:sz="4" w:space="0" w:color="auto"/>
            </w:tcBorders>
            <w:hideMark/>
          </w:tcPr>
          <w:p w:rsidR="007779C8" w:rsidRPr="00141842" w:rsidRDefault="007779C8" w:rsidP="00831498">
            <w:pPr>
              <w:jc w:val="both"/>
              <w:rPr>
                <w:rFonts w:ascii="Times New Roman" w:hAnsi="Times New Roman"/>
                <w:sz w:val="24"/>
                <w:szCs w:val="24"/>
              </w:rPr>
            </w:pPr>
            <w:r w:rsidRPr="00141842">
              <w:rPr>
                <w:rFonts w:ascii="Times New Roman" w:hAnsi="Times New Roman"/>
                <w:sz w:val="24"/>
                <w:szCs w:val="24"/>
              </w:rPr>
              <w:lastRenderedPageBreak/>
              <w:t>МАОУ «СОШ № 1»</w:t>
            </w:r>
          </w:p>
        </w:tc>
        <w:tc>
          <w:tcPr>
            <w:tcW w:w="1985" w:type="dxa"/>
            <w:tcBorders>
              <w:top w:val="single" w:sz="4" w:space="0" w:color="auto"/>
              <w:left w:val="single" w:sz="4" w:space="0" w:color="auto"/>
              <w:bottom w:val="single" w:sz="4" w:space="0" w:color="auto"/>
              <w:right w:val="single" w:sz="4" w:space="0" w:color="auto"/>
            </w:tcBorders>
          </w:tcPr>
          <w:p w:rsidR="007779C8" w:rsidRPr="00141842" w:rsidRDefault="00373791" w:rsidP="00831498">
            <w:pPr>
              <w:jc w:val="both"/>
              <w:rPr>
                <w:rFonts w:ascii="Times New Roman" w:hAnsi="Times New Roman"/>
                <w:bCs/>
                <w:sz w:val="24"/>
                <w:szCs w:val="24"/>
              </w:rPr>
            </w:pPr>
            <w:r w:rsidRPr="00373791">
              <w:rPr>
                <w:rFonts w:ascii="Times New Roman" w:hAnsi="Times New Roman"/>
                <w:bCs/>
                <w:sz w:val="24"/>
                <w:szCs w:val="24"/>
              </w:rPr>
              <w:t xml:space="preserve">"Милли </w:t>
            </w:r>
            <w:proofErr w:type="spellStart"/>
            <w:r w:rsidRPr="00373791">
              <w:rPr>
                <w:rFonts w:ascii="Times New Roman" w:hAnsi="Times New Roman"/>
                <w:bCs/>
                <w:sz w:val="24"/>
                <w:szCs w:val="24"/>
              </w:rPr>
              <w:t>ризыклар</w:t>
            </w:r>
            <w:proofErr w:type="spellEnd"/>
            <w:r w:rsidRPr="00373791">
              <w:rPr>
                <w:rFonts w:ascii="Times New Roman" w:hAnsi="Times New Roman"/>
                <w:bCs/>
                <w:sz w:val="24"/>
                <w:szCs w:val="24"/>
              </w:rPr>
              <w:t>"</w:t>
            </w:r>
            <w:r>
              <w:rPr>
                <w:rFonts w:ascii="Times New Roman" w:hAnsi="Times New Roman"/>
                <w:bCs/>
                <w:sz w:val="24"/>
                <w:szCs w:val="24"/>
              </w:rPr>
              <w:t>/</w:t>
            </w:r>
            <w:r w:rsidRPr="00373791">
              <w:rPr>
                <w:rFonts w:ascii="Times New Roman" w:hAnsi="Times New Roman"/>
                <w:bCs/>
                <w:sz w:val="24"/>
                <w:szCs w:val="24"/>
              </w:rPr>
              <w:t>«Национальная кухня».</w:t>
            </w:r>
          </w:p>
        </w:tc>
        <w:tc>
          <w:tcPr>
            <w:tcW w:w="992" w:type="dxa"/>
            <w:tcBorders>
              <w:top w:val="single" w:sz="4" w:space="0" w:color="auto"/>
              <w:left w:val="single" w:sz="4" w:space="0" w:color="auto"/>
              <w:bottom w:val="single" w:sz="4" w:space="0" w:color="auto"/>
              <w:right w:val="single" w:sz="4" w:space="0" w:color="auto"/>
            </w:tcBorders>
          </w:tcPr>
          <w:p w:rsidR="007779C8" w:rsidRPr="00042D93" w:rsidRDefault="00042D93" w:rsidP="00831498">
            <w:pPr>
              <w:jc w:val="both"/>
              <w:rPr>
                <w:rFonts w:ascii="Times New Roman" w:hAnsi="Times New Roman"/>
                <w:sz w:val="24"/>
                <w:szCs w:val="24"/>
                <w:lang w:val="tt-RU"/>
              </w:rPr>
            </w:pPr>
            <w:r>
              <w:rPr>
                <w:rFonts w:ascii="Times New Roman" w:hAnsi="Times New Roman"/>
                <w:sz w:val="24"/>
                <w:szCs w:val="24"/>
                <w:lang w:val="tt-RU"/>
              </w:rPr>
              <w:t>25</w:t>
            </w:r>
          </w:p>
        </w:tc>
        <w:tc>
          <w:tcPr>
            <w:tcW w:w="5812" w:type="dxa"/>
            <w:tcBorders>
              <w:top w:val="single" w:sz="4" w:space="0" w:color="auto"/>
              <w:left w:val="single" w:sz="4" w:space="0" w:color="auto"/>
              <w:bottom w:val="single" w:sz="4" w:space="0" w:color="auto"/>
              <w:right w:val="single" w:sz="4" w:space="0" w:color="auto"/>
            </w:tcBorders>
          </w:tcPr>
          <w:p w:rsidR="00373791" w:rsidRPr="00141842" w:rsidRDefault="00373791" w:rsidP="00373791">
            <w:pPr>
              <w:jc w:val="both"/>
              <w:rPr>
                <w:rFonts w:ascii="Times New Roman" w:hAnsi="Times New Roman"/>
                <w:sz w:val="24"/>
                <w:szCs w:val="24"/>
              </w:rPr>
            </w:pPr>
            <w:r w:rsidRPr="00B419DF">
              <w:rPr>
                <w:rFonts w:ascii="Times New Roman" w:hAnsi="Times New Roman"/>
                <w:sz w:val="24"/>
                <w:szCs w:val="24"/>
                <w:lang w:val="tt-RU"/>
              </w:rPr>
              <w:t>1 нче сыйныф укучылары белән "Милли ризыклар" дигән чара үткәрелде. Милли ризыклар турында әңгәмә үткәрелде. Укучылар үзләре яраткан ашлары турында сөйләделәр.</w:t>
            </w:r>
            <w:r w:rsidR="007258FB" w:rsidRPr="00B419DF">
              <w:rPr>
                <w:rFonts w:ascii="Times New Roman" w:hAnsi="Times New Roman"/>
                <w:sz w:val="24"/>
                <w:szCs w:val="24"/>
                <w:lang w:val="tt-RU"/>
              </w:rPr>
              <w:t xml:space="preserve"> Укытучы укучыларда  мәдәнияткә, аның бәйрәмнәренә, йолаларына, гореф-гадәтләренә, милли ашларга карата мәхәббәт һәм хөрмәт тәрбияләде.</w:t>
            </w:r>
            <w:r w:rsidR="00FF2AAB" w:rsidRPr="00B419DF">
              <w:rPr>
                <w:rFonts w:ascii="Times New Roman" w:hAnsi="Times New Roman"/>
                <w:sz w:val="24"/>
                <w:szCs w:val="24"/>
                <w:lang w:val="tt-RU"/>
              </w:rPr>
              <w:t xml:space="preserve"> </w:t>
            </w:r>
            <w:proofErr w:type="spellStart"/>
            <w:r w:rsidR="00FF2AAB">
              <w:rPr>
                <w:rFonts w:ascii="Times New Roman" w:hAnsi="Times New Roman"/>
                <w:sz w:val="24"/>
                <w:szCs w:val="24"/>
              </w:rPr>
              <w:t>Чараны</w:t>
            </w:r>
            <w:proofErr w:type="spellEnd"/>
            <w:r w:rsidR="00FF2AAB">
              <w:rPr>
                <w:rFonts w:ascii="Times New Roman" w:hAnsi="Times New Roman"/>
                <w:sz w:val="24"/>
                <w:szCs w:val="24"/>
              </w:rPr>
              <w:t xml:space="preserve"> Сафина Х.Г., </w:t>
            </w:r>
            <w:proofErr w:type="spellStart"/>
            <w:proofErr w:type="gramStart"/>
            <w:r w:rsidR="00FF2AAB">
              <w:rPr>
                <w:rFonts w:ascii="Times New Roman" w:hAnsi="Times New Roman"/>
                <w:sz w:val="24"/>
                <w:szCs w:val="24"/>
              </w:rPr>
              <w:t>Набиуллина</w:t>
            </w:r>
            <w:proofErr w:type="spellEnd"/>
            <w:r w:rsidR="00FF2AAB">
              <w:rPr>
                <w:rFonts w:ascii="Times New Roman" w:hAnsi="Times New Roman"/>
                <w:sz w:val="24"/>
                <w:szCs w:val="24"/>
              </w:rPr>
              <w:t xml:space="preserve">  Ф.М.</w:t>
            </w:r>
            <w:proofErr w:type="gramEnd"/>
            <w:r w:rsidR="00FF2AAB">
              <w:rPr>
                <w:rFonts w:ascii="Times New Roman" w:hAnsi="Times New Roman"/>
                <w:sz w:val="24"/>
                <w:szCs w:val="24"/>
              </w:rPr>
              <w:t xml:space="preserve"> </w:t>
            </w:r>
            <w:proofErr w:type="spellStart"/>
            <w:r w:rsidR="00FF2AAB">
              <w:rPr>
                <w:rFonts w:ascii="Times New Roman" w:hAnsi="Times New Roman"/>
                <w:sz w:val="24"/>
                <w:szCs w:val="24"/>
              </w:rPr>
              <w:t>алып</w:t>
            </w:r>
            <w:proofErr w:type="spellEnd"/>
            <w:r w:rsidR="00FF2AAB">
              <w:rPr>
                <w:rFonts w:ascii="Times New Roman" w:hAnsi="Times New Roman"/>
                <w:sz w:val="24"/>
                <w:szCs w:val="24"/>
              </w:rPr>
              <w:t xml:space="preserve"> </w:t>
            </w:r>
            <w:proofErr w:type="spellStart"/>
            <w:r w:rsidR="00FF2AAB">
              <w:rPr>
                <w:rFonts w:ascii="Times New Roman" w:hAnsi="Times New Roman"/>
                <w:sz w:val="24"/>
                <w:szCs w:val="24"/>
              </w:rPr>
              <w:t>бардылар</w:t>
            </w:r>
            <w:proofErr w:type="spellEnd"/>
            <w:r w:rsidR="00FF2AAB">
              <w:rPr>
                <w:rFonts w:ascii="Times New Roman" w:hAnsi="Times New Roman"/>
                <w:sz w:val="24"/>
                <w:szCs w:val="24"/>
              </w:rPr>
              <w:t xml:space="preserve">. </w:t>
            </w:r>
            <w:r w:rsidR="007258FB">
              <w:rPr>
                <w:rFonts w:ascii="Times New Roman" w:hAnsi="Times New Roman"/>
                <w:sz w:val="24"/>
                <w:szCs w:val="24"/>
              </w:rPr>
              <w:t xml:space="preserve"> /</w:t>
            </w:r>
            <w:r w:rsidRPr="00373791">
              <w:rPr>
                <w:rFonts w:ascii="Times New Roman" w:hAnsi="Times New Roman"/>
                <w:sz w:val="24"/>
                <w:szCs w:val="24"/>
              </w:rPr>
              <w:t>Было проведено мероприятие с учащимися 1-ых классов «Национальная кухня». Проведена беседа о национальных блюдах. Учащиеся сами рассказали о своих любимых блюдах.</w:t>
            </w:r>
            <w:r>
              <w:rPr>
                <w:rFonts w:ascii="Times New Roman" w:hAnsi="Times New Roman"/>
                <w:sz w:val="24"/>
                <w:szCs w:val="24"/>
              </w:rPr>
              <w:t xml:space="preserve"> Приобщила знания у учащихся к родной культуре, ее праздники, обряды, обыча</w:t>
            </w:r>
            <w:r w:rsidRPr="00373791">
              <w:rPr>
                <w:rFonts w:ascii="Times New Roman" w:hAnsi="Times New Roman"/>
                <w:sz w:val="24"/>
                <w:szCs w:val="24"/>
              </w:rPr>
              <w:t xml:space="preserve">и, </w:t>
            </w:r>
            <w:proofErr w:type="spellStart"/>
            <w:r w:rsidRPr="00373791">
              <w:rPr>
                <w:rFonts w:ascii="Times New Roman" w:hAnsi="Times New Roman"/>
                <w:sz w:val="24"/>
                <w:szCs w:val="24"/>
              </w:rPr>
              <w:t>истор</w:t>
            </w:r>
            <w:r>
              <w:rPr>
                <w:rFonts w:ascii="Times New Roman" w:hAnsi="Times New Roman"/>
                <w:sz w:val="24"/>
                <w:szCs w:val="24"/>
              </w:rPr>
              <w:t>и</w:t>
            </w:r>
            <w:proofErr w:type="spellEnd"/>
            <w:r>
              <w:rPr>
                <w:rFonts w:ascii="Times New Roman" w:hAnsi="Times New Roman"/>
                <w:sz w:val="24"/>
                <w:szCs w:val="24"/>
              </w:rPr>
              <w:t xml:space="preserve"> национальной кухни; познакомила</w:t>
            </w:r>
            <w:r w:rsidRPr="00373791">
              <w:rPr>
                <w:rFonts w:ascii="Times New Roman" w:hAnsi="Times New Roman"/>
                <w:sz w:val="24"/>
                <w:szCs w:val="24"/>
              </w:rPr>
              <w:t xml:space="preserve"> </w:t>
            </w:r>
            <w:r>
              <w:rPr>
                <w:rFonts w:ascii="Times New Roman" w:hAnsi="Times New Roman"/>
                <w:sz w:val="24"/>
                <w:szCs w:val="24"/>
              </w:rPr>
              <w:t xml:space="preserve">с традиционными блюдами татарского народа; </w:t>
            </w:r>
            <w:r w:rsidRPr="00373791">
              <w:rPr>
                <w:rFonts w:ascii="Times New Roman" w:hAnsi="Times New Roman"/>
                <w:sz w:val="24"/>
                <w:szCs w:val="24"/>
              </w:rPr>
              <w:t>в</w:t>
            </w:r>
            <w:r>
              <w:rPr>
                <w:rFonts w:ascii="Times New Roman" w:hAnsi="Times New Roman"/>
                <w:sz w:val="24"/>
                <w:szCs w:val="24"/>
              </w:rPr>
              <w:t>оспитывала</w:t>
            </w:r>
            <w:r w:rsidRPr="00373791">
              <w:rPr>
                <w:rFonts w:ascii="Times New Roman" w:hAnsi="Times New Roman"/>
                <w:sz w:val="24"/>
                <w:szCs w:val="24"/>
              </w:rPr>
              <w:t xml:space="preserve"> любовь и уважение к национальным </w:t>
            </w:r>
            <w:proofErr w:type="spellStart"/>
            <w:r w:rsidRPr="00373791">
              <w:rPr>
                <w:rFonts w:ascii="Times New Roman" w:hAnsi="Times New Roman"/>
                <w:sz w:val="24"/>
                <w:szCs w:val="24"/>
              </w:rPr>
              <w:t>блюдам.</w:t>
            </w:r>
            <w:r w:rsidR="00FF2AAB">
              <w:rPr>
                <w:rFonts w:ascii="Times New Roman" w:hAnsi="Times New Roman"/>
                <w:sz w:val="24"/>
                <w:szCs w:val="24"/>
              </w:rPr>
              <w:t>Мероприятие</w:t>
            </w:r>
            <w:proofErr w:type="spellEnd"/>
            <w:r w:rsidR="00FF2AAB">
              <w:rPr>
                <w:rFonts w:ascii="Times New Roman" w:hAnsi="Times New Roman"/>
                <w:sz w:val="24"/>
                <w:szCs w:val="24"/>
              </w:rPr>
              <w:t xml:space="preserve"> провели Сафина Х.Г., </w:t>
            </w:r>
            <w:proofErr w:type="spellStart"/>
            <w:r w:rsidR="00FF2AAB">
              <w:rPr>
                <w:rFonts w:ascii="Times New Roman" w:hAnsi="Times New Roman"/>
                <w:sz w:val="24"/>
                <w:szCs w:val="24"/>
              </w:rPr>
              <w:t>Нагуманова</w:t>
            </w:r>
            <w:proofErr w:type="spellEnd"/>
            <w:r w:rsidR="00FF2AAB">
              <w:rPr>
                <w:rFonts w:ascii="Times New Roman" w:hAnsi="Times New Roman"/>
                <w:sz w:val="24"/>
                <w:szCs w:val="24"/>
              </w:rPr>
              <w:t xml:space="preserve"> Ф.М.</w:t>
            </w:r>
          </w:p>
        </w:tc>
      </w:tr>
      <w:tr w:rsidR="00303194" w:rsidRPr="00141842" w:rsidTr="00141842">
        <w:tc>
          <w:tcPr>
            <w:tcW w:w="1843" w:type="dxa"/>
            <w:tcBorders>
              <w:top w:val="single" w:sz="4" w:space="0" w:color="auto"/>
              <w:left w:val="single" w:sz="4" w:space="0" w:color="auto"/>
              <w:bottom w:val="single" w:sz="4" w:space="0" w:color="auto"/>
              <w:right w:val="single" w:sz="4" w:space="0" w:color="auto"/>
            </w:tcBorders>
          </w:tcPr>
          <w:p w:rsidR="00303194" w:rsidRPr="00141842" w:rsidRDefault="00052731" w:rsidP="00831498">
            <w:pPr>
              <w:jc w:val="both"/>
              <w:rPr>
                <w:rFonts w:ascii="Times New Roman" w:hAnsi="Times New Roman"/>
                <w:sz w:val="24"/>
                <w:szCs w:val="24"/>
              </w:rPr>
            </w:pPr>
            <w:r w:rsidRPr="00052731">
              <w:rPr>
                <w:rFonts w:ascii="Times New Roman" w:hAnsi="Times New Roman"/>
                <w:sz w:val="24"/>
                <w:szCs w:val="24"/>
              </w:rPr>
              <w:t>МАОУ «СОШ № 1»</w:t>
            </w:r>
          </w:p>
        </w:tc>
        <w:tc>
          <w:tcPr>
            <w:tcW w:w="1985" w:type="dxa"/>
            <w:tcBorders>
              <w:top w:val="single" w:sz="4" w:space="0" w:color="auto"/>
              <w:left w:val="single" w:sz="4" w:space="0" w:color="auto"/>
              <w:bottom w:val="single" w:sz="4" w:space="0" w:color="auto"/>
              <w:right w:val="single" w:sz="4" w:space="0" w:color="auto"/>
            </w:tcBorders>
          </w:tcPr>
          <w:p w:rsidR="00303194" w:rsidRPr="00373791" w:rsidRDefault="00FF2AAB" w:rsidP="00831498">
            <w:pPr>
              <w:jc w:val="both"/>
              <w:rPr>
                <w:rFonts w:ascii="Times New Roman" w:hAnsi="Times New Roman"/>
                <w:bCs/>
                <w:sz w:val="24"/>
                <w:szCs w:val="24"/>
              </w:rPr>
            </w:pPr>
            <w:r w:rsidRPr="00FF2AAB">
              <w:rPr>
                <w:rFonts w:ascii="Times New Roman" w:hAnsi="Times New Roman"/>
                <w:bCs/>
                <w:sz w:val="24"/>
                <w:szCs w:val="24"/>
              </w:rPr>
              <w:t>"Театр, театр..."</w:t>
            </w:r>
          </w:p>
        </w:tc>
        <w:tc>
          <w:tcPr>
            <w:tcW w:w="992" w:type="dxa"/>
            <w:tcBorders>
              <w:top w:val="single" w:sz="4" w:space="0" w:color="auto"/>
              <w:left w:val="single" w:sz="4" w:space="0" w:color="auto"/>
              <w:bottom w:val="single" w:sz="4" w:space="0" w:color="auto"/>
              <w:right w:val="single" w:sz="4" w:space="0" w:color="auto"/>
            </w:tcBorders>
          </w:tcPr>
          <w:p w:rsidR="00303194" w:rsidRPr="00141842" w:rsidRDefault="00FF2AAB" w:rsidP="00831498">
            <w:pPr>
              <w:jc w:val="both"/>
              <w:rPr>
                <w:rFonts w:ascii="Times New Roman" w:hAnsi="Times New Roman"/>
                <w:sz w:val="24"/>
                <w:szCs w:val="24"/>
              </w:rPr>
            </w:pPr>
            <w:r>
              <w:rPr>
                <w:rFonts w:ascii="Times New Roman" w:hAnsi="Times New Roman"/>
                <w:sz w:val="24"/>
                <w:szCs w:val="24"/>
              </w:rPr>
              <w:t>10</w:t>
            </w:r>
          </w:p>
        </w:tc>
        <w:tc>
          <w:tcPr>
            <w:tcW w:w="5812" w:type="dxa"/>
            <w:tcBorders>
              <w:top w:val="single" w:sz="4" w:space="0" w:color="auto"/>
              <w:left w:val="single" w:sz="4" w:space="0" w:color="auto"/>
              <w:bottom w:val="single" w:sz="4" w:space="0" w:color="auto"/>
              <w:right w:val="single" w:sz="4" w:space="0" w:color="auto"/>
            </w:tcBorders>
          </w:tcPr>
          <w:p w:rsidR="00052731" w:rsidRDefault="00052731" w:rsidP="00373791">
            <w:pPr>
              <w:jc w:val="both"/>
              <w:rPr>
                <w:rFonts w:ascii="Times New Roman" w:hAnsi="Times New Roman"/>
                <w:sz w:val="24"/>
                <w:szCs w:val="24"/>
              </w:rPr>
            </w:pPr>
            <w:r w:rsidRPr="00052731">
              <w:rPr>
                <w:rFonts w:ascii="Times New Roman" w:hAnsi="Times New Roman"/>
                <w:sz w:val="24"/>
                <w:szCs w:val="24"/>
              </w:rPr>
              <w:t xml:space="preserve">6 Б </w:t>
            </w:r>
            <w:proofErr w:type="spellStart"/>
            <w:r w:rsidRPr="00052731">
              <w:rPr>
                <w:rFonts w:ascii="Times New Roman" w:hAnsi="Times New Roman"/>
                <w:sz w:val="24"/>
                <w:szCs w:val="24"/>
              </w:rPr>
              <w:t>сыйныфында</w:t>
            </w:r>
            <w:proofErr w:type="spellEnd"/>
            <w:r w:rsidRPr="00052731">
              <w:rPr>
                <w:rFonts w:ascii="Times New Roman" w:hAnsi="Times New Roman"/>
                <w:sz w:val="24"/>
                <w:szCs w:val="24"/>
              </w:rPr>
              <w:t xml:space="preserve"> "Театр, театр..." </w:t>
            </w:r>
            <w:proofErr w:type="spellStart"/>
            <w:r w:rsidRPr="00052731">
              <w:rPr>
                <w:rFonts w:ascii="Times New Roman" w:hAnsi="Times New Roman"/>
                <w:sz w:val="24"/>
                <w:szCs w:val="24"/>
              </w:rPr>
              <w:t>дип</w:t>
            </w:r>
            <w:proofErr w:type="spellEnd"/>
            <w:r w:rsidRPr="00052731">
              <w:rPr>
                <w:rFonts w:ascii="Times New Roman" w:hAnsi="Times New Roman"/>
                <w:sz w:val="24"/>
                <w:szCs w:val="24"/>
              </w:rPr>
              <w:t xml:space="preserve"> </w:t>
            </w:r>
            <w:proofErr w:type="spellStart"/>
            <w:r w:rsidRPr="00052731">
              <w:rPr>
                <w:rFonts w:ascii="Times New Roman" w:hAnsi="Times New Roman"/>
                <w:sz w:val="24"/>
                <w:szCs w:val="24"/>
              </w:rPr>
              <w:t>аталган</w:t>
            </w:r>
            <w:proofErr w:type="spellEnd"/>
            <w:r w:rsidRPr="00052731">
              <w:rPr>
                <w:rFonts w:ascii="Times New Roman" w:hAnsi="Times New Roman"/>
                <w:sz w:val="24"/>
                <w:szCs w:val="24"/>
              </w:rPr>
              <w:t xml:space="preserve"> </w:t>
            </w:r>
            <w:proofErr w:type="spellStart"/>
            <w:r w:rsidRPr="00052731">
              <w:rPr>
                <w:rFonts w:ascii="Times New Roman" w:hAnsi="Times New Roman"/>
                <w:sz w:val="24"/>
                <w:szCs w:val="24"/>
              </w:rPr>
              <w:t>дәрестән</w:t>
            </w:r>
            <w:proofErr w:type="spellEnd"/>
            <w:r w:rsidRPr="00052731">
              <w:rPr>
                <w:rFonts w:ascii="Times New Roman" w:hAnsi="Times New Roman"/>
                <w:sz w:val="24"/>
                <w:szCs w:val="24"/>
              </w:rPr>
              <w:t xml:space="preserve"> </w:t>
            </w:r>
            <w:proofErr w:type="spellStart"/>
            <w:r w:rsidRPr="00052731">
              <w:rPr>
                <w:rFonts w:ascii="Times New Roman" w:hAnsi="Times New Roman"/>
                <w:sz w:val="24"/>
                <w:szCs w:val="24"/>
              </w:rPr>
              <w:t>тыш</w:t>
            </w:r>
            <w:proofErr w:type="spellEnd"/>
            <w:r w:rsidRPr="00052731">
              <w:rPr>
                <w:rFonts w:ascii="Times New Roman" w:hAnsi="Times New Roman"/>
                <w:sz w:val="24"/>
                <w:szCs w:val="24"/>
              </w:rPr>
              <w:t xml:space="preserve"> чара </w:t>
            </w:r>
            <w:proofErr w:type="spellStart"/>
            <w:proofErr w:type="gramStart"/>
            <w:r w:rsidRPr="00052731">
              <w:rPr>
                <w:rFonts w:ascii="Times New Roman" w:hAnsi="Times New Roman"/>
                <w:sz w:val="24"/>
                <w:szCs w:val="24"/>
              </w:rPr>
              <w:t>үткәрелде.Чараны</w:t>
            </w:r>
            <w:proofErr w:type="spellEnd"/>
            <w:proofErr w:type="gramEnd"/>
            <w:r w:rsidRPr="00052731">
              <w:rPr>
                <w:rFonts w:ascii="Times New Roman" w:hAnsi="Times New Roman"/>
                <w:sz w:val="24"/>
                <w:szCs w:val="24"/>
              </w:rPr>
              <w:t xml:space="preserve"> </w:t>
            </w:r>
            <w:proofErr w:type="spellStart"/>
            <w:r w:rsidRPr="00052731">
              <w:rPr>
                <w:rFonts w:ascii="Times New Roman" w:hAnsi="Times New Roman"/>
                <w:sz w:val="24"/>
                <w:szCs w:val="24"/>
              </w:rPr>
              <w:t>Гиниятуллина</w:t>
            </w:r>
            <w:proofErr w:type="spellEnd"/>
            <w:r w:rsidRPr="00052731">
              <w:rPr>
                <w:rFonts w:ascii="Times New Roman" w:hAnsi="Times New Roman"/>
                <w:sz w:val="24"/>
                <w:szCs w:val="24"/>
              </w:rPr>
              <w:t xml:space="preserve"> ФХ </w:t>
            </w:r>
            <w:proofErr w:type="spellStart"/>
            <w:r w:rsidRPr="00052731">
              <w:rPr>
                <w:rFonts w:ascii="Times New Roman" w:hAnsi="Times New Roman"/>
                <w:sz w:val="24"/>
                <w:szCs w:val="24"/>
              </w:rPr>
              <w:t>үткәрде</w:t>
            </w:r>
            <w:proofErr w:type="spellEnd"/>
            <w:r w:rsidRPr="00052731">
              <w:rPr>
                <w:rFonts w:ascii="Times New Roman" w:hAnsi="Times New Roman"/>
                <w:sz w:val="24"/>
                <w:szCs w:val="24"/>
              </w:rPr>
              <w:t xml:space="preserve">. </w:t>
            </w:r>
            <w:proofErr w:type="spellStart"/>
            <w:r w:rsidRPr="00052731">
              <w:rPr>
                <w:rFonts w:ascii="Times New Roman" w:hAnsi="Times New Roman"/>
                <w:sz w:val="24"/>
                <w:szCs w:val="24"/>
              </w:rPr>
              <w:t>Балалар</w:t>
            </w:r>
            <w:proofErr w:type="spellEnd"/>
            <w:r w:rsidRPr="00052731">
              <w:rPr>
                <w:rFonts w:ascii="Times New Roman" w:hAnsi="Times New Roman"/>
                <w:sz w:val="24"/>
                <w:szCs w:val="24"/>
              </w:rPr>
              <w:t xml:space="preserve"> </w:t>
            </w:r>
            <w:proofErr w:type="spellStart"/>
            <w:r w:rsidRPr="00052731">
              <w:rPr>
                <w:rFonts w:ascii="Times New Roman" w:hAnsi="Times New Roman"/>
                <w:sz w:val="24"/>
                <w:szCs w:val="24"/>
              </w:rPr>
              <w:t>сөйләмен</w:t>
            </w:r>
            <w:proofErr w:type="spellEnd"/>
            <w:r w:rsidRPr="00052731">
              <w:rPr>
                <w:rFonts w:ascii="Times New Roman" w:hAnsi="Times New Roman"/>
                <w:sz w:val="24"/>
                <w:szCs w:val="24"/>
              </w:rPr>
              <w:t xml:space="preserve"> диалог </w:t>
            </w:r>
            <w:proofErr w:type="spellStart"/>
            <w:r w:rsidRPr="00052731">
              <w:rPr>
                <w:rFonts w:ascii="Times New Roman" w:hAnsi="Times New Roman"/>
                <w:sz w:val="24"/>
                <w:szCs w:val="24"/>
              </w:rPr>
              <w:t>сөйләмен</w:t>
            </w:r>
            <w:proofErr w:type="spellEnd"/>
            <w:r w:rsidRPr="00052731">
              <w:rPr>
                <w:rFonts w:ascii="Times New Roman" w:hAnsi="Times New Roman"/>
                <w:sz w:val="24"/>
                <w:szCs w:val="24"/>
              </w:rPr>
              <w:t xml:space="preserve"> </w:t>
            </w:r>
            <w:proofErr w:type="spellStart"/>
            <w:r w:rsidRPr="00052731">
              <w:rPr>
                <w:rFonts w:ascii="Times New Roman" w:hAnsi="Times New Roman"/>
                <w:sz w:val="24"/>
                <w:szCs w:val="24"/>
              </w:rPr>
              <w:t>үстерү</w:t>
            </w:r>
            <w:proofErr w:type="spellEnd"/>
            <w:r w:rsidRPr="00052731">
              <w:rPr>
                <w:rFonts w:ascii="Times New Roman" w:hAnsi="Times New Roman"/>
                <w:sz w:val="24"/>
                <w:szCs w:val="24"/>
              </w:rPr>
              <w:t xml:space="preserve"> </w:t>
            </w:r>
            <w:proofErr w:type="spellStart"/>
            <w:r w:rsidRPr="00052731">
              <w:rPr>
                <w:rFonts w:ascii="Times New Roman" w:hAnsi="Times New Roman"/>
                <w:sz w:val="24"/>
                <w:szCs w:val="24"/>
              </w:rPr>
              <w:t>аша</w:t>
            </w:r>
            <w:proofErr w:type="spellEnd"/>
            <w:r w:rsidRPr="00052731">
              <w:rPr>
                <w:rFonts w:ascii="Times New Roman" w:hAnsi="Times New Roman"/>
                <w:sz w:val="24"/>
                <w:szCs w:val="24"/>
              </w:rPr>
              <w:t xml:space="preserve"> </w:t>
            </w:r>
            <w:proofErr w:type="spellStart"/>
            <w:r w:rsidRPr="00052731">
              <w:rPr>
                <w:rFonts w:ascii="Times New Roman" w:hAnsi="Times New Roman"/>
                <w:sz w:val="24"/>
                <w:szCs w:val="24"/>
              </w:rPr>
              <w:t>активлаштырды</w:t>
            </w:r>
            <w:proofErr w:type="spellEnd"/>
            <w:r w:rsidRPr="00052731">
              <w:rPr>
                <w:rFonts w:ascii="Times New Roman" w:hAnsi="Times New Roman"/>
                <w:sz w:val="24"/>
                <w:szCs w:val="24"/>
              </w:rPr>
              <w:t xml:space="preserve">. </w:t>
            </w:r>
            <w:proofErr w:type="spellStart"/>
            <w:r w:rsidRPr="00052731">
              <w:rPr>
                <w:rFonts w:ascii="Times New Roman" w:hAnsi="Times New Roman"/>
                <w:sz w:val="24"/>
                <w:szCs w:val="24"/>
              </w:rPr>
              <w:t>Һәр</w:t>
            </w:r>
            <w:proofErr w:type="spellEnd"/>
            <w:r w:rsidRPr="00052731">
              <w:rPr>
                <w:rFonts w:ascii="Times New Roman" w:hAnsi="Times New Roman"/>
                <w:sz w:val="24"/>
                <w:szCs w:val="24"/>
              </w:rPr>
              <w:t xml:space="preserve"> </w:t>
            </w:r>
            <w:proofErr w:type="spellStart"/>
            <w:r w:rsidRPr="00052731">
              <w:rPr>
                <w:rFonts w:ascii="Times New Roman" w:hAnsi="Times New Roman"/>
                <w:sz w:val="24"/>
                <w:szCs w:val="24"/>
              </w:rPr>
              <w:t>бурычны</w:t>
            </w:r>
            <w:proofErr w:type="spellEnd"/>
            <w:r w:rsidRPr="00052731">
              <w:rPr>
                <w:rFonts w:ascii="Times New Roman" w:hAnsi="Times New Roman"/>
                <w:sz w:val="24"/>
                <w:szCs w:val="24"/>
              </w:rPr>
              <w:t xml:space="preserve"> </w:t>
            </w:r>
            <w:proofErr w:type="spellStart"/>
            <w:r w:rsidRPr="00052731">
              <w:rPr>
                <w:rFonts w:ascii="Times New Roman" w:hAnsi="Times New Roman"/>
                <w:sz w:val="24"/>
                <w:szCs w:val="24"/>
              </w:rPr>
              <w:t>тормышка</w:t>
            </w:r>
            <w:proofErr w:type="spellEnd"/>
            <w:r w:rsidRPr="00052731">
              <w:rPr>
                <w:rFonts w:ascii="Times New Roman" w:hAnsi="Times New Roman"/>
                <w:sz w:val="24"/>
                <w:szCs w:val="24"/>
              </w:rPr>
              <w:t xml:space="preserve"> </w:t>
            </w:r>
            <w:proofErr w:type="spellStart"/>
            <w:r w:rsidRPr="00052731">
              <w:rPr>
                <w:rFonts w:ascii="Times New Roman" w:hAnsi="Times New Roman"/>
                <w:sz w:val="24"/>
                <w:szCs w:val="24"/>
              </w:rPr>
              <w:t>ашыру</w:t>
            </w:r>
            <w:proofErr w:type="spellEnd"/>
            <w:r w:rsidRPr="00052731">
              <w:rPr>
                <w:rFonts w:ascii="Times New Roman" w:hAnsi="Times New Roman"/>
                <w:sz w:val="24"/>
                <w:szCs w:val="24"/>
              </w:rPr>
              <w:t xml:space="preserve"> </w:t>
            </w:r>
            <w:proofErr w:type="spellStart"/>
            <w:r w:rsidRPr="00052731">
              <w:rPr>
                <w:rFonts w:ascii="Times New Roman" w:hAnsi="Times New Roman"/>
                <w:sz w:val="24"/>
                <w:szCs w:val="24"/>
              </w:rPr>
              <w:t>өчен</w:t>
            </w:r>
            <w:proofErr w:type="spellEnd"/>
            <w:r w:rsidRPr="00052731">
              <w:rPr>
                <w:rFonts w:ascii="Times New Roman" w:hAnsi="Times New Roman"/>
                <w:sz w:val="24"/>
                <w:szCs w:val="24"/>
              </w:rPr>
              <w:t xml:space="preserve"> </w:t>
            </w:r>
            <w:proofErr w:type="spellStart"/>
            <w:r w:rsidRPr="00052731">
              <w:rPr>
                <w:rFonts w:ascii="Times New Roman" w:hAnsi="Times New Roman"/>
                <w:sz w:val="24"/>
                <w:szCs w:val="24"/>
              </w:rPr>
              <w:t>кызыклы</w:t>
            </w:r>
            <w:proofErr w:type="spellEnd"/>
            <w:r w:rsidRPr="00052731">
              <w:rPr>
                <w:rFonts w:ascii="Times New Roman" w:hAnsi="Times New Roman"/>
                <w:sz w:val="24"/>
                <w:szCs w:val="24"/>
              </w:rPr>
              <w:t xml:space="preserve"> </w:t>
            </w:r>
            <w:proofErr w:type="spellStart"/>
            <w:r w:rsidRPr="00052731">
              <w:rPr>
                <w:rFonts w:ascii="Times New Roman" w:hAnsi="Times New Roman"/>
                <w:sz w:val="24"/>
                <w:szCs w:val="24"/>
              </w:rPr>
              <w:t>һәм</w:t>
            </w:r>
            <w:proofErr w:type="spellEnd"/>
            <w:r w:rsidRPr="00052731">
              <w:rPr>
                <w:rFonts w:ascii="Times New Roman" w:hAnsi="Times New Roman"/>
                <w:sz w:val="24"/>
                <w:szCs w:val="24"/>
              </w:rPr>
              <w:t xml:space="preserve"> </w:t>
            </w:r>
            <w:proofErr w:type="spellStart"/>
            <w:r w:rsidRPr="00052731">
              <w:rPr>
                <w:rFonts w:ascii="Times New Roman" w:hAnsi="Times New Roman"/>
                <w:sz w:val="24"/>
                <w:szCs w:val="24"/>
              </w:rPr>
              <w:t>кызыклы</w:t>
            </w:r>
            <w:proofErr w:type="spellEnd"/>
            <w:r w:rsidRPr="00052731">
              <w:rPr>
                <w:rFonts w:ascii="Times New Roman" w:hAnsi="Times New Roman"/>
                <w:sz w:val="24"/>
                <w:szCs w:val="24"/>
              </w:rPr>
              <w:t xml:space="preserve"> </w:t>
            </w:r>
            <w:proofErr w:type="spellStart"/>
            <w:r w:rsidRPr="00052731">
              <w:rPr>
                <w:rFonts w:ascii="Times New Roman" w:hAnsi="Times New Roman"/>
                <w:sz w:val="24"/>
                <w:szCs w:val="24"/>
              </w:rPr>
              <w:t>формада</w:t>
            </w:r>
            <w:proofErr w:type="spellEnd"/>
            <w:r w:rsidRPr="00052731">
              <w:rPr>
                <w:rFonts w:ascii="Times New Roman" w:hAnsi="Times New Roman"/>
                <w:sz w:val="24"/>
                <w:szCs w:val="24"/>
              </w:rPr>
              <w:t xml:space="preserve"> программа </w:t>
            </w:r>
            <w:proofErr w:type="spellStart"/>
            <w:r w:rsidRPr="00052731">
              <w:rPr>
                <w:rFonts w:ascii="Times New Roman" w:hAnsi="Times New Roman"/>
                <w:sz w:val="24"/>
                <w:szCs w:val="24"/>
              </w:rPr>
              <w:t>бурычларын</w:t>
            </w:r>
            <w:proofErr w:type="spellEnd"/>
            <w:r w:rsidRPr="00052731">
              <w:rPr>
                <w:rFonts w:ascii="Times New Roman" w:hAnsi="Times New Roman"/>
                <w:sz w:val="24"/>
                <w:szCs w:val="24"/>
              </w:rPr>
              <w:t xml:space="preserve"> (</w:t>
            </w:r>
            <w:proofErr w:type="spellStart"/>
            <w:r w:rsidRPr="00052731">
              <w:rPr>
                <w:rFonts w:ascii="Times New Roman" w:hAnsi="Times New Roman"/>
                <w:sz w:val="24"/>
                <w:szCs w:val="24"/>
              </w:rPr>
              <w:t>сүзле</w:t>
            </w:r>
            <w:proofErr w:type="spellEnd"/>
            <w:r w:rsidRPr="00052731">
              <w:rPr>
                <w:rFonts w:ascii="Times New Roman" w:hAnsi="Times New Roman"/>
                <w:sz w:val="24"/>
                <w:szCs w:val="24"/>
              </w:rPr>
              <w:t xml:space="preserve">, </w:t>
            </w:r>
            <w:proofErr w:type="spellStart"/>
            <w:r w:rsidRPr="00052731">
              <w:rPr>
                <w:rFonts w:ascii="Times New Roman" w:hAnsi="Times New Roman"/>
                <w:sz w:val="24"/>
                <w:szCs w:val="24"/>
              </w:rPr>
              <w:t>гамәли</w:t>
            </w:r>
            <w:proofErr w:type="spellEnd"/>
            <w:r w:rsidRPr="00052731">
              <w:rPr>
                <w:rFonts w:ascii="Times New Roman" w:hAnsi="Times New Roman"/>
                <w:sz w:val="24"/>
                <w:szCs w:val="24"/>
              </w:rPr>
              <w:t xml:space="preserve">, </w:t>
            </w:r>
            <w:proofErr w:type="spellStart"/>
            <w:r w:rsidRPr="00052731">
              <w:rPr>
                <w:rFonts w:ascii="Times New Roman" w:hAnsi="Times New Roman"/>
                <w:sz w:val="24"/>
                <w:szCs w:val="24"/>
              </w:rPr>
              <w:t>күрсәтмә</w:t>
            </w:r>
            <w:proofErr w:type="spellEnd"/>
            <w:r w:rsidRPr="00052731">
              <w:rPr>
                <w:rFonts w:ascii="Times New Roman" w:hAnsi="Times New Roman"/>
                <w:sz w:val="24"/>
                <w:szCs w:val="24"/>
              </w:rPr>
              <w:t xml:space="preserve">) </w:t>
            </w:r>
            <w:proofErr w:type="spellStart"/>
            <w:r w:rsidRPr="00052731">
              <w:rPr>
                <w:rFonts w:ascii="Times New Roman" w:hAnsi="Times New Roman"/>
                <w:sz w:val="24"/>
                <w:szCs w:val="24"/>
              </w:rPr>
              <w:t>хәл</w:t>
            </w:r>
            <w:proofErr w:type="spellEnd"/>
            <w:r w:rsidRPr="00052731">
              <w:rPr>
                <w:rFonts w:ascii="Times New Roman" w:hAnsi="Times New Roman"/>
                <w:sz w:val="24"/>
                <w:szCs w:val="24"/>
              </w:rPr>
              <w:t xml:space="preserve"> </w:t>
            </w:r>
            <w:proofErr w:type="spellStart"/>
            <w:r w:rsidRPr="00052731">
              <w:rPr>
                <w:rFonts w:ascii="Times New Roman" w:hAnsi="Times New Roman"/>
                <w:sz w:val="24"/>
                <w:szCs w:val="24"/>
              </w:rPr>
              <w:t>итәргә</w:t>
            </w:r>
            <w:proofErr w:type="spellEnd"/>
            <w:r w:rsidRPr="00052731">
              <w:rPr>
                <w:rFonts w:ascii="Times New Roman" w:hAnsi="Times New Roman"/>
                <w:sz w:val="24"/>
                <w:szCs w:val="24"/>
              </w:rPr>
              <w:t xml:space="preserve"> </w:t>
            </w:r>
            <w:proofErr w:type="spellStart"/>
            <w:r w:rsidRPr="00052731">
              <w:rPr>
                <w:rFonts w:ascii="Times New Roman" w:hAnsi="Times New Roman"/>
                <w:sz w:val="24"/>
                <w:szCs w:val="24"/>
              </w:rPr>
              <w:t>ярдәм</w:t>
            </w:r>
            <w:proofErr w:type="spellEnd"/>
            <w:r w:rsidRPr="00052731">
              <w:rPr>
                <w:rFonts w:ascii="Times New Roman" w:hAnsi="Times New Roman"/>
                <w:sz w:val="24"/>
                <w:szCs w:val="24"/>
              </w:rPr>
              <w:t xml:space="preserve"> </w:t>
            </w:r>
            <w:proofErr w:type="spellStart"/>
            <w:r w:rsidRPr="00052731">
              <w:rPr>
                <w:rFonts w:ascii="Times New Roman" w:hAnsi="Times New Roman"/>
                <w:sz w:val="24"/>
                <w:szCs w:val="24"/>
              </w:rPr>
              <w:t>итүче</w:t>
            </w:r>
            <w:proofErr w:type="spellEnd"/>
            <w:r w:rsidRPr="00052731">
              <w:rPr>
                <w:rFonts w:ascii="Times New Roman" w:hAnsi="Times New Roman"/>
                <w:sz w:val="24"/>
                <w:szCs w:val="24"/>
              </w:rPr>
              <w:t xml:space="preserve"> </w:t>
            </w:r>
            <w:proofErr w:type="spellStart"/>
            <w:r w:rsidRPr="00052731">
              <w:rPr>
                <w:rFonts w:ascii="Times New Roman" w:hAnsi="Times New Roman"/>
                <w:sz w:val="24"/>
                <w:szCs w:val="24"/>
              </w:rPr>
              <w:t>ме</w:t>
            </w:r>
            <w:r>
              <w:rPr>
                <w:rFonts w:ascii="Times New Roman" w:hAnsi="Times New Roman"/>
                <w:sz w:val="24"/>
                <w:szCs w:val="24"/>
              </w:rPr>
              <w:t>тодлар</w:t>
            </w:r>
            <w:proofErr w:type="spellEnd"/>
            <w:r>
              <w:rPr>
                <w:rFonts w:ascii="Times New Roman" w:hAnsi="Times New Roman"/>
                <w:sz w:val="24"/>
                <w:szCs w:val="24"/>
              </w:rPr>
              <w:t xml:space="preserve"> </w:t>
            </w:r>
            <w:proofErr w:type="spellStart"/>
            <w:r>
              <w:rPr>
                <w:rFonts w:ascii="Times New Roman" w:hAnsi="Times New Roman"/>
                <w:sz w:val="24"/>
                <w:szCs w:val="24"/>
              </w:rPr>
              <w:t>һәм</w:t>
            </w:r>
            <w:proofErr w:type="spellEnd"/>
            <w:r>
              <w:rPr>
                <w:rFonts w:ascii="Times New Roman" w:hAnsi="Times New Roman"/>
                <w:sz w:val="24"/>
                <w:szCs w:val="24"/>
              </w:rPr>
              <w:t xml:space="preserve"> </w:t>
            </w:r>
            <w:proofErr w:type="spellStart"/>
            <w:r>
              <w:rPr>
                <w:rFonts w:ascii="Times New Roman" w:hAnsi="Times New Roman"/>
                <w:sz w:val="24"/>
                <w:szCs w:val="24"/>
              </w:rPr>
              <w:t>алымнар</w:t>
            </w:r>
            <w:proofErr w:type="spellEnd"/>
            <w:r>
              <w:rPr>
                <w:rFonts w:ascii="Times New Roman" w:hAnsi="Times New Roman"/>
                <w:sz w:val="24"/>
                <w:szCs w:val="24"/>
              </w:rPr>
              <w:t xml:space="preserve"> </w:t>
            </w:r>
            <w:proofErr w:type="spellStart"/>
            <w:r>
              <w:rPr>
                <w:rFonts w:ascii="Times New Roman" w:hAnsi="Times New Roman"/>
                <w:sz w:val="24"/>
                <w:szCs w:val="24"/>
              </w:rPr>
              <w:t>сайлап</w:t>
            </w:r>
            <w:proofErr w:type="spellEnd"/>
            <w:r>
              <w:rPr>
                <w:rFonts w:ascii="Times New Roman" w:hAnsi="Times New Roman"/>
                <w:sz w:val="24"/>
                <w:szCs w:val="24"/>
              </w:rPr>
              <w:t xml:space="preserve"> </w:t>
            </w:r>
            <w:proofErr w:type="spellStart"/>
            <w:r>
              <w:rPr>
                <w:rFonts w:ascii="Times New Roman" w:hAnsi="Times New Roman"/>
                <w:sz w:val="24"/>
                <w:szCs w:val="24"/>
              </w:rPr>
              <w:t>алынган</w:t>
            </w:r>
            <w:proofErr w:type="spellEnd"/>
            <w:r w:rsidRPr="00052731">
              <w:rPr>
                <w:rFonts w:ascii="Times New Roman" w:hAnsi="Times New Roman"/>
                <w:sz w:val="24"/>
                <w:szCs w:val="24"/>
              </w:rPr>
              <w:t xml:space="preserve">. </w:t>
            </w:r>
            <w:proofErr w:type="spellStart"/>
            <w:r w:rsidRPr="00052731">
              <w:rPr>
                <w:rFonts w:ascii="Times New Roman" w:hAnsi="Times New Roman"/>
                <w:sz w:val="24"/>
                <w:szCs w:val="24"/>
              </w:rPr>
              <w:t>Дәрес</w:t>
            </w:r>
            <w:proofErr w:type="spellEnd"/>
            <w:r w:rsidRPr="00052731">
              <w:rPr>
                <w:rFonts w:ascii="Times New Roman" w:hAnsi="Times New Roman"/>
                <w:sz w:val="24"/>
                <w:szCs w:val="24"/>
              </w:rPr>
              <w:t xml:space="preserve"> </w:t>
            </w:r>
            <w:proofErr w:type="spellStart"/>
            <w:r w:rsidRPr="00052731">
              <w:rPr>
                <w:rFonts w:ascii="Times New Roman" w:hAnsi="Times New Roman"/>
                <w:sz w:val="24"/>
                <w:szCs w:val="24"/>
              </w:rPr>
              <w:t>өчен</w:t>
            </w:r>
            <w:proofErr w:type="spellEnd"/>
            <w:r w:rsidRPr="00052731">
              <w:rPr>
                <w:rFonts w:ascii="Times New Roman" w:hAnsi="Times New Roman"/>
                <w:sz w:val="24"/>
                <w:szCs w:val="24"/>
              </w:rPr>
              <w:t xml:space="preserve"> </w:t>
            </w:r>
            <w:proofErr w:type="spellStart"/>
            <w:r w:rsidRPr="00052731">
              <w:rPr>
                <w:rFonts w:ascii="Times New Roman" w:hAnsi="Times New Roman"/>
                <w:sz w:val="24"/>
                <w:szCs w:val="24"/>
              </w:rPr>
              <w:t>балаларны</w:t>
            </w:r>
            <w:proofErr w:type="spellEnd"/>
            <w:r w:rsidRPr="00052731">
              <w:rPr>
                <w:rFonts w:ascii="Times New Roman" w:hAnsi="Times New Roman"/>
                <w:sz w:val="24"/>
                <w:szCs w:val="24"/>
              </w:rPr>
              <w:t xml:space="preserve"> </w:t>
            </w:r>
            <w:proofErr w:type="spellStart"/>
            <w:r w:rsidRPr="00052731">
              <w:rPr>
                <w:rFonts w:ascii="Times New Roman" w:hAnsi="Times New Roman"/>
                <w:sz w:val="24"/>
                <w:szCs w:val="24"/>
              </w:rPr>
              <w:t>уйлау</w:t>
            </w:r>
            <w:proofErr w:type="spellEnd"/>
            <w:r w:rsidRPr="00052731">
              <w:rPr>
                <w:rFonts w:ascii="Times New Roman" w:hAnsi="Times New Roman"/>
                <w:sz w:val="24"/>
                <w:szCs w:val="24"/>
              </w:rPr>
              <w:t xml:space="preserve"> </w:t>
            </w:r>
            <w:proofErr w:type="spellStart"/>
            <w:r w:rsidRPr="00052731">
              <w:rPr>
                <w:rFonts w:ascii="Times New Roman" w:hAnsi="Times New Roman"/>
                <w:sz w:val="24"/>
                <w:szCs w:val="24"/>
              </w:rPr>
              <w:t>эшчәнлегенә</w:t>
            </w:r>
            <w:proofErr w:type="spellEnd"/>
            <w:r w:rsidRPr="00052731">
              <w:rPr>
                <w:rFonts w:ascii="Times New Roman" w:hAnsi="Times New Roman"/>
                <w:sz w:val="24"/>
                <w:szCs w:val="24"/>
              </w:rPr>
              <w:t xml:space="preserve"> </w:t>
            </w:r>
            <w:proofErr w:type="spellStart"/>
            <w:r w:rsidRPr="00052731">
              <w:rPr>
                <w:rFonts w:ascii="Times New Roman" w:hAnsi="Times New Roman"/>
                <w:sz w:val="24"/>
                <w:szCs w:val="24"/>
              </w:rPr>
              <w:t>стимуллаштырган</w:t>
            </w:r>
            <w:proofErr w:type="spellEnd"/>
            <w:r w:rsidRPr="00052731">
              <w:rPr>
                <w:rFonts w:ascii="Times New Roman" w:hAnsi="Times New Roman"/>
                <w:sz w:val="24"/>
                <w:szCs w:val="24"/>
              </w:rPr>
              <w:t xml:space="preserve"> </w:t>
            </w:r>
            <w:proofErr w:type="spellStart"/>
            <w:r w:rsidRPr="00052731">
              <w:rPr>
                <w:rFonts w:ascii="Times New Roman" w:hAnsi="Times New Roman"/>
                <w:sz w:val="24"/>
                <w:szCs w:val="24"/>
              </w:rPr>
              <w:t>һәм</w:t>
            </w:r>
            <w:proofErr w:type="spellEnd"/>
            <w:r w:rsidRPr="00052731">
              <w:rPr>
                <w:rFonts w:ascii="Times New Roman" w:hAnsi="Times New Roman"/>
                <w:sz w:val="24"/>
                <w:szCs w:val="24"/>
              </w:rPr>
              <w:t xml:space="preserve"> </w:t>
            </w:r>
            <w:proofErr w:type="spellStart"/>
            <w:r w:rsidRPr="00052731">
              <w:rPr>
                <w:rFonts w:ascii="Times New Roman" w:hAnsi="Times New Roman"/>
                <w:sz w:val="24"/>
                <w:szCs w:val="24"/>
              </w:rPr>
              <w:t>активлаштырган</w:t>
            </w:r>
            <w:proofErr w:type="spellEnd"/>
            <w:r w:rsidRPr="00052731">
              <w:rPr>
                <w:rFonts w:ascii="Times New Roman" w:hAnsi="Times New Roman"/>
                <w:sz w:val="24"/>
                <w:szCs w:val="24"/>
              </w:rPr>
              <w:t xml:space="preserve"> </w:t>
            </w:r>
            <w:proofErr w:type="spellStart"/>
            <w:r w:rsidRPr="00052731">
              <w:rPr>
                <w:rFonts w:ascii="Times New Roman" w:hAnsi="Times New Roman"/>
                <w:sz w:val="24"/>
                <w:szCs w:val="24"/>
              </w:rPr>
              <w:t>күргәзмә</w:t>
            </w:r>
            <w:proofErr w:type="spellEnd"/>
            <w:r w:rsidRPr="00052731">
              <w:rPr>
                <w:rFonts w:ascii="Times New Roman" w:hAnsi="Times New Roman"/>
                <w:sz w:val="24"/>
                <w:szCs w:val="24"/>
              </w:rPr>
              <w:t xml:space="preserve"> </w:t>
            </w:r>
            <w:proofErr w:type="spellStart"/>
            <w:r w:rsidRPr="00052731">
              <w:rPr>
                <w:rFonts w:ascii="Times New Roman" w:hAnsi="Times New Roman"/>
                <w:sz w:val="24"/>
                <w:szCs w:val="24"/>
              </w:rPr>
              <w:t>әсбаплар</w:t>
            </w:r>
            <w:proofErr w:type="spellEnd"/>
            <w:r w:rsidRPr="00052731">
              <w:rPr>
                <w:rFonts w:ascii="Times New Roman" w:hAnsi="Times New Roman"/>
                <w:sz w:val="24"/>
                <w:szCs w:val="24"/>
              </w:rPr>
              <w:t xml:space="preserve">, </w:t>
            </w:r>
            <w:proofErr w:type="spellStart"/>
            <w:r w:rsidRPr="00052731">
              <w:rPr>
                <w:rFonts w:ascii="Times New Roman" w:hAnsi="Times New Roman"/>
                <w:sz w:val="24"/>
                <w:szCs w:val="24"/>
              </w:rPr>
              <w:t>эмоциональ</w:t>
            </w:r>
            <w:proofErr w:type="spellEnd"/>
            <w:r w:rsidRPr="00052731">
              <w:rPr>
                <w:rFonts w:ascii="Times New Roman" w:hAnsi="Times New Roman"/>
                <w:sz w:val="24"/>
                <w:szCs w:val="24"/>
              </w:rPr>
              <w:t xml:space="preserve"> кабул </w:t>
            </w:r>
            <w:proofErr w:type="spellStart"/>
            <w:r w:rsidRPr="00052731">
              <w:rPr>
                <w:rFonts w:ascii="Times New Roman" w:hAnsi="Times New Roman"/>
                <w:sz w:val="24"/>
                <w:szCs w:val="24"/>
              </w:rPr>
              <w:t>итүне</w:t>
            </w:r>
            <w:proofErr w:type="spellEnd"/>
            <w:r w:rsidRPr="00052731">
              <w:rPr>
                <w:rFonts w:ascii="Times New Roman" w:hAnsi="Times New Roman"/>
                <w:sz w:val="24"/>
                <w:szCs w:val="24"/>
              </w:rPr>
              <w:t xml:space="preserve"> </w:t>
            </w:r>
            <w:proofErr w:type="spellStart"/>
            <w:r w:rsidRPr="00052731">
              <w:rPr>
                <w:rFonts w:ascii="Times New Roman" w:hAnsi="Times New Roman"/>
                <w:sz w:val="24"/>
                <w:szCs w:val="24"/>
              </w:rPr>
              <w:t>көчәйткән</w:t>
            </w:r>
            <w:proofErr w:type="spellEnd"/>
            <w:r>
              <w:rPr>
                <w:rFonts w:ascii="Times New Roman" w:hAnsi="Times New Roman"/>
                <w:sz w:val="24"/>
                <w:szCs w:val="24"/>
              </w:rPr>
              <w:t xml:space="preserve"> музыка </w:t>
            </w:r>
            <w:proofErr w:type="spellStart"/>
            <w:r>
              <w:rPr>
                <w:rFonts w:ascii="Times New Roman" w:hAnsi="Times New Roman"/>
                <w:sz w:val="24"/>
                <w:szCs w:val="24"/>
              </w:rPr>
              <w:t>кулланылган</w:t>
            </w:r>
            <w:proofErr w:type="spellEnd"/>
            <w:r>
              <w:rPr>
                <w:rFonts w:ascii="Times New Roman" w:hAnsi="Times New Roman"/>
                <w:sz w:val="24"/>
                <w:szCs w:val="24"/>
              </w:rPr>
              <w:t xml:space="preserve"> </w:t>
            </w:r>
            <w:proofErr w:type="spellStart"/>
            <w:r>
              <w:rPr>
                <w:rFonts w:ascii="Times New Roman" w:hAnsi="Times New Roman"/>
                <w:sz w:val="24"/>
                <w:szCs w:val="24"/>
              </w:rPr>
              <w:t>иде</w:t>
            </w:r>
            <w:proofErr w:type="spellEnd"/>
            <w:r>
              <w:rPr>
                <w:rFonts w:ascii="Times New Roman" w:hAnsi="Times New Roman"/>
                <w:sz w:val="24"/>
                <w:szCs w:val="24"/>
              </w:rPr>
              <w:t>. Чара</w:t>
            </w:r>
            <w:r w:rsidRPr="00052731">
              <w:rPr>
                <w:rFonts w:ascii="Times New Roman" w:hAnsi="Times New Roman"/>
                <w:sz w:val="24"/>
                <w:szCs w:val="24"/>
              </w:rPr>
              <w:t xml:space="preserve"> </w:t>
            </w:r>
            <w:proofErr w:type="spellStart"/>
            <w:r w:rsidRPr="00052731">
              <w:rPr>
                <w:rFonts w:ascii="Times New Roman" w:hAnsi="Times New Roman"/>
                <w:sz w:val="24"/>
                <w:szCs w:val="24"/>
              </w:rPr>
              <w:t>вакытында</w:t>
            </w:r>
            <w:proofErr w:type="spellEnd"/>
            <w:r w:rsidRPr="00052731">
              <w:rPr>
                <w:rFonts w:ascii="Times New Roman" w:hAnsi="Times New Roman"/>
                <w:sz w:val="24"/>
                <w:szCs w:val="24"/>
              </w:rPr>
              <w:t xml:space="preserve"> </w:t>
            </w:r>
            <w:proofErr w:type="spellStart"/>
            <w:r w:rsidRPr="00052731">
              <w:rPr>
                <w:rFonts w:ascii="Times New Roman" w:hAnsi="Times New Roman"/>
                <w:sz w:val="24"/>
                <w:szCs w:val="24"/>
              </w:rPr>
              <w:t>балалар</w:t>
            </w:r>
            <w:proofErr w:type="spellEnd"/>
            <w:r w:rsidRPr="00052731">
              <w:rPr>
                <w:rFonts w:ascii="Times New Roman" w:hAnsi="Times New Roman"/>
                <w:sz w:val="24"/>
                <w:szCs w:val="24"/>
              </w:rPr>
              <w:t xml:space="preserve"> </w:t>
            </w:r>
            <w:proofErr w:type="spellStart"/>
            <w:r w:rsidRPr="00052731">
              <w:rPr>
                <w:rFonts w:ascii="Times New Roman" w:hAnsi="Times New Roman"/>
                <w:sz w:val="24"/>
                <w:szCs w:val="24"/>
              </w:rPr>
              <w:t>белән</w:t>
            </w:r>
            <w:proofErr w:type="spellEnd"/>
            <w:r w:rsidRPr="00052731">
              <w:rPr>
                <w:rFonts w:ascii="Times New Roman" w:hAnsi="Times New Roman"/>
                <w:sz w:val="24"/>
                <w:szCs w:val="24"/>
              </w:rPr>
              <w:t xml:space="preserve"> </w:t>
            </w:r>
            <w:proofErr w:type="spellStart"/>
            <w:r>
              <w:rPr>
                <w:rFonts w:ascii="Times New Roman" w:hAnsi="Times New Roman"/>
                <w:sz w:val="24"/>
                <w:szCs w:val="24"/>
              </w:rPr>
              <w:t>бер</w:t>
            </w:r>
            <w:proofErr w:type="spellEnd"/>
            <w:r>
              <w:rPr>
                <w:rFonts w:ascii="Times New Roman" w:hAnsi="Times New Roman"/>
                <w:sz w:val="24"/>
                <w:szCs w:val="24"/>
              </w:rPr>
              <w:t xml:space="preserve"> </w:t>
            </w:r>
            <w:proofErr w:type="spellStart"/>
            <w:r>
              <w:rPr>
                <w:rFonts w:ascii="Times New Roman" w:hAnsi="Times New Roman"/>
                <w:sz w:val="24"/>
                <w:szCs w:val="24"/>
              </w:rPr>
              <w:t>дәрәҗәдә</w:t>
            </w:r>
            <w:proofErr w:type="spellEnd"/>
            <w:r>
              <w:rPr>
                <w:rFonts w:ascii="Times New Roman" w:hAnsi="Times New Roman"/>
                <w:sz w:val="24"/>
                <w:szCs w:val="24"/>
              </w:rPr>
              <w:t xml:space="preserve"> </w:t>
            </w:r>
            <w:proofErr w:type="spellStart"/>
            <w:r>
              <w:rPr>
                <w:rFonts w:ascii="Times New Roman" w:hAnsi="Times New Roman"/>
                <w:sz w:val="24"/>
                <w:szCs w:val="24"/>
              </w:rPr>
              <w:t>аралашырга</w:t>
            </w:r>
            <w:proofErr w:type="spellEnd"/>
            <w:r>
              <w:rPr>
                <w:rFonts w:ascii="Times New Roman" w:hAnsi="Times New Roman"/>
                <w:sz w:val="24"/>
                <w:szCs w:val="24"/>
              </w:rPr>
              <w:t xml:space="preserve"> </w:t>
            </w:r>
            <w:proofErr w:type="spellStart"/>
            <w:r>
              <w:rPr>
                <w:rFonts w:ascii="Times New Roman" w:hAnsi="Times New Roman"/>
                <w:sz w:val="24"/>
                <w:szCs w:val="24"/>
              </w:rPr>
              <w:t>тырышты</w:t>
            </w:r>
            <w:proofErr w:type="spellEnd"/>
            <w:r w:rsidRPr="00052731">
              <w:rPr>
                <w:rFonts w:ascii="Times New Roman" w:hAnsi="Times New Roman"/>
                <w:sz w:val="24"/>
                <w:szCs w:val="24"/>
              </w:rPr>
              <w:t>, «</w:t>
            </w:r>
            <w:proofErr w:type="spellStart"/>
            <w:r w:rsidRPr="00052731">
              <w:rPr>
                <w:rFonts w:ascii="Times New Roman" w:hAnsi="Times New Roman"/>
                <w:sz w:val="24"/>
                <w:szCs w:val="24"/>
              </w:rPr>
              <w:t>күзләр-күзләренә</w:t>
            </w:r>
            <w:proofErr w:type="spellEnd"/>
            <w:r w:rsidRPr="00052731">
              <w:rPr>
                <w:rFonts w:ascii="Times New Roman" w:hAnsi="Times New Roman"/>
                <w:sz w:val="24"/>
                <w:szCs w:val="24"/>
              </w:rPr>
              <w:t xml:space="preserve">». </w:t>
            </w:r>
            <w:proofErr w:type="spellStart"/>
            <w:r w:rsidRPr="00052731">
              <w:rPr>
                <w:rFonts w:ascii="Times New Roman" w:hAnsi="Times New Roman"/>
                <w:sz w:val="24"/>
                <w:szCs w:val="24"/>
              </w:rPr>
              <w:t>Укытучы</w:t>
            </w:r>
            <w:proofErr w:type="spellEnd"/>
            <w:r w:rsidRPr="00052731">
              <w:rPr>
                <w:rFonts w:ascii="Times New Roman" w:hAnsi="Times New Roman"/>
                <w:sz w:val="24"/>
                <w:szCs w:val="24"/>
              </w:rPr>
              <w:t xml:space="preserve"> </w:t>
            </w:r>
            <w:proofErr w:type="spellStart"/>
            <w:r w:rsidRPr="00052731">
              <w:rPr>
                <w:rFonts w:ascii="Times New Roman" w:hAnsi="Times New Roman"/>
                <w:sz w:val="24"/>
                <w:szCs w:val="24"/>
              </w:rPr>
              <w:t>һәм</w:t>
            </w:r>
            <w:proofErr w:type="spellEnd"/>
            <w:r w:rsidRPr="00052731">
              <w:rPr>
                <w:rFonts w:ascii="Times New Roman" w:hAnsi="Times New Roman"/>
                <w:sz w:val="24"/>
                <w:szCs w:val="24"/>
              </w:rPr>
              <w:t xml:space="preserve"> </w:t>
            </w:r>
            <w:proofErr w:type="spellStart"/>
            <w:r w:rsidRPr="00052731">
              <w:rPr>
                <w:rFonts w:ascii="Times New Roman" w:hAnsi="Times New Roman"/>
                <w:sz w:val="24"/>
                <w:szCs w:val="24"/>
              </w:rPr>
              <w:t>балалар</w:t>
            </w:r>
            <w:proofErr w:type="spellEnd"/>
            <w:r w:rsidRPr="00052731">
              <w:rPr>
                <w:rFonts w:ascii="Times New Roman" w:hAnsi="Times New Roman"/>
                <w:sz w:val="24"/>
                <w:szCs w:val="24"/>
              </w:rPr>
              <w:t xml:space="preserve"> </w:t>
            </w:r>
            <w:proofErr w:type="spellStart"/>
            <w:r w:rsidRPr="00052731">
              <w:rPr>
                <w:rFonts w:ascii="Times New Roman" w:hAnsi="Times New Roman"/>
                <w:sz w:val="24"/>
                <w:szCs w:val="24"/>
              </w:rPr>
              <w:t>арасындагы</w:t>
            </w:r>
            <w:proofErr w:type="spellEnd"/>
            <w:r w:rsidRPr="00052731">
              <w:rPr>
                <w:rFonts w:ascii="Times New Roman" w:hAnsi="Times New Roman"/>
                <w:sz w:val="24"/>
                <w:szCs w:val="24"/>
              </w:rPr>
              <w:t xml:space="preserve"> </w:t>
            </w:r>
            <w:proofErr w:type="spellStart"/>
            <w:r w:rsidRPr="00052731">
              <w:rPr>
                <w:rFonts w:ascii="Times New Roman" w:hAnsi="Times New Roman"/>
                <w:sz w:val="24"/>
                <w:szCs w:val="24"/>
              </w:rPr>
              <w:t>мөнәсәбәтләр</w:t>
            </w:r>
            <w:proofErr w:type="spellEnd"/>
            <w:r w:rsidRPr="00052731">
              <w:rPr>
                <w:rFonts w:ascii="Times New Roman" w:hAnsi="Times New Roman"/>
                <w:sz w:val="24"/>
                <w:szCs w:val="24"/>
              </w:rPr>
              <w:t xml:space="preserve"> </w:t>
            </w:r>
            <w:proofErr w:type="spellStart"/>
            <w:r w:rsidRPr="00052731">
              <w:rPr>
                <w:rFonts w:ascii="Times New Roman" w:hAnsi="Times New Roman"/>
                <w:sz w:val="24"/>
                <w:szCs w:val="24"/>
              </w:rPr>
              <w:t>субъектлар</w:t>
            </w:r>
            <w:proofErr w:type="spellEnd"/>
            <w:r w:rsidRPr="00052731">
              <w:rPr>
                <w:rFonts w:ascii="Times New Roman" w:hAnsi="Times New Roman"/>
                <w:sz w:val="24"/>
                <w:szCs w:val="24"/>
              </w:rPr>
              <w:t xml:space="preserve"> </w:t>
            </w:r>
            <w:proofErr w:type="spellStart"/>
            <w:r w:rsidRPr="00052731">
              <w:rPr>
                <w:rFonts w:ascii="Times New Roman" w:hAnsi="Times New Roman"/>
                <w:sz w:val="24"/>
                <w:szCs w:val="24"/>
              </w:rPr>
              <w:t>принцибы</w:t>
            </w:r>
            <w:proofErr w:type="spellEnd"/>
            <w:r w:rsidRPr="00052731">
              <w:rPr>
                <w:rFonts w:ascii="Times New Roman" w:hAnsi="Times New Roman"/>
                <w:sz w:val="24"/>
                <w:szCs w:val="24"/>
              </w:rPr>
              <w:t xml:space="preserve"> </w:t>
            </w:r>
            <w:proofErr w:type="spellStart"/>
            <w:r w:rsidRPr="00052731">
              <w:rPr>
                <w:rFonts w:ascii="Times New Roman" w:hAnsi="Times New Roman"/>
                <w:sz w:val="24"/>
                <w:szCs w:val="24"/>
              </w:rPr>
              <w:t>буенча</w:t>
            </w:r>
            <w:proofErr w:type="spellEnd"/>
            <w:r w:rsidRPr="00052731">
              <w:rPr>
                <w:rFonts w:ascii="Times New Roman" w:hAnsi="Times New Roman"/>
                <w:sz w:val="24"/>
                <w:szCs w:val="24"/>
              </w:rPr>
              <w:t xml:space="preserve"> </w:t>
            </w:r>
            <w:proofErr w:type="spellStart"/>
            <w:r w:rsidRPr="00052731">
              <w:rPr>
                <w:rFonts w:ascii="Times New Roman" w:hAnsi="Times New Roman"/>
                <w:sz w:val="24"/>
                <w:szCs w:val="24"/>
              </w:rPr>
              <w:t>төзелгән</w:t>
            </w:r>
            <w:proofErr w:type="spellEnd"/>
            <w:r w:rsidRPr="00052731">
              <w:rPr>
                <w:rFonts w:ascii="Times New Roman" w:hAnsi="Times New Roman"/>
                <w:sz w:val="24"/>
                <w:szCs w:val="24"/>
              </w:rPr>
              <w:t xml:space="preserve">. </w:t>
            </w:r>
            <w:proofErr w:type="spellStart"/>
            <w:r w:rsidRPr="00052731">
              <w:rPr>
                <w:rFonts w:ascii="Times New Roman" w:hAnsi="Times New Roman"/>
                <w:sz w:val="24"/>
                <w:szCs w:val="24"/>
              </w:rPr>
              <w:t>Ул</w:t>
            </w:r>
            <w:proofErr w:type="spellEnd"/>
            <w:r w:rsidRPr="00052731">
              <w:rPr>
                <w:rFonts w:ascii="Times New Roman" w:hAnsi="Times New Roman"/>
                <w:sz w:val="24"/>
                <w:szCs w:val="24"/>
              </w:rPr>
              <w:t xml:space="preserve"> «</w:t>
            </w:r>
            <w:proofErr w:type="spellStart"/>
            <w:r w:rsidRPr="00052731">
              <w:rPr>
                <w:rFonts w:ascii="Times New Roman" w:hAnsi="Times New Roman"/>
                <w:sz w:val="24"/>
                <w:szCs w:val="24"/>
              </w:rPr>
              <w:t>янәшәдә</w:t>
            </w:r>
            <w:proofErr w:type="spellEnd"/>
            <w:r w:rsidRPr="00052731">
              <w:rPr>
                <w:rFonts w:ascii="Times New Roman" w:hAnsi="Times New Roman"/>
                <w:sz w:val="24"/>
                <w:szCs w:val="24"/>
              </w:rPr>
              <w:t>»</w:t>
            </w:r>
            <w:r>
              <w:rPr>
                <w:rFonts w:ascii="Times New Roman" w:hAnsi="Times New Roman"/>
                <w:sz w:val="24"/>
                <w:szCs w:val="24"/>
              </w:rPr>
              <w:t xml:space="preserve"> </w:t>
            </w:r>
            <w:proofErr w:type="spellStart"/>
            <w:r w:rsidRPr="00052731">
              <w:rPr>
                <w:rFonts w:ascii="Times New Roman" w:hAnsi="Times New Roman"/>
                <w:sz w:val="24"/>
                <w:szCs w:val="24"/>
              </w:rPr>
              <w:t>позициясендә</w:t>
            </w:r>
            <w:proofErr w:type="spellEnd"/>
            <w:r w:rsidRPr="00052731">
              <w:rPr>
                <w:rFonts w:ascii="Times New Roman" w:hAnsi="Times New Roman"/>
                <w:sz w:val="24"/>
                <w:szCs w:val="24"/>
              </w:rPr>
              <w:t xml:space="preserve"> </w:t>
            </w:r>
            <w:proofErr w:type="spellStart"/>
            <w:r w:rsidRPr="00052731">
              <w:rPr>
                <w:rFonts w:ascii="Times New Roman" w:hAnsi="Times New Roman"/>
                <w:sz w:val="24"/>
                <w:szCs w:val="24"/>
              </w:rPr>
              <w:t>булырга</w:t>
            </w:r>
            <w:proofErr w:type="spellEnd"/>
            <w:r w:rsidRPr="00052731">
              <w:rPr>
                <w:rFonts w:ascii="Times New Roman" w:hAnsi="Times New Roman"/>
                <w:sz w:val="24"/>
                <w:szCs w:val="24"/>
              </w:rPr>
              <w:t xml:space="preserve"> </w:t>
            </w:r>
            <w:proofErr w:type="spellStart"/>
            <w:proofErr w:type="gramStart"/>
            <w:r w:rsidRPr="00052731">
              <w:rPr>
                <w:rFonts w:ascii="Times New Roman" w:hAnsi="Times New Roman"/>
                <w:sz w:val="24"/>
                <w:szCs w:val="24"/>
              </w:rPr>
              <w:t>тырышты</w:t>
            </w:r>
            <w:proofErr w:type="spellEnd"/>
            <w:r w:rsidRPr="00052731">
              <w:rPr>
                <w:rFonts w:ascii="Times New Roman" w:hAnsi="Times New Roman"/>
                <w:sz w:val="24"/>
                <w:szCs w:val="24"/>
              </w:rPr>
              <w:t>.</w:t>
            </w:r>
            <w:r>
              <w:rPr>
                <w:rFonts w:ascii="Times New Roman" w:hAnsi="Times New Roman"/>
                <w:sz w:val="24"/>
                <w:szCs w:val="24"/>
              </w:rPr>
              <w:t>/</w:t>
            </w:r>
            <w:proofErr w:type="gramEnd"/>
          </w:p>
          <w:p w:rsidR="00303194" w:rsidRPr="00373791" w:rsidRDefault="00303194" w:rsidP="00373791">
            <w:pPr>
              <w:jc w:val="both"/>
              <w:rPr>
                <w:rFonts w:ascii="Times New Roman" w:hAnsi="Times New Roman"/>
                <w:sz w:val="24"/>
                <w:szCs w:val="24"/>
              </w:rPr>
            </w:pPr>
            <w:r w:rsidRPr="00303194">
              <w:rPr>
                <w:rFonts w:ascii="Times New Roman" w:hAnsi="Times New Roman"/>
                <w:sz w:val="24"/>
                <w:szCs w:val="24"/>
              </w:rPr>
              <w:t xml:space="preserve">В 6 Б классе было проведено внеурочное мероприятие «Театр, театр…”, посвященное ко “Дню всемирного </w:t>
            </w:r>
            <w:proofErr w:type="spellStart"/>
            <w:r w:rsidRPr="00303194">
              <w:rPr>
                <w:rFonts w:ascii="Times New Roman" w:hAnsi="Times New Roman"/>
                <w:sz w:val="24"/>
                <w:szCs w:val="24"/>
              </w:rPr>
              <w:t>театра</w:t>
            </w:r>
            <w:proofErr w:type="gramStart"/>
            <w:r w:rsidRPr="00303194">
              <w:rPr>
                <w:rFonts w:ascii="Times New Roman" w:hAnsi="Times New Roman"/>
                <w:sz w:val="24"/>
                <w:szCs w:val="24"/>
              </w:rPr>
              <w:t>”.</w:t>
            </w:r>
            <w:r>
              <w:rPr>
                <w:rFonts w:ascii="Times New Roman" w:hAnsi="Times New Roman"/>
                <w:sz w:val="24"/>
                <w:szCs w:val="24"/>
              </w:rPr>
              <w:t>Мероприятие</w:t>
            </w:r>
            <w:proofErr w:type="spellEnd"/>
            <w:proofErr w:type="gramEnd"/>
            <w:r>
              <w:rPr>
                <w:rFonts w:ascii="Times New Roman" w:hAnsi="Times New Roman"/>
                <w:sz w:val="24"/>
                <w:szCs w:val="24"/>
              </w:rPr>
              <w:t xml:space="preserve"> провела </w:t>
            </w:r>
            <w:proofErr w:type="spellStart"/>
            <w:r>
              <w:rPr>
                <w:rFonts w:ascii="Times New Roman" w:hAnsi="Times New Roman"/>
                <w:sz w:val="24"/>
                <w:szCs w:val="24"/>
              </w:rPr>
              <w:t>Гиниятуллина</w:t>
            </w:r>
            <w:proofErr w:type="spellEnd"/>
            <w:r>
              <w:rPr>
                <w:rFonts w:ascii="Times New Roman" w:hAnsi="Times New Roman"/>
                <w:sz w:val="24"/>
                <w:szCs w:val="24"/>
              </w:rPr>
              <w:t xml:space="preserve"> ФХ.</w:t>
            </w:r>
            <w:r>
              <w:t xml:space="preserve"> </w:t>
            </w:r>
            <w:r>
              <w:rPr>
                <w:rFonts w:ascii="Times New Roman" w:hAnsi="Times New Roman"/>
                <w:sz w:val="24"/>
                <w:szCs w:val="24"/>
              </w:rPr>
              <w:t>Активизировала</w:t>
            </w:r>
            <w:r w:rsidRPr="00303194">
              <w:rPr>
                <w:rFonts w:ascii="Times New Roman" w:hAnsi="Times New Roman"/>
                <w:sz w:val="24"/>
                <w:szCs w:val="24"/>
              </w:rPr>
              <w:t xml:space="preserve"> речи детей через развитие диалогической речи</w:t>
            </w:r>
            <w:r w:rsidR="00052731">
              <w:rPr>
                <w:rFonts w:ascii="Times New Roman" w:hAnsi="Times New Roman"/>
                <w:sz w:val="24"/>
                <w:szCs w:val="24"/>
              </w:rPr>
              <w:t xml:space="preserve">. </w:t>
            </w:r>
            <w:r w:rsidR="00052731" w:rsidRPr="00052731">
              <w:rPr>
                <w:rFonts w:ascii="Times New Roman" w:hAnsi="Times New Roman"/>
                <w:sz w:val="24"/>
                <w:szCs w:val="24"/>
              </w:rPr>
              <w:t xml:space="preserve">Для реализации каждой задачи были подобраны </w:t>
            </w:r>
            <w:proofErr w:type="gramStart"/>
            <w:r w:rsidR="00052731" w:rsidRPr="00052731">
              <w:rPr>
                <w:rFonts w:ascii="Times New Roman" w:hAnsi="Times New Roman"/>
                <w:sz w:val="24"/>
                <w:szCs w:val="24"/>
              </w:rPr>
              <w:t>методы и приемы</w:t>
            </w:r>
            <w:proofErr w:type="gramEnd"/>
            <w:r w:rsidR="00052731" w:rsidRPr="00052731">
              <w:rPr>
                <w:rFonts w:ascii="Times New Roman" w:hAnsi="Times New Roman"/>
                <w:sz w:val="24"/>
                <w:szCs w:val="24"/>
              </w:rPr>
              <w:t xml:space="preserve"> помогающие решить в интересной и занимательной форме программные задачи (словесные, практические, наглядные).</w:t>
            </w:r>
            <w:r w:rsidR="00052731">
              <w:t xml:space="preserve"> </w:t>
            </w:r>
            <w:r w:rsidR="00052731" w:rsidRPr="00052731">
              <w:rPr>
                <w:rFonts w:ascii="Times New Roman" w:hAnsi="Times New Roman"/>
                <w:sz w:val="24"/>
                <w:szCs w:val="24"/>
              </w:rPr>
              <w:t>Для занятия были подобраны наглядные пособия, которые стимулировали и активизировали детей к мыслительной деятельности, использовалась музыка, которая усиливала эмоциональное восприятие.</w:t>
            </w:r>
            <w:r w:rsidR="00052731">
              <w:t xml:space="preserve"> </w:t>
            </w:r>
            <w:r w:rsidR="00052731" w:rsidRPr="00052731">
              <w:rPr>
                <w:rFonts w:ascii="Times New Roman" w:hAnsi="Times New Roman"/>
                <w:sz w:val="24"/>
                <w:szCs w:val="24"/>
              </w:rPr>
              <w:t>Во время занятия старалась общаться с детьми на одном уровне, «глаза в глаза»</w:t>
            </w:r>
            <w:r w:rsidR="00052731">
              <w:rPr>
                <w:rFonts w:ascii="Times New Roman" w:hAnsi="Times New Roman"/>
                <w:sz w:val="24"/>
                <w:szCs w:val="24"/>
              </w:rPr>
              <w:t>.</w:t>
            </w:r>
            <w:r w:rsidR="00052731">
              <w:t xml:space="preserve"> </w:t>
            </w:r>
            <w:r w:rsidR="00052731">
              <w:rPr>
                <w:rFonts w:ascii="Times New Roman" w:hAnsi="Times New Roman"/>
                <w:sz w:val="24"/>
                <w:szCs w:val="24"/>
              </w:rPr>
              <w:t>Отношения между учителем</w:t>
            </w:r>
            <w:r w:rsidR="00052731" w:rsidRPr="00052731">
              <w:rPr>
                <w:rFonts w:ascii="Times New Roman" w:hAnsi="Times New Roman"/>
                <w:sz w:val="24"/>
                <w:szCs w:val="24"/>
              </w:rPr>
              <w:t xml:space="preserve"> и детьми выстраивались по </w:t>
            </w:r>
            <w:r w:rsidR="00052731">
              <w:rPr>
                <w:rFonts w:ascii="Times New Roman" w:hAnsi="Times New Roman"/>
                <w:sz w:val="24"/>
                <w:szCs w:val="24"/>
              </w:rPr>
              <w:t>принципу субъект – субъектных. Она</w:t>
            </w:r>
            <w:r w:rsidR="00052731" w:rsidRPr="00052731">
              <w:rPr>
                <w:rFonts w:ascii="Times New Roman" w:hAnsi="Times New Roman"/>
                <w:sz w:val="24"/>
                <w:szCs w:val="24"/>
              </w:rPr>
              <w:t xml:space="preserve"> старалась быть в позиции «рядом».</w:t>
            </w:r>
          </w:p>
        </w:tc>
      </w:tr>
      <w:tr w:rsidR="00B642BC" w:rsidRPr="00141842" w:rsidTr="00141842">
        <w:tc>
          <w:tcPr>
            <w:tcW w:w="1843" w:type="dxa"/>
            <w:tcBorders>
              <w:top w:val="single" w:sz="4" w:space="0" w:color="auto"/>
              <w:left w:val="single" w:sz="4" w:space="0" w:color="auto"/>
              <w:bottom w:val="single" w:sz="4" w:space="0" w:color="auto"/>
              <w:right w:val="single" w:sz="4" w:space="0" w:color="auto"/>
            </w:tcBorders>
          </w:tcPr>
          <w:p w:rsidR="00B642BC" w:rsidRPr="00052731" w:rsidRDefault="001C378D" w:rsidP="00831498">
            <w:pPr>
              <w:jc w:val="both"/>
              <w:rPr>
                <w:rFonts w:ascii="Times New Roman" w:hAnsi="Times New Roman"/>
                <w:sz w:val="24"/>
                <w:szCs w:val="24"/>
              </w:rPr>
            </w:pPr>
            <w:r w:rsidRPr="001C378D">
              <w:rPr>
                <w:rFonts w:ascii="Times New Roman" w:hAnsi="Times New Roman"/>
                <w:sz w:val="24"/>
                <w:szCs w:val="24"/>
              </w:rPr>
              <w:t xml:space="preserve">МАОУ «СОШ </w:t>
            </w:r>
            <w:r w:rsidRPr="001C378D">
              <w:rPr>
                <w:rFonts w:ascii="Times New Roman" w:hAnsi="Times New Roman"/>
                <w:sz w:val="24"/>
                <w:szCs w:val="24"/>
              </w:rPr>
              <w:lastRenderedPageBreak/>
              <w:t>№ 1»</w:t>
            </w:r>
          </w:p>
        </w:tc>
        <w:tc>
          <w:tcPr>
            <w:tcW w:w="1985" w:type="dxa"/>
            <w:tcBorders>
              <w:top w:val="single" w:sz="4" w:space="0" w:color="auto"/>
              <w:left w:val="single" w:sz="4" w:space="0" w:color="auto"/>
              <w:bottom w:val="single" w:sz="4" w:space="0" w:color="auto"/>
              <w:right w:val="single" w:sz="4" w:space="0" w:color="auto"/>
            </w:tcBorders>
          </w:tcPr>
          <w:p w:rsidR="001C378D" w:rsidRDefault="00E05802" w:rsidP="00831498">
            <w:pPr>
              <w:jc w:val="both"/>
              <w:rPr>
                <w:rFonts w:ascii="Times New Roman" w:hAnsi="Times New Roman"/>
                <w:bCs/>
                <w:sz w:val="24"/>
                <w:szCs w:val="24"/>
                <w:lang w:val="tt-RU"/>
              </w:rPr>
            </w:pPr>
            <w:r>
              <w:rPr>
                <w:rFonts w:ascii="Times New Roman" w:hAnsi="Times New Roman"/>
                <w:bCs/>
                <w:sz w:val="24"/>
                <w:szCs w:val="24"/>
              </w:rPr>
              <w:lastRenderedPageBreak/>
              <w:t>«</w:t>
            </w:r>
            <w:proofErr w:type="spellStart"/>
            <w:r w:rsidR="00207CA4" w:rsidRPr="00207CA4">
              <w:rPr>
                <w:rFonts w:ascii="Times New Roman" w:hAnsi="Times New Roman"/>
                <w:bCs/>
                <w:sz w:val="24"/>
                <w:szCs w:val="24"/>
              </w:rPr>
              <w:t>Китап-безнең</w:t>
            </w:r>
            <w:proofErr w:type="spellEnd"/>
            <w:r w:rsidR="00207CA4" w:rsidRPr="00207CA4">
              <w:rPr>
                <w:rFonts w:ascii="Times New Roman" w:hAnsi="Times New Roman"/>
                <w:bCs/>
                <w:sz w:val="24"/>
                <w:szCs w:val="24"/>
              </w:rPr>
              <w:t xml:space="preserve"> </w:t>
            </w:r>
            <w:proofErr w:type="spellStart"/>
            <w:r w:rsidR="00207CA4" w:rsidRPr="00207CA4">
              <w:rPr>
                <w:rFonts w:ascii="Times New Roman" w:hAnsi="Times New Roman"/>
                <w:bCs/>
                <w:sz w:val="24"/>
                <w:szCs w:val="24"/>
              </w:rPr>
              <w:lastRenderedPageBreak/>
              <w:t>дустыбыз</w:t>
            </w:r>
            <w:proofErr w:type="spellEnd"/>
            <w:r>
              <w:rPr>
                <w:rFonts w:ascii="Times New Roman" w:hAnsi="Times New Roman"/>
                <w:bCs/>
                <w:sz w:val="24"/>
                <w:szCs w:val="24"/>
              </w:rPr>
              <w:t>»</w:t>
            </w:r>
            <w:r w:rsidR="001C378D">
              <w:rPr>
                <w:rFonts w:ascii="Times New Roman" w:hAnsi="Times New Roman"/>
                <w:bCs/>
                <w:sz w:val="24"/>
                <w:szCs w:val="24"/>
                <w:lang w:val="tt-RU"/>
              </w:rPr>
              <w:t xml:space="preserve"> </w:t>
            </w:r>
          </w:p>
          <w:p w:rsidR="00B642BC" w:rsidRPr="00E05802" w:rsidRDefault="001C378D" w:rsidP="00831498">
            <w:pPr>
              <w:jc w:val="both"/>
              <w:rPr>
                <w:rFonts w:ascii="Times New Roman" w:hAnsi="Times New Roman"/>
                <w:bCs/>
                <w:sz w:val="24"/>
                <w:szCs w:val="24"/>
              </w:rPr>
            </w:pPr>
            <w:r>
              <w:rPr>
                <w:rFonts w:ascii="Times New Roman" w:hAnsi="Times New Roman"/>
                <w:bCs/>
                <w:sz w:val="24"/>
                <w:szCs w:val="24"/>
                <w:lang w:val="tt-RU"/>
              </w:rPr>
              <w:t>Т</w:t>
            </w:r>
            <w:r w:rsidR="00E05802">
              <w:rPr>
                <w:rFonts w:ascii="Times New Roman" w:hAnsi="Times New Roman"/>
                <w:bCs/>
                <w:sz w:val="24"/>
                <w:szCs w:val="24"/>
                <w:lang w:val="tt-RU"/>
              </w:rPr>
              <w:t>әрбия сәгате</w:t>
            </w:r>
            <w:r w:rsidR="00207CA4" w:rsidRPr="00207CA4">
              <w:rPr>
                <w:rFonts w:ascii="Times New Roman" w:hAnsi="Times New Roman"/>
                <w:bCs/>
                <w:sz w:val="24"/>
                <w:szCs w:val="24"/>
              </w:rPr>
              <w:t>“/”Книга-наш друг “</w:t>
            </w:r>
            <w:r w:rsidR="00E05802">
              <w:rPr>
                <w:rFonts w:ascii="Times New Roman" w:hAnsi="Times New Roman"/>
                <w:bCs/>
                <w:sz w:val="24"/>
                <w:szCs w:val="24"/>
              </w:rPr>
              <w:t xml:space="preserve"> </w:t>
            </w:r>
            <w:r w:rsidR="00E05802">
              <w:rPr>
                <w:rFonts w:ascii="Times New Roman" w:hAnsi="Times New Roman"/>
                <w:bCs/>
                <w:sz w:val="24"/>
                <w:szCs w:val="24"/>
                <w:lang w:val="tt-RU"/>
              </w:rPr>
              <w:t>воспитательный час</w:t>
            </w:r>
          </w:p>
        </w:tc>
        <w:tc>
          <w:tcPr>
            <w:tcW w:w="992" w:type="dxa"/>
            <w:tcBorders>
              <w:top w:val="single" w:sz="4" w:space="0" w:color="auto"/>
              <w:left w:val="single" w:sz="4" w:space="0" w:color="auto"/>
              <w:bottom w:val="single" w:sz="4" w:space="0" w:color="auto"/>
              <w:right w:val="single" w:sz="4" w:space="0" w:color="auto"/>
            </w:tcBorders>
          </w:tcPr>
          <w:p w:rsidR="00B642BC" w:rsidRPr="001C378D" w:rsidRDefault="001C378D" w:rsidP="00831498">
            <w:pPr>
              <w:jc w:val="both"/>
              <w:rPr>
                <w:rFonts w:ascii="Times New Roman" w:hAnsi="Times New Roman"/>
                <w:sz w:val="24"/>
                <w:szCs w:val="24"/>
                <w:lang w:val="tt-RU"/>
              </w:rPr>
            </w:pPr>
            <w:r>
              <w:rPr>
                <w:rFonts w:ascii="Times New Roman" w:hAnsi="Times New Roman"/>
                <w:sz w:val="24"/>
                <w:szCs w:val="24"/>
                <w:lang w:val="tt-RU"/>
              </w:rPr>
              <w:lastRenderedPageBreak/>
              <w:t>30</w:t>
            </w:r>
          </w:p>
        </w:tc>
        <w:tc>
          <w:tcPr>
            <w:tcW w:w="5812" w:type="dxa"/>
            <w:tcBorders>
              <w:top w:val="single" w:sz="4" w:space="0" w:color="auto"/>
              <w:left w:val="single" w:sz="4" w:space="0" w:color="auto"/>
              <w:bottom w:val="single" w:sz="4" w:space="0" w:color="auto"/>
              <w:right w:val="single" w:sz="4" w:space="0" w:color="auto"/>
            </w:tcBorders>
          </w:tcPr>
          <w:p w:rsidR="001C378D" w:rsidRPr="00C051E7" w:rsidRDefault="00E05802" w:rsidP="00373791">
            <w:pPr>
              <w:jc w:val="both"/>
              <w:rPr>
                <w:lang w:val="tt-RU"/>
              </w:rPr>
            </w:pPr>
            <w:r w:rsidRPr="00C051E7">
              <w:rPr>
                <w:rFonts w:ascii="Times New Roman" w:hAnsi="Times New Roman"/>
                <w:sz w:val="24"/>
                <w:szCs w:val="24"/>
                <w:lang w:val="tt-RU"/>
              </w:rPr>
              <w:t>”Китап-безнең дустыбыз</w:t>
            </w:r>
            <w:r w:rsidR="00B642BC" w:rsidRPr="00C051E7">
              <w:rPr>
                <w:rFonts w:ascii="Times New Roman" w:hAnsi="Times New Roman"/>
                <w:sz w:val="24"/>
                <w:szCs w:val="24"/>
                <w:lang w:val="tt-RU"/>
              </w:rPr>
              <w:t>“</w:t>
            </w:r>
            <w:r w:rsidRPr="00C051E7">
              <w:rPr>
                <w:rFonts w:ascii="Times New Roman" w:hAnsi="Times New Roman"/>
                <w:sz w:val="24"/>
                <w:szCs w:val="24"/>
                <w:lang w:val="tt-RU"/>
              </w:rPr>
              <w:t xml:space="preserve"> диг</w:t>
            </w:r>
            <w:r>
              <w:rPr>
                <w:rFonts w:ascii="Times New Roman" w:hAnsi="Times New Roman"/>
                <w:sz w:val="24"/>
                <w:szCs w:val="24"/>
                <w:lang w:val="tt-RU"/>
              </w:rPr>
              <w:t xml:space="preserve">гән тәрбия сәгатен </w:t>
            </w:r>
            <w:r>
              <w:rPr>
                <w:rFonts w:ascii="Times New Roman" w:hAnsi="Times New Roman"/>
                <w:sz w:val="24"/>
                <w:szCs w:val="24"/>
                <w:lang w:val="tt-RU"/>
              </w:rPr>
              <w:lastRenderedPageBreak/>
              <w:t>Сибгатуллина З.М. 3 А сыйныфында уздырды.</w:t>
            </w:r>
            <w:r w:rsidRPr="00C051E7">
              <w:rPr>
                <w:lang w:val="tt-RU"/>
              </w:rPr>
              <w:t xml:space="preserve"> </w:t>
            </w:r>
          </w:p>
          <w:p w:rsidR="00B642BC" w:rsidRPr="00052731" w:rsidRDefault="00E05802" w:rsidP="00373791">
            <w:pPr>
              <w:jc w:val="both"/>
              <w:rPr>
                <w:rFonts w:ascii="Times New Roman" w:hAnsi="Times New Roman"/>
                <w:sz w:val="24"/>
                <w:szCs w:val="24"/>
              </w:rPr>
            </w:pPr>
            <w:r w:rsidRPr="00C051E7">
              <w:rPr>
                <w:rFonts w:ascii="Times New Roman" w:hAnsi="Times New Roman"/>
                <w:sz w:val="24"/>
                <w:szCs w:val="24"/>
                <w:lang w:val="tt-RU"/>
              </w:rPr>
              <w:t>Балалар китапның каян һәм ни өчен барлыкка килүен белделәр, китапны ни өчен яратырга, алар белән дөрес аралашырга өйрәнделәр. Тәрбия сәгатенең бурычлары: китапларга мәхәббәт тәрбияләү,</w:t>
            </w:r>
            <w:r>
              <w:rPr>
                <w:rFonts w:ascii="Times New Roman" w:hAnsi="Times New Roman"/>
                <w:sz w:val="24"/>
                <w:szCs w:val="24"/>
                <w:lang w:val="tt-RU"/>
              </w:rPr>
              <w:t xml:space="preserve"> </w:t>
            </w:r>
            <w:r w:rsidRPr="00C051E7">
              <w:rPr>
                <w:rFonts w:ascii="Times New Roman" w:hAnsi="Times New Roman"/>
                <w:sz w:val="24"/>
                <w:szCs w:val="24"/>
                <w:lang w:val="tt-RU"/>
              </w:rPr>
              <w:t xml:space="preserve">китап укуга кызыксыну тәрбияләү, фикерләү тизлеген һәм дөреслеген, хәтер, игътибарны үстерү иде. </w:t>
            </w:r>
            <w:r w:rsidR="00207CA4" w:rsidRPr="00C051E7">
              <w:rPr>
                <w:rFonts w:ascii="Times New Roman" w:hAnsi="Times New Roman"/>
                <w:sz w:val="24"/>
                <w:szCs w:val="24"/>
                <w:lang w:val="tt-RU"/>
              </w:rPr>
              <w:t>/</w:t>
            </w:r>
            <w:r w:rsidRPr="00C051E7">
              <w:rPr>
                <w:rFonts w:ascii="Times New Roman" w:hAnsi="Times New Roman"/>
                <w:sz w:val="24"/>
                <w:szCs w:val="24"/>
                <w:lang w:val="tt-RU"/>
              </w:rPr>
              <w:t>”Книга-наш друг</w:t>
            </w:r>
            <w:r w:rsidR="00207CA4" w:rsidRPr="00C051E7">
              <w:rPr>
                <w:rFonts w:ascii="Times New Roman" w:hAnsi="Times New Roman"/>
                <w:sz w:val="24"/>
                <w:szCs w:val="24"/>
                <w:lang w:val="tt-RU"/>
              </w:rPr>
              <w:t>“</w:t>
            </w:r>
            <w:r>
              <w:rPr>
                <w:rFonts w:ascii="Times New Roman" w:hAnsi="Times New Roman"/>
                <w:sz w:val="24"/>
                <w:szCs w:val="24"/>
                <w:lang w:val="tt-RU"/>
              </w:rPr>
              <w:t>.</w:t>
            </w:r>
            <w:r w:rsidRPr="00C051E7">
              <w:rPr>
                <w:rFonts w:ascii="Times New Roman" w:hAnsi="Times New Roman"/>
                <w:sz w:val="24"/>
                <w:szCs w:val="24"/>
                <w:lang w:val="tt-RU"/>
              </w:rPr>
              <w:t xml:space="preserve"> </w:t>
            </w:r>
            <w:r>
              <w:rPr>
                <w:rFonts w:ascii="Times New Roman" w:hAnsi="Times New Roman"/>
                <w:sz w:val="24"/>
                <w:szCs w:val="24"/>
              </w:rPr>
              <w:t xml:space="preserve">Воспитательный час </w:t>
            </w:r>
            <w:r>
              <w:rPr>
                <w:rFonts w:ascii="Times New Roman" w:hAnsi="Times New Roman"/>
                <w:sz w:val="24"/>
                <w:szCs w:val="24"/>
                <w:lang w:val="tt-RU"/>
              </w:rPr>
              <w:t xml:space="preserve">в 3 </w:t>
            </w:r>
            <w:proofErr w:type="gramStart"/>
            <w:r>
              <w:rPr>
                <w:rFonts w:ascii="Times New Roman" w:hAnsi="Times New Roman"/>
                <w:sz w:val="24"/>
                <w:szCs w:val="24"/>
                <w:lang w:val="tt-RU"/>
              </w:rPr>
              <w:t>А</w:t>
            </w:r>
            <w:proofErr w:type="gramEnd"/>
            <w:r>
              <w:rPr>
                <w:rFonts w:ascii="Times New Roman" w:hAnsi="Times New Roman"/>
                <w:sz w:val="24"/>
                <w:szCs w:val="24"/>
                <w:lang w:val="tt-RU"/>
              </w:rPr>
              <w:t xml:space="preserve"> классе </w:t>
            </w:r>
            <w:r>
              <w:rPr>
                <w:rFonts w:ascii="Times New Roman" w:hAnsi="Times New Roman"/>
                <w:sz w:val="24"/>
                <w:szCs w:val="24"/>
              </w:rPr>
              <w:t xml:space="preserve">провела </w:t>
            </w:r>
            <w:proofErr w:type="spellStart"/>
            <w:r>
              <w:rPr>
                <w:rFonts w:ascii="Times New Roman" w:hAnsi="Times New Roman"/>
                <w:sz w:val="24"/>
                <w:szCs w:val="24"/>
              </w:rPr>
              <w:t>Сибгатуллина</w:t>
            </w:r>
            <w:proofErr w:type="spellEnd"/>
            <w:r>
              <w:rPr>
                <w:rFonts w:ascii="Times New Roman" w:hAnsi="Times New Roman"/>
                <w:sz w:val="24"/>
                <w:szCs w:val="24"/>
              </w:rPr>
              <w:t xml:space="preserve"> З.М.</w:t>
            </w:r>
            <w:r>
              <w:t xml:space="preserve"> </w:t>
            </w:r>
            <w:r w:rsidRPr="00E05802">
              <w:rPr>
                <w:rFonts w:ascii="Times New Roman" w:hAnsi="Times New Roman"/>
              </w:rPr>
              <w:t xml:space="preserve">Дети </w:t>
            </w:r>
            <w:r>
              <w:rPr>
                <w:rFonts w:ascii="Times New Roman" w:hAnsi="Times New Roman"/>
                <w:sz w:val="24"/>
                <w:szCs w:val="24"/>
              </w:rPr>
              <w:t>узнали</w:t>
            </w:r>
            <w:r w:rsidRPr="00E05802">
              <w:rPr>
                <w:rFonts w:ascii="Times New Roman" w:hAnsi="Times New Roman"/>
                <w:sz w:val="24"/>
                <w:szCs w:val="24"/>
              </w:rPr>
              <w:t xml:space="preserve"> откуда и зачем поя</w:t>
            </w:r>
            <w:r>
              <w:rPr>
                <w:rFonts w:ascii="Times New Roman" w:hAnsi="Times New Roman"/>
                <w:sz w:val="24"/>
                <w:szCs w:val="24"/>
              </w:rPr>
              <w:t xml:space="preserve">вилась книга, выяснили </w:t>
            </w:r>
            <w:r w:rsidRPr="00E05802">
              <w:rPr>
                <w:rFonts w:ascii="Times New Roman" w:hAnsi="Times New Roman"/>
                <w:sz w:val="24"/>
                <w:szCs w:val="24"/>
              </w:rPr>
              <w:t>почему значима книга для человека, п</w:t>
            </w:r>
            <w:r>
              <w:rPr>
                <w:rFonts w:ascii="Times New Roman" w:hAnsi="Times New Roman"/>
                <w:sz w:val="24"/>
                <w:szCs w:val="24"/>
              </w:rPr>
              <w:t xml:space="preserve">очему надо любить книгу, научились правильно общаться с ними. Задачами воспитательного часа были: </w:t>
            </w:r>
            <w:r w:rsidRPr="00E05802">
              <w:rPr>
                <w:rFonts w:ascii="Times New Roman" w:hAnsi="Times New Roman"/>
                <w:sz w:val="24"/>
                <w:szCs w:val="24"/>
              </w:rPr>
              <w:t>привить любовь к книгам, воспитать интерес к чтению; развивать быстроту и правильность мышления, память, внимание.</w:t>
            </w:r>
          </w:p>
        </w:tc>
      </w:tr>
      <w:tr w:rsidR="00CD3C3E" w:rsidRPr="00CD3C3E" w:rsidTr="00141842">
        <w:tc>
          <w:tcPr>
            <w:tcW w:w="1843" w:type="dxa"/>
            <w:tcBorders>
              <w:top w:val="single" w:sz="4" w:space="0" w:color="auto"/>
              <w:left w:val="single" w:sz="4" w:space="0" w:color="auto"/>
              <w:bottom w:val="single" w:sz="4" w:space="0" w:color="auto"/>
              <w:right w:val="single" w:sz="4" w:space="0" w:color="auto"/>
            </w:tcBorders>
          </w:tcPr>
          <w:p w:rsidR="00CD3C3E" w:rsidRPr="00052731" w:rsidRDefault="001C378D" w:rsidP="00831498">
            <w:pPr>
              <w:jc w:val="both"/>
              <w:rPr>
                <w:rFonts w:ascii="Times New Roman" w:hAnsi="Times New Roman"/>
                <w:sz w:val="24"/>
                <w:szCs w:val="24"/>
              </w:rPr>
            </w:pPr>
            <w:r w:rsidRPr="001C378D">
              <w:rPr>
                <w:rFonts w:ascii="Times New Roman" w:hAnsi="Times New Roman"/>
                <w:sz w:val="24"/>
                <w:szCs w:val="24"/>
              </w:rPr>
              <w:lastRenderedPageBreak/>
              <w:t>МАОУ «СОШ № 1»</w:t>
            </w:r>
          </w:p>
        </w:tc>
        <w:tc>
          <w:tcPr>
            <w:tcW w:w="1985" w:type="dxa"/>
            <w:tcBorders>
              <w:top w:val="single" w:sz="4" w:space="0" w:color="auto"/>
              <w:left w:val="single" w:sz="4" w:space="0" w:color="auto"/>
              <w:bottom w:val="single" w:sz="4" w:space="0" w:color="auto"/>
              <w:right w:val="single" w:sz="4" w:space="0" w:color="auto"/>
            </w:tcBorders>
          </w:tcPr>
          <w:p w:rsidR="00CD3C3E" w:rsidRPr="001C378D" w:rsidRDefault="001C378D" w:rsidP="00831498">
            <w:pPr>
              <w:jc w:val="both"/>
              <w:rPr>
                <w:rFonts w:ascii="Times New Roman" w:hAnsi="Times New Roman"/>
                <w:bCs/>
                <w:sz w:val="24"/>
                <w:szCs w:val="24"/>
                <w:lang w:val="tt-RU"/>
              </w:rPr>
            </w:pPr>
            <w:r w:rsidRPr="001C378D">
              <w:rPr>
                <w:rFonts w:ascii="Times New Roman" w:hAnsi="Times New Roman"/>
                <w:bCs/>
                <w:sz w:val="24"/>
                <w:szCs w:val="24"/>
              </w:rPr>
              <w:t>«</w:t>
            </w:r>
            <w:proofErr w:type="spellStart"/>
            <w:r w:rsidRPr="001C378D">
              <w:rPr>
                <w:rFonts w:ascii="Times New Roman" w:hAnsi="Times New Roman"/>
                <w:bCs/>
                <w:sz w:val="24"/>
                <w:szCs w:val="24"/>
              </w:rPr>
              <w:t>Тукайны</w:t>
            </w:r>
            <w:proofErr w:type="spellEnd"/>
            <w:r w:rsidRPr="001C378D">
              <w:rPr>
                <w:rFonts w:ascii="Times New Roman" w:hAnsi="Times New Roman"/>
                <w:bCs/>
                <w:sz w:val="24"/>
                <w:szCs w:val="24"/>
              </w:rPr>
              <w:t xml:space="preserve"> </w:t>
            </w:r>
            <w:proofErr w:type="spellStart"/>
            <w:r w:rsidRPr="001C378D">
              <w:rPr>
                <w:rFonts w:ascii="Times New Roman" w:hAnsi="Times New Roman"/>
                <w:bCs/>
                <w:sz w:val="24"/>
                <w:szCs w:val="24"/>
              </w:rPr>
              <w:t>укыйбыз</w:t>
            </w:r>
            <w:proofErr w:type="spellEnd"/>
            <w:r w:rsidRPr="001C378D">
              <w:rPr>
                <w:rFonts w:ascii="Times New Roman" w:hAnsi="Times New Roman"/>
                <w:bCs/>
                <w:sz w:val="24"/>
                <w:szCs w:val="24"/>
              </w:rPr>
              <w:t>»</w:t>
            </w:r>
            <w:r>
              <w:rPr>
                <w:rFonts w:ascii="Times New Roman" w:hAnsi="Times New Roman"/>
                <w:bCs/>
                <w:sz w:val="24"/>
                <w:szCs w:val="24"/>
                <w:lang w:val="tt-RU"/>
              </w:rPr>
              <w:t xml:space="preserve"> конкурс/</w:t>
            </w:r>
            <w:r w:rsidR="009F324F" w:rsidRPr="009F324F">
              <w:rPr>
                <w:rFonts w:ascii="Times New Roman" w:hAnsi="Times New Roman"/>
                <w:bCs/>
                <w:sz w:val="24"/>
                <w:szCs w:val="24"/>
                <w:lang w:val="tt-RU"/>
              </w:rPr>
              <w:t>Конкурс "Читаем Тукая"</w:t>
            </w:r>
          </w:p>
        </w:tc>
        <w:tc>
          <w:tcPr>
            <w:tcW w:w="992" w:type="dxa"/>
            <w:tcBorders>
              <w:top w:val="single" w:sz="4" w:space="0" w:color="auto"/>
              <w:left w:val="single" w:sz="4" w:space="0" w:color="auto"/>
              <w:bottom w:val="single" w:sz="4" w:space="0" w:color="auto"/>
              <w:right w:val="single" w:sz="4" w:space="0" w:color="auto"/>
            </w:tcBorders>
          </w:tcPr>
          <w:p w:rsidR="00CD3C3E" w:rsidRPr="00042D93" w:rsidRDefault="00042D93" w:rsidP="00831498">
            <w:pPr>
              <w:jc w:val="both"/>
              <w:rPr>
                <w:rFonts w:ascii="Times New Roman" w:hAnsi="Times New Roman"/>
                <w:sz w:val="24"/>
                <w:szCs w:val="24"/>
                <w:lang w:val="tt-RU"/>
              </w:rPr>
            </w:pPr>
            <w:r>
              <w:rPr>
                <w:rFonts w:ascii="Times New Roman" w:hAnsi="Times New Roman"/>
                <w:sz w:val="24"/>
                <w:szCs w:val="24"/>
                <w:lang w:val="tt-RU"/>
              </w:rPr>
              <w:t>50</w:t>
            </w:r>
          </w:p>
        </w:tc>
        <w:tc>
          <w:tcPr>
            <w:tcW w:w="5812" w:type="dxa"/>
            <w:tcBorders>
              <w:top w:val="single" w:sz="4" w:space="0" w:color="auto"/>
              <w:left w:val="single" w:sz="4" w:space="0" w:color="auto"/>
              <w:bottom w:val="single" w:sz="4" w:space="0" w:color="auto"/>
              <w:right w:val="single" w:sz="4" w:space="0" w:color="auto"/>
            </w:tcBorders>
          </w:tcPr>
          <w:p w:rsidR="00CD3C3E" w:rsidRPr="00CD3C3E" w:rsidRDefault="00CD3C3E" w:rsidP="00373791">
            <w:pPr>
              <w:jc w:val="both"/>
              <w:rPr>
                <w:rFonts w:ascii="Times New Roman" w:hAnsi="Times New Roman"/>
                <w:sz w:val="24"/>
                <w:szCs w:val="24"/>
                <w:lang w:val="tt-RU"/>
              </w:rPr>
            </w:pPr>
            <w:r w:rsidRPr="00CD3C3E">
              <w:rPr>
                <w:rFonts w:ascii="Times New Roman" w:hAnsi="Times New Roman"/>
                <w:sz w:val="24"/>
                <w:szCs w:val="24"/>
                <w:lang w:val="tt-RU"/>
              </w:rPr>
              <w:t>Татарстан Республикасы Министрлар Кабинетының 25.10.2013 ел, № 794 карары белән расланган «2014-2020 елларга Татарстан Республикасы дәүләт телләрен һәм Татарстан Республикасында башка телләрне саклау, өйрәнү һәм үстерү» дәүләт программасын тормышка ашыру кысаларында, шулай ук Татарстан Республикасында игълан ителгән Туган телләр һәм Халык бердәмлеге</w:t>
            </w:r>
            <w:r w:rsidR="002B297B">
              <w:rPr>
                <w:rFonts w:ascii="Times New Roman" w:hAnsi="Times New Roman"/>
                <w:sz w:val="24"/>
                <w:szCs w:val="24"/>
                <w:lang w:val="tt-RU"/>
              </w:rPr>
              <w:t xml:space="preserve"> елы кысаларында үткәрелгән мәктәпкәчә һәм мәктәп яшендә балалар арасында  </w:t>
            </w:r>
            <w:r w:rsidR="002B297B" w:rsidRPr="002B297B">
              <w:rPr>
                <w:rFonts w:ascii="Times New Roman" w:hAnsi="Times New Roman"/>
                <w:sz w:val="24"/>
                <w:szCs w:val="24"/>
                <w:lang w:val="tt-RU"/>
              </w:rPr>
              <w:t>«Тукайны укыйбыз» дигән   район конкурсында, аның иҗаты буенча театральләштерелгән тамаша номинациясендә катнаштылар.</w:t>
            </w:r>
            <w:r w:rsidR="002B297B">
              <w:rPr>
                <w:rFonts w:ascii="Times New Roman" w:hAnsi="Times New Roman"/>
                <w:sz w:val="24"/>
                <w:szCs w:val="24"/>
                <w:lang w:val="tt-RU"/>
              </w:rPr>
              <w:t xml:space="preserve"> Өзекне сәхнәгә кую өстендә туган тел укытучылары Сафина Х.Г., Нәбиуллина З.М., Сибгатуллина З.М. эшләделәр.</w:t>
            </w:r>
            <w:r w:rsidR="00A0023D">
              <w:rPr>
                <w:rFonts w:ascii="Times New Roman" w:hAnsi="Times New Roman"/>
                <w:sz w:val="24"/>
                <w:szCs w:val="24"/>
                <w:lang w:val="tt-RU"/>
              </w:rPr>
              <w:t xml:space="preserve">/ </w:t>
            </w:r>
            <w:r w:rsidR="00A0023D" w:rsidRPr="00A0023D">
              <w:rPr>
                <w:rFonts w:ascii="Times New Roman" w:hAnsi="Times New Roman"/>
                <w:sz w:val="24"/>
                <w:szCs w:val="24"/>
                <w:lang w:val="tt-RU"/>
              </w:rPr>
              <w:t>В рамках реализации государственной программы «Сохранение, изучение и развитие государственных языков Республи</w:t>
            </w:r>
            <w:r w:rsidR="00A0023D">
              <w:rPr>
                <w:rFonts w:ascii="Times New Roman" w:hAnsi="Times New Roman"/>
                <w:sz w:val="24"/>
                <w:szCs w:val="24"/>
                <w:lang w:val="tt-RU"/>
              </w:rPr>
              <w:t>ки Татарстан и других языков в Р</w:t>
            </w:r>
            <w:r w:rsidR="00A0023D" w:rsidRPr="00A0023D">
              <w:rPr>
                <w:rFonts w:ascii="Times New Roman" w:hAnsi="Times New Roman"/>
                <w:sz w:val="24"/>
                <w:szCs w:val="24"/>
                <w:lang w:val="tt-RU"/>
              </w:rPr>
              <w:t xml:space="preserve">еспублике Татарстан на 2014-2020 годы», утвержденной постановлением Кабинета Министров Республики Татарстан от 25.10.2013 № 794, а также в рамках объявленного Года родных языков и народного единства в республике Татарстан приняли участие в районном конкурсе среди детей дошкольного и школьного </w:t>
            </w:r>
            <w:r w:rsidR="00A0023D">
              <w:rPr>
                <w:rFonts w:ascii="Times New Roman" w:hAnsi="Times New Roman"/>
                <w:sz w:val="24"/>
                <w:szCs w:val="24"/>
                <w:lang w:val="tt-RU"/>
              </w:rPr>
              <w:t xml:space="preserve">возроста. </w:t>
            </w:r>
            <w:r w:rsidR="00A0023D" w:rsidRPr="00A0023D">
              <w:rPr>
                <w:rFonts w:ascii="Times New Roman" w:hAnsi="Times New Roman"/>
                <w:sz w:val="24"/>
                <w:szCs w:val="24"/>
                <w:lang w:val="tt-RU"/>
              </w:rPr>
              <w:t>Над постановкой отрывка работали учителя родного языка Сафина Х. Г., Набиуллина З. М., Сибгатуллина З. М.</w:t>
            </w:r>
          </w:p>
        </w:tc>
      </w:tr>
      <w:tr w:rsidR="001C378D" w:rsidRPr="00CD3C3E" w:rsidTr="00141842">
        <w:tc>
          <w:tcPr>
            <w:tcW w:w="1843" w:type="dxa"/>
            <w:tcBorders>
              <w:top w:val="single" w:sz="4" w:space="0" w:color="auto"/>
              <w:left w:val="single" w:sz="4" w:space="0" w:color="auto"/>
              <w:bottom w:val="single" w:sz="4" w:space="0" w:color="auto"/>
              <w:right w:val="single" w:sz="4" w:space="0" w:color="auto"/>
            </w:tcBorders>
          </w:tcPr>
          <w:p w:rsidR="001C378D" w:rsidRPr="001C378D" w:rsidRDefault="001C378D" w:rsidP="00831498">
            <w:pPr>
              <w:jc w:val="both"/>
              <w:rPr>
                <w:rFonts w:ascii="Times New Roman" w:hAnsi="Times New Roman"/>
                <w:sz w:val="24"/>
                <w:szCs w:val="24"/>
              </w:rPr>
            </w:pPr>
            <w:r w:rsidRPr="001C378D">
              <w:rPr>
                <w:rFonts w:ascii="Times New Roman" w:hAnsi="Times New Roman"/>
                <w:sz w:val="24"/>
                <w:szCs w:val="24"/>
              </w:rPr>
              <w:t>МАОУ «СОШ № 1»</w:t>
            </w:r>
          </w:p>
        </w:tc>
        <w:tc>
          <w:tcPr>
            <w:tcW w:w="1985" w:type="dxa"/>
            <w:tcBorders>
              <w:top w:val="single" w:sz="4" w:space="0" w:color="auto"/>
              <w:left w:val="single" w:sz="4" w:space="0" w:color="auto"/>
              <w:bottom w:val="single" w:sz="4" w:space="0" w:color="auto"/>
              <w:right w:val="single" w:sz="4" w:space="0" w:color="auto"/>
            </w:tcBorders>
          </w:tcPr>
          <w:p w:rsidR="001C378D" w:rsidRPr="001C378D" w:rsidRDefault="001C378D" w:rsidP="00831498">
            <w:pPr>
              <w:jc w:val="both"/>
              <w:rPr>
                <w:rFonts w:ascii="Times New Roman" w:hAnsi="Times New Roman"/>
                <w:bCs/>
                <w:sz w:val="24"/>
                <w:szCs w:val="24"/>
              </w:rPr>
            </w:pPr>
            <w:r w:rsidRPr="001C378D">
              <w:rPr>
                <w:rFonts w:ascii="Times New Roman" w:hAnsi="Times New Roman"/>
                <w:bCs/>
                <w:sz w:val="24"/>
                <w:szCs w:val="24"/>
              </w:rPr>
              <w:t>«</w:t>
            </w:r>
            <w:proofErr w:type="spellStart"/>
            <w:r w:rsidRPr="001C378D">
              <w:rPr>
                <w:rFonts w:ascii="Times New Roman" w:hAnsi="Times New Roman"/>
                <w:bCs/>
                <w:sz w:val="24"/>
                <w:szCs w:val="24"/>
              </w:rPr>
              <w:t>Тукайны</w:t>
            </w:r>
            <w:proofErr w:type="spellEnd"/>
            <w:r w:rsidRPr="001C378D">
              <w:rPr>
                <w:rFonts w:ascii="Times New Roman" w:hAnsi="Times New Roman"/>
                <w:bCs/>
                <w:sz w:val="24"/>
                <w:szCs w:val="24"/>
              </w:rPr>
              <w:t xml:space="preserve"> </w:t>
            </w:r>
            <w:proofErr w:type="spellStart"/>
            <w:r w:rsidRPr="001C378D">
              <w:rPr>
                <w:rFonts w:ascii="Times New Roman" w:hAnsi="Times New Roman"/>
                <w:bCs/>
                <w:sz w:val="24"/>
                <w:szCs w:val="24"/>
              </w:rPr>
              <w:t>укыйбыз</w:t>
            </w:r>
            <w:proofErr w:type="spellEnd"/>
            <w:r w:rsidRPr="001C378D">
              <w:rPr>
                <w:rFonts w:ascii="Times New Roman" w:hAnsi="Times New Roman"/>
                <w:bCs/>
                <w:sz w:val="24"/>
                <w:szCs w:val="24"/>
              </w:rPr>
              <w:t>» конкурс/</w:t>
            </w:r>
            <w:r w:rsidR="009F324F" w:rsidRPr="009F324F">
              <w:rPr>
                <w:rFonts w:ascii="Times New Roman" w:hAnsi="Times New Roman"/>
                <w:bCs/>
                <w:sz w:val="24"/>
                <w:szCs w:val="24"/>
              </w:rPr>
              <w:t>Конкурс "Читаем Тукая"</w:t>
            </w:r>
          </w:p>
        </w:tc>
        <w:tc>
          <w:tcPr>
            <w:tcW w:w="992" w:type="dxa"/>
            <w:tcBorders>
              <w:top w:val="single" w:sz="4" w:space="0" w:color="auto"/>
              <w:left w:val="single" w:sz="4" w:space="0" w:color="auto"/>
              <w:bottom w:val="single" w:sz="4" w:space="0" w:color="auto"/>
              <w:right w:val="single" w:sz="4" w:space="0" w:color="auto"/>
            </w:tcBorders>
          </w:tcPr>
          <w:p w:rsidR="001C378D" w:rsidRPr="00042D93" w:rsidRDefault="00042D93" w:rsidP="00831498">
            <w:pPr>
              <w:jc w:val="both"/>
              <w:rPr>
                <w:rFonts w:ascii="Times New Roman" w:hAnsi="Times New Roman"/>
                <w:sz w:val="24"/>
                <w:szCs w:val="24"/>
                <w:lang w:val="tt-RU"/>
              </w:rPr>
            </w:pPr>
            <w:r>
              <w:rPr>
                <w:rFonts w:ascii="Times New Roman" w:hAnsi="Times New Roman"/>
                <w:sz w:val="24"/>
                <w:szCs w:val="24"/>
                <w:lang w:val="tt-RU"/>
              </w:rPr>
              <w:t>50</w:t>
            </w:r>
          </w:p>
        </w:tc>
        <w:tc>
          <w:tcPr>
            <w:tcW w:w="5812" w:type="dxa"/>
            <w:tcBorders>
              <w:top w:val="single" w:sz="4" w:space="0" w:color="auto"/>
              <w:left w:val="single" w:sz="4" w:space="0" w:color="auto"/>
              <w:bottom w:val="single" w:sz="4" w:space="0" w:color="auto"/>
              <w:right w:val="single" w:sz="4" w:space="0" w:color="auto"/>
            </w:tcBorders>
          </w:tcPr>
          <w:p w:rsidR="001C378D" w:rsidRPr="00CD3C3E" w:rsidRDefault="001C378D" w:rsidP="00373791">
            <w:pPr>
              <w:jc w:val="both"/>
              <w:rPr>
                <w:rFonts w:ascii="Times New Roman" w:hAnsi="Times New Roman"/>
                <w:sz w:val="24"/>
                <w:szCs w:val="24"/>
                <w:lang w:val="tt-RU"/>
              </w:rPr>
            </w:pPr>
            <w:r w:rsidRPr="001C378D">
              <w:rPr>
                <w:rFonts w:ascii="Times New Roman" w:hAnsi="Times New Roman"/>
                <w:sz w:val="24"/>
                <w:szCs w:val="24"/>
                <w:lang w:val="tt-RU"/>
              </w:rPr>
              <w:t>Татарстан Республикасы Министрлар Кабинетының 25.10.2013 ел, № 794 карары белән расланган «2014-2020 елларга Татарстан Республикасы дәүләт телләрен һәм Татарстан Республикасында башка телләрне саклау, өйрәнү һәм үстерү» дәүләт программасын тормышка ашыру кысаларында, шулай ук Татарстан Республикасында игълан ителгән Туган телләр һәм Халык бердәмл</w:t>
            </w:r>
            <w:r w:rsidR="00A0023D">
              <w:rPr>
                <w:rFonts w:ascii="Times New Roman" w:hAnsi="Times New Roman"/>
                <w:sz w:val="24"/>
                <w:szCs w:val="24"/>
                <w:lang w:val="tt-RU"/>
              </w:rPr>
              <w:t>еге елы кысаларында үткәрелгән</w:t>
            </w:r>
            <w:r w:rsidRPr="001C378D">
              <w:rPr>
                <w:rFonts w:ascii="Times New Roman" w:hAnsi="Times New Roman"/>
                <w:sz w:val="24"/>
                <w:szCs w:val="24"/>
                <w:lang w:val="tt-RU"/>
              </w:rPr>
              <w:t xml:space="preserve"> мәктәпкәчә һәм мәктәп яшендә балалар арасында  «Тукайны укыйбыз» дигән   район конкурсында, аның иҗаты буенча</w:t>
            </w:r>
            <w:r>
              <w:rPr>
                <w:rFonts w:ascii="Times New Roman" w:hAnsi="Times New Roman"/>
                <w:sz w:val="24"/>
                <w:szCs w:val="24"/>
                <w:lang w:val="tt-RU"/>
              </w:rPr>
              <w:t xml:space="preserve"> </w:t>
            </w:r>
            <w:r w:rsidRPr="001C378D">
              <w:rPr>
                <w:rFonts w:ascii="Times New Roman" w:hAnsi="Times New Roman"/>
                <w:sz w:val="24"/>
                <w:szCs w:val="24"/>
                <w:lang w:val="tt-RU"/>
              </w:rPr>
              <w:t xml:space="preserve">Габдулла Тукай </w:t>
            </w:r>
            <w:r w:rsidRPr="001C378D">
              <w:rPr>
                <w:rFonts w:ascii="Times New Roman" w:hAnsi="Times New Roman"/>
                <w:sz w:val="24"/>
                <w:szCs w:val="24"/>
                <w:lang w:val="tt-RU"/>
              </w:rPr>
              <w:lastRenderedPageBreak/>
              <w:t>шигырьләрен сәнгатьле уку</w:t>
            </w:r>
            <w:r>
              <w:rPr>
                <w:rFonts w:ascii="Times New Roman" w:hAnsi="Times New Roman"/>
                <w:sz w:val="24"/>
                <w:szCs w:val="24"/>
                <w:lang w:val="tt-RU"/>
              </w:rPr>
              <w:t xml:space="preserve">да туган тел укытучысы Даутова Л.Р. үзенең укучысы </w:t>
            </w:r>
            <w:r w:rsidR="009F324F">
              <w:rPr>
                <w:rFonts w:ascii="Times New Roman" w:hAnsi="Times New Roman"/>
                <w:sz w:val="24"/>
                <w:szCs w:val="24"/>
                <w:lang w:val="tt-RU"/>
              </w:rPr>
              <w:t>Ахметова Регина белән катнашты.</w:t>
            </w:r>
            <w:r w:rsidR="00A0023D">
              <w:rPr>
                <w:rFonts w:ascii="Times New Roman" w:hAnsi="Times New Roman"/>
                <w:sz w:val="24"/>
                <w:szCs w:val="24"/>
                <w:lang w:val="tt-RU"/>
              </w:rPr>
              <w:t xml:space="preserve">/ </w:t>
            </w:r>
            <w:r w:rsidR="00A0023D" w:rsidRPr="00A0023D">
              <w:rPr>
                <w:rFonts w:ascii="Times New Roman" w:hAnsi="Times New Roman"/>
                <w:sz w:val="24"/>
                <w:szCs w:val="24"/>
                <w:lang w:val="tt-RU"/>
              </w:rPr>
              <w:t>В районном конкурсе среди детей дош</w:t>
            </w:r>
            <w:r w:rsidR="00B419DF">
              <w:rPr>
                <w:rFonts w:ascii="Times New Roman" w:hAnsi="Times New Roman"/>
                <w:sz w:val="24"/>
                <w:szCs w:val="24"/>
                <w:lang w:val="tt-RU"/>
              </w:rPr>
              <w:t>кольного и школьного возраста «Ч</w:t>
            </w:r>
            <w:r w:rsidR="00A0023D" w:rsidRPr="00A0023D">
              <w:rPr>
                <w:rFonts w:ascii="Times New Roman" w:hAnsi="Times New Roman"/>
                <w:sz w:val="24"/>
                <w:szCs w:val="24"/>
                <w:lang w:val="tt-RU"/>
              </w:rPr>
              <w:t>итаем Тукая», проводимом в рамках реализации государственной программы «Сохранение, изучение и развитие государственных языков Республики Татарстан и других языков в Республике Татарстан на 2014-2020 годы», утвержденной постановлением Кабинета Министров Республики Татарстан от 25.10.2013 № 794, а также в рамках объявленного Года родных языков и народного ед</w:t>
            </w:r>
            <w:r w:rsidR="00A0023D">
              <w:rPr>
                <w:rFonts w:ascii="Times New Roman" w:hAnsi="Times New Roman"/>
                <w:sz w:val="24"/>
                <w:szCs w:val="24"/>
                <w:lang w:val="tt-RU"/>
              </w:rPr>
              <w:t xml:space="preserve">инства в Республике Татарстан, </w:t>
            </w:r>
            <w:r w:rsidR="00A0023D" w:rsidRPr="00A0023D">
              <w:rPr>
                <w:rFonts w:ascii="Times New Roman" w:hAnsi="Times New Roman"/>
                <w:sz w:val="24"/>
                <w:szCs w:val="24"/>
                <w:lang w:val="tt-RU"/>
              </w:rPr>
              <w:t xml:space="preserve"> Даут</w:t>
            </w:r>
            <w:r w:rsidR="00A0023D">
              <w:rPr>
                <w:rFonts w:ascii="Times New Roman" w:hAnsi="Times New Roman"/>
                <w:sz w:val="24"/>
                <w:szCs w:val="24"/>
                <w:lang w:val="tt-RU"/>
              </w:rPr>
              <w:t>ова Л. Р. участвовала со своей ученицей Ахме</w:t>
            </w:r>
            <w:r w:rsidR="00A0023D" w:rsidRPr="00A0023D">
              <w:rPr>
                <w:rFonts w:ascii="Times New Roman" w:hAnsi="Times New Roman"/>
                <w:sz w:val="24"/>
                <w:szCs w:val="24"/>
                <w:lang w:val="tt-RU"/>
              </w:rPr>
              <w:t>товой Региной.</w:t>
            </w:r>
          </w:p>
        </w:tc>
      </w:tr>
      <w:tr w:rsidR="009F324F" w:rsidRPr="00CD3C3E" w:rsidTr="00141842">
        <w:tc>
          <w:tcPr>
            <w:tcW w:w="1843" w:type="dxa"/>
            <w:tcBorders>
              <w:top w:val="single" w:sz="4" w:space="0" w:color="auto"/>
              <w:left w:val="single" w:sz="4" w:space="0" w:color="auto"/>
              <w:bottom w:val="single" w:sz="4" w:space="0" w:color="auto"/>
              <w:right w:val="single" w:sz="4" w:space="0" w:color="auto"/>
            </w:tcBorders>
          </w:tcPr>
          <w:p w:rsidR="009F324F" w:rsidRPr="001C378D" w:rsidRDefault="009F324F" w:rsidP="009F324F">
            <w:pPr>
              <w:jc w:val="both"/>
              <w:rPr>
                <w:rFonts w:ascii="Times New Roman" w:hAnsi="Times New Roman"/>
                <w:sz w:val="24"/>
                <w:szCs w:val="24"/>
              </w:rPr>
            </w:pPr>
            <w:r>
              <w:rPr>
                <w:rFonts w:ascii="Times New Roman" w:hAnsi="Times New Roman"/>
                <w:sz w:val="24"/>
                <w:szCs w:val="24"/>
              </w:rPr>
              <w:lastRenderedPageBreak/>
              <w:t>МАОУ «СОШ № 1»</w:t>
            </w:r>
          </w:p>
        </w:tc>
        <w:tc>
          <w:tcPr>
            <w:tcW w:w="1985" w:type="dxa"/>
            <w:tcBorders>
              <w:top w:val="single" w:sz="4" w:space="0" w:color="auto"/>
              <w:left w:val="single" w:sz="4" w:space="0" w:color="auto"/>
              <w:bottom w:val="single" w:sz="4" w:space="0" w:color="auto"/>
              <w:right w:val="single" w:sz="4" w:space="0" w:color="auto"/>
            </w:tcBorders>
          </w:tcPr>
          <w:p w:rsidR="009F324F" w:rsidRPr="001C378D" w:rsidRDefault="009F324F" w:rsidP="00831498">
            <w:pPr>
              <w:jc w:val="both"/>
              <w:rPr>
                <w:rFonts w:ascii="Times New Roman" w:hAnsi="Times New Roman"/>
                <w:bCs/>
                <w:sz w:val="24"/>
                <w:szCs w:val="24"/>
              </w:rPr>
            </w:pPr>
            <w:r w:rsidRPr="009F324F">
              <w:rPr>
                <w:rFonts w:ascii="Times New Roman" w:hAnsi="Times New Roman"/>
                <w:bCs/>
                <w:sz w:val="24"/>
                <w:szCs w:val="24"/>
              </w:rPr>
              <w:t>«</w:t>
            </w:r>
            <w:proofErr w:type="spellStart"/>
            <w:r w:rsidRPr="009F324F">
              <w:rPr>
                <w:rFonts w:ascii="Times New Roman" w:hAnsi="Times New Roman"/>
                <w:bCs/>
                <w:sz w:val="24"/>
                <w:szCs w:val="24"/>
              </w:rPr>
              <w:t>Тукайны</w:t>
            </w:r>
            <w:proofErr w:type="spellEnd"/>
            <w:r w:rsidRPr="009F324F">
              <w:rPr>
                <w:rFonts w:ascii="Times New Roman" w:hAnsi="Times New Roman"/>
                <w:bCs/>
                <w:sz w:val="24"/>
                <w:szCs w:val="24"/>
              </w:rPr>
              <w:t xml:space="preserve"> </w:t>
            </w:r>
            <w:proofErr w:type="spellStart"/>
            <w:r w:rsidRPr="009F324F">
              <w:rPr>
                <w:rFonts w:ascii="Times New Roman" w:hAnsi="Times New Roman"/>
                <w:bCs/>
                <w:sz w:val="24"/>
                <w:szCs w:val="24"/>
              </w:rPr>
              <w:t>укыйбыз</w:t>
            </w:r>
            <w:proofErr w:type="spellEnd"/>
            <w:r w:rsidRPr="009F324F">
              <w:rPr>
                <w:rFonts w:ascii="Times New Roman" w:hAnsi="Times New Roman"/>
                <w:bCs/>
                <w:sz w:val="24"/>
                <w:szCs w:val="24"/>
              </w:rPr>
              <w:t>» конкурс</w:t>
            </w:r>
            <w:r w:rsidR="00C051E7">
              <w:rPr>
                <w:rFonts w:ascii="Times New Roman" w:hAnsi="Times New Roman"/>
                <w:bCs/>
                <w:sz w:val="24"/>
                <w:szCs w:val="24"/>
              </w:rPr>
              <w:t>ы</w:t>
            </w:r>
            <w:r w:rsidRPr="009F324F">
              <w:rPr>
                <w:rFonts w:ascii="Times New Roman" w:hAnsi="Times New Roman"/>
                <w:bCs/>
                <w:sz w:val="24"/>
                <w:szCs w:val="24"/>
              </w:rPr>
              <w:t>/Конкурс "Читаем Тукая"</w:t>
            </w:r>
          </w:p>
        </w:tc>
        <w:tc>
          <w:tcPr>
            <w:tcW w:w="992" w:type="dxa"/>
            <w:tcBorders>
              <w:top w:val="single" w:sz="4" w:space="0" w:color="auto"/>
              <w:left w:val="single" w:sz="4" w:space="0" w:color="auto"/>
              <w:bottom w:val="single" w:sz="4" w:space="0" w:color="auto"/>
              <w:right w:val="single" w:sz="4" w:space="0" w:color="auto"/>
            </w:tcBorders>
          </w:tcPr>
          <w:p w:rsidR="009F324F" w:rsidRPr="00042D93" w:rsidRDefault="00042D93" w:rsidP="00831498">
            <w:pPr>
              <w:jc w:val="both"/>
              <w:rPr>
                <w:rFonts w:ascii="Times New Roman" w:hAnsi="Times New Roman"/>
                <w:sz w:val="24"/>
                <w:szCs w:val="24"/>
                <w:lang w:val="tt-RU"/>
              </w:rPr>
            </w:pPr>
            <w:r>
              <w:rPr>
                <w:rFonts w:ascii="Times New Roman" w:hAnsi="Times New Roman"/>
                <w:sz w:val="24"/>
                <w:szCs w:val="24"/>
                <w:lang w:val="tt-RU"/>
              </w:rPr>
              <w:t>50</w:t>
            </w:r>
          </w:p>
        </w:tc>
        <w:tc>
          <w:tcPr>
            <w:tcW w:w="5812" w:type="dxa"/>
            <w:tcBorders>
              <w:top w:val="single" w:sz="4" w:space="0" w:color="auto"/>
              <w:left w:val="single" w:sz="4" w:space="0" w:color="auto"/>
              <w:bottom w:val="single" w:sz="4" w:space="0" w:color="auto"/>
              <w:right w:val="single" w:sz="4" w:space="0" w:color="auto"/>
            </w:tcBorders>
          </w:tcPr>
          <w:p w:rsidR="009F324F" w:rsidRPr="001C378D" w:rsidRDefault="009F324F" w:rsidP="00373791">
            <w:pPr>
              <w:jc w:val="both"/>
              <w:rPr>
                <w:rFonts w:ascii="Times New Roman" w:hAnsi="Times New Roman"/>
                <w:sz w:val="24"/>
                <w:szCs w:val="24"/>
                <w:lang w:val="tt-RU"/>
              </w:rPr>
            </w:pPr>
            <w:r w:rsidRPr="009F324F">
              <w:rPr>
                <w:rFonts w:ascii="Times New Roman" w:hAnsi="Times New Roman"/>
                <w:sz w:val="24"/>
                <w:szCs w:val="24"/>
                <w:lang w:val="tt-RU"/>
              </w:rPr>
              <w:t>Татарстан Республикасы Министрлар Кабинетының 25.10.2013 ел, № 794 карары белән расланган «2014-2020 елларга Татарстан Республикасы дәүләт телләрен һәм Татарстан Республикасында башка телләрне саклау, өйрәнү һәм үстерү» дәүләт программасын тормышка ашыру кысаларында, шулай ук Татарстан Республикасында игълан ителгән Туган телләр һәм Халык бердәмлеге елы кысаларында үткәрелгән,, мәктәпкәчә һәм мәктәп яшендә балалар арасында  «Тукайны укыйбыз» дигән   район конкурсында, аның иҗаты буенча Габдулла Тукай шигырьләрен сәнгатьле укуда</w:t>
            </w:r>
            <w:r>
              <w:rPr>
                <w:rFonts w:ascii="Times New Roman" w:hAnsi="Times New Roman"/>
                <w:sz w:val="24"/>
                <w:szCs w:val="24"/>
                <w:lang w:val="tt-RU"/>
              </w:rPr>
              <w:t xml:space="preserve"> туган тел укытучысы Гиниятуллина Ф.Х. үзенең укучысы Кашапов Илхам</w:t>
            </w:r>
            <w:r w:rsidRPr="009F324F">
              <w:rPr>
                <w:rFonts w:ascii="Times New Roman" w:hAnsi="Times New Roman"/>
                <w:sz w:val="24"/>
                <w:szCs w:val="24"/>
                <w:lang w:val="tt-RU"/>
              </w:rPr>
              <w:t xml:space="preserve"> белән катнашты.</w:t>
            </w:r>
            <w:r w:rsidR="00A0023D">
              <w:rPr>
                <w:rFonts w:ascii="Times New Roman" w:hAnsi="Times New Roman"/>
                <w:sz w:val="24"/>
                <w:szCs w:val="24"/>
                <w:lang w:val="tt-RU"/>
              </w:rPr>
              <w:t xml:space="preserve">/ </w:t>
            </w:r>
            <w:r w:rsidR="00A0023D" w:rsidRPr="00A0023D">
              <w:rPr>
                <w:rFonts w:ascii="Times New Roman" w:hAnsi="Times New Roman"/>
                <w:sz w:val="24"/>
                <w:szCs w:val="24"/>
                <w:lang w:val="tt-RU"/>
              </w:rPr>
              <w:t>В районном конкурсе среди детей дошкольного и школьного возраста «читаем Тукая», проводимом в рамках реализации государственной программы «Сохранение, изучение и развитие государственных языков Республики Татарстан и других языков в Республике Татарстан на 2014-2020 годы», утвержденной постановлением Кабинета Министров Республики Татарстан от 25.10.2013 № 794, а также в рамках объявленного Года родных языков и народного еди</w:t>
            </w:r>
            <w:r w:rsidR="00A0023D">
              <w:rPr>
                <w:rFonts w:ascii="Times New Roman" w:hAnsi="Times New Roman"/>
                <w:sz w:val="24"/>
                <w:szCs w:val="24"/>
                <w:lang w:val="tt-RU"/>
              </w:rPr>
              <w:t xml:space="preserve">нства в Республике Татарстан, </w:t>
            </w:r>
            <w:r w:rsidR="00A0023D" w:rsidRPr="00A0023D">
              <w:rPr>
                <w:rFonts w:ascii="Times New Roman" w:hAnsi="Times New Roman"/>
                <w:sz w:val="24"/>
                <w:szCs w:val="24"/>
                <w:lang w:val="tt-RU"/>
              </w:rPr>
              <w:t>Гиниятуллина Ф. Х.</w:t>
            </w:r>
            <w:r w:rsidR="00A0023D">
              <w:rPr>
                <w:rFonts w:ascii="Times New Roman" w:hAnsi="Times New Roman"/>
                <w:sz w:val="24"/>
                <w:szCs w:val="24"/>
                <w:lang w:val="tt-RU"/>
              </w:rPr>
              <w:t xml:space="preserve">участвовала </w:t>
            </w:r>
            <w:r w:rsidR="00A0023D" w:rsidRPr="00A0023D">
              <w:rPr>
                <w:rFonts w:ascii="Times New Roman" w:hAnsi="Times New Roman"/>
                <w:sz w:val="24"/>
                <w:szCs w:val="24"/>
                <w:lang w:val="tt-RU"/>
              </w:rPr>
              <w:t xml:space="preserve"> со своим учеником Кашаповым Ильхамом.</w:t>
            </w:r>
          </w:p>
        </w:tc>
      </w:tr>
      <w:tr w:rsidR="00C051E7" w:rsidRPr="00CD3C3E" w:rsidTr="00141842">
        <w:tc>
          <w:tcPr>
            <w:tcW w:w="1843" w:type="dxa"/>
            <w:tcBorders>
              <w:top w:val="single" w:sz="4" w:space="0" w:color="auto"/>
              <w:left w:val="single" w:sz="4" w:space="0" w:color="auto"/>
              <w:bottom w:val="single" w:sz="4" w:space="0" w:color="auto"/>
              <w:right w:val="single" w:sz="4" w:space="0" w:color="auto"/>
            </w:tcBorders>
          </w:tcPr>
          <w:p w:rsidR="00C051E7" w:rsidRDefault="00F40DF8" w:rsidP="009F324F">
            <w:pPr>
              <w:jc w:val="both"/>
              <w:rPr>
                <w:rFonts w:ascii="Times New Roman" w:hAnsi="Times New Roman"/>
                <w:sz w:val="24"/>
                <w:szCs w:val="24"/>
              </w:rPr>
            </w:pPr>
            <w:r w:rsidRPr="00F40DF8">
              <w:rPr>
                <w:rFonts w:ascii="Times New Roman" w:hAnsi="Times New Roman"/>
                <w:sz w:val="24"/>
                <w:szCs w:val="24"/>
              </w:rPr>
              <w:t>МАОУ «СОШ № 1»</w:t>
            </w:r>
          </w:p>
        </w:tc>
        <w:tc>
          <w:tcPr>
            <w:tcW w:w="1985" w:type="dxa"/>
            <w:tcBorders>
              <w:top w:val="single" w:sz="4" w:space="0" w:color="auto"/>
              <w:left w:val="single" w:sz="4" w:space="0" w:color="auto"/>
              <w:bottom w:val="single" w:sz="4" w:space="0" w:color="auto"/>
              <w:right w:val="single" w:sz="4" w:space="0" w:color="auto"/>
            </w:tcBorders>
          </w:tcPr>
          <w:p w:rsidR="00C051E7" w:rsidRPr="009F324F" w:rsidRDefault="00C051E7" w:rsidP="00831498">
            <w:pPr>
              <w:jc w:val="both"/>
              <w:rPr>
                <w:rFonts w:ascii="Times New Roman" w:hAnsi="Times New Roman"/>
                <w:bCs/>
                <w:sz w:val="24"/>
                <w:szCs w:val="24"/>
              </w:rPr>
            </w:pPr>
            <w:r w:rsidRPr="00C051E7">
              <w:rPr>
                <w:rFonts w:ascii="Times New Roman" w:hAnsi="Times New Roman"/>
                <w:bCs/>
                <w:sz w:val="24"/>
                <w:szCs w:val="24"/>
              </w:rPr>
              <w:t>"</w:t>
            </w:r>
            <w:proofErr w:type="spellStart"/>
            <w:r w:rsidRPr="00C051E7">
              <w:rPr>
                <w:rFonts w:ascii="Times New Roman" w:hAnsi="Times New Roman"/>
                <w:bCs/>
                <w:sz w:val="24"/>
                <w:szCs w:val="24"/>
              </w:rPr>
              <w:t>Туган</w:t>
            </w:r>
            <w:proofErr w:type="spellEnd"/>
            <w:r w:rsidRPr="00C051E7">
              <w:rPr>
                <w:rFonts w:ascii="Times New Roman" w:hAnsi="Times New Roman"/>
                <w:bCs/>
                <w:sz w:val="24"/>
                <w:szCs w:val="24"/>
              </w:rPr>
              <w:t xml:space="preserve"> як </w:t>
            </w:r>
            <w:proofErr w:type="spellStart"/>
            <w:r w:rsidRPr="00C051E7">
              <w:rPr>
                <w:rFonts w:ascii="Times New Roman" w:hAnsi="Times New Roman"/>
                <w:bCs/>
                <w:sz w:val="24"/>
                <w:szCs w:val="24"/>
              </w:rPr>
              <w:t>шагыйрьләренең</w:t>
            </w:r>
            <w:proofErr w:type="spellEnd"/>
            <w:r w:rsidRPr="00C051E7">
              <w:rPr>
                <w:rFonts w:ascii="Times New Roman" w:hAnsi="Times New Roman"/>
                <w:bCs/>
                <w:sz w:val="24"/>
                <w:szCs w:val="24"/>
              </w:rPr>
              <w:t xml:space="preserve"> </w:t>
            </w:r>
            <w:proofErr w:type="spellStart"/>
            <w:r w:rsidRPr="00C051E7">
              <w:rPr>
                <w:rFonts w:ascii="Times New Roman" w:hAnsi="Times New Roman"/>
                <w:bCs/>
                <w:sz w:val="24"/>
                <w:szCs w:val="24"/>
              </w:rPr>
              <w:t>шигырьләре</w:t>
            </w:r>
            <w:proofErr w:type="spellEnd"/>
            <w:r w:rsidRPr="00C051E7">
              <w:rPr>
                <w:rFonts w:ascii="Times New Roman" w:hAnsi="Times New Roman"/>
                <w:bCs/>
                <w:sz w:val="24"/>
                <w:szCs w:val="24"/>
              </w:rPr>
              <w:t xml:space="preserve"> </w:t>
            </w:r>
            <w:proofErr w:type="spellStart"/>
            <w:r w:rsidRPr="00C051E7">
              <w:rPr>
                <w:rFonts w:ascii="Times New Roman" w:hAnsi="Times New Roman"/>
                <w:bCs/>
                <w:sz w:val="24"/>
                <w:szCs w:val="24"/>
              </w:rPr>
              <w:t>белән</w:t>
            </w:r>
            <w:proofErr w:type="spellEnd"/>
            <w:r w:rsidRPr="00C051E7">
              <w:rPr>
                <w:rFonts w:ascii="Times New Roman" w:hAnsi="Times New Roman"/>
                <w:bCs/>
                <w:sz w:val="24"/>
                <w:szCs w:val="24"/>
              </w:rPr>
              <w:t xml:space="preserve"> </w:t>
            </w:r>
            <w:proofErr w:type="spellStart"/>
            <w:r w:rsidRPr="00C051E7">
              <w:rPr>
                <w:rFonts w:ascii="Times New Roman" w:hAnsi="Times New Roman"/>
                <w:bCs/>
                <w:sz w:val="24"/>
                <w:szCs w:val="24"/>
              </w:rPr>
              <w:t>дөньяны</w:t>
            </w:r>
            <w:proofErr w:type="spellEnd"/>
            <w:r w:rsidRPr="00C051E7">
              <w:rPr>
                <w:rFonts w:ascii="Times New Roman" w:hAnsi="Times New Roman"/>
                <w:bCs/>
                <w:sz w:val="24"/>
                <w:szCs w:val="24"/>
              </w:rPr>
              <w:t xml:space="preserve"> </w:t>
            </w:r>
            <w:proofErr w:type="spellStart"/>
            <w:r w:rsidRPr="00C051E7">
              <w:rPr>
                <w:rFonts w:ascii="Times New Roman" w:hAnsi="Times New Roman"/>
                <w:bCs/>
                <w:sz w:val="24"/>
                <w:szCs w:val="24"/>
              </w:rPr>
              <w:t>бизик</w:t>
            </w:r>
            <w:proofErr w:type="spellEnd"/>
            <w:r w:rsidRPr="00C051E7">
              <w:rPr>
                <w:rFonts w:ascii="Times New Roman" w:hAnsi="Times New Roman"/>
                <w:bCs/>
                <w:sz w:val="24"/>
                <w:szCs w:val="24"/>
              </w:rPr>
              <w:t>"</w:t>
            </w:r>
            <w:r>
              <w:rPr>
                <w:rFonts w:ascii="Times New Roman" w:hAnsi="Times New Roman"/>
                <w:bCs/>
                <w:sz w:val="24"/>
                <w:szCs w:val="24"/>
              </w:rPr>
              <w:t xml:space="preserve"> конкурсы /</w:t>
            </w:r>
            <w:r w:rsidRPr="00C051E7">
              <w:rPr>
                <w:rFonts w:ascii="Times New Roman" w:hAnsi="Times New Roman"/>
                <w:bCs/>
                <w:sz w:val="24"/>
                <w:szCs w:val="24"/>
              </w:rPr>
              <w:t>“Разукрасим мир стихами поэтов родного края”</w:t>
            </w:r>
            <w:r>
              <w:rPr>
                <w:rFonts w:ascii="Times New Roman" w:hAnsi="Times New Roman"/>
                <w:bCs/>
                <w:sz w:val="24"/>
                <w:szCs w:val="24"/>
              </w:rPr>
              <w:t xml:space="preserve"> конкурс</w:t>
            </w:r>
          </w:p>
        </w:tc>
        <w:tc>
          <w:tcPr>
            <w:tcW w:w="992" w:type="dxa"/>
            <w:tcBorders>
              <w:top w:val="single" w:sz="4" w:space="0" w:color="auto"/>
              <w:left w:val="single" w:sz="4" w:space="0" w:color="auto"/>
              <w:bottom w:val="single" w:sz="4" w:space="0" w:color="auto"/>
              <w:right w:val="single" w:sz="4" w:space="0" w:color="auto"/>
            </w:tcBorders>
          </w:tcPr>
          <w:p w:rsidR="00C051E7" w:rsidRPr="00042D93" w:rsidRDefault="00042D93" w:rsidP="00831498">
            <w:pPr>
              <w:jc w:val="both"/>
              <w:rPr>
                <w:rFonts w:ascii="Times New Roman" w:hAnsi="Times New Roman"/>
                <w:sz w:val="24"/>
                <w:szCs w:val="24"/>
                <w:lang w:val="tt-RU"/>
              </w:rPr>
            </w:pPr>
            <w:r>
              <w:rPr>
                <w:rFonts w:ascii="Times New Roman" w:hAnsi="Times New Roman"/>
                <w:sz w:val="24"/>
                <w:szCs w:val="24"/>
                <w:lang w:val="tt-RU"/>
              </w:rPr>
              <w:t>50</w:t>
            </w:r>
          </w:p>
        </w:tc>
        <w:tc>
          <w:tcPr>
            <w:tcW w:w="5812" w:type="dxa"/>
            <w:tcBorders>
              <w:top w:val="single" w:sz="4" w:space="0" w:color="auto"/>
              <w:left w:val="single" w:sz="4" w:space="0" w:color="auto"/>
              <w:bottom w:val="single" w:sz="4" w:space="0" w:color="auto"/>
              <w:right w:val="single" w:sz="4" w:space="0" w:color="auto"/>
            </w:tcBorders>
          </w:tcPr>
          <w:p w:rsidR="00C051E7" w:rsidRPr="009F324F" w:rsidRDefault="00C051E7" w:rsidP="00373791">
            <w:pPr>
              <w:jc w:val="both"/>
              <w:rPr>
                <w:rFonts w:ascii="Times New Roman" w:hAnsi="Times New Roman"/>
                <w:sz w:val="24"/>
                <w:szCs w:val="24"/>
                <w:lang w:val="tt-RU"/>
              </w:rPr>
            </w:pPr>
            <w:r>
              <w:rPr>
                <w:rFonts w:ascii="Times New Roman" w:hAnsi="Times New Roman"/>
                <w:sz w:val="24"/>
                <w:szCs w:val="24"/>
                <w:lang w:val="tt-RU"/>
              </w:rPr>
              <w:t>Сибгатуллина З.М</w:t>
            </w:r>
            <w:r w:rsidRPr="00C051E7">
              <w:rPr>
                <w:rFonts w:ascii="Times New Roman" w:hAnsi="Times New Roman"/>
                <w:sz w:val="24"/>
                <w:szCs w:val="24"/>
                <w:lang w:val="tt-RU"/>
              </w:rPr>
              <w:t>. үзенең укучысы Малкина Софья белән 3-4 сыйныф укучылары арасында "Туган як шагыйрьләренең шигырьләре белән дөньяны бизик" дигән әдәби уку конкурсының муниципаль этабында катнашты.</w:t>
            </w:r>
            <w:r w:rsidR="00042D93">
              <w:rPr>
                <w:rFonts w:ascii="Times New Roman" w:hAnsi="Times New Roman"/>
                <w:sz w:val="24"/>
                <w:szCs w:val="24"/>
                <w:lang w:val="tt-RU"/>
              </w:rPr>
              <w:t xml:space="preserve"> Маликова С. Гакиль Сагировның “Без икәү” дигән шигырен сөйләде.</w:t>
            </w:r>
            <w:r>
              <w:rPr>
                <w:rFonts w:ascii="Times New Roman" w:hAnsi="Times New Roman"/>
                <w:sz w:val="24"/>
                <w:szCs w:val="24"/>
                <w:lang w:val="tt-RU"/>
              </w:rPr>
              <w:t>/ Сибгатуллина З.М. со своей ученицей Малкиной  Софьей участвовала в муниципальном этапе конкурса по литературному чтению “Разукрасим мир стихами поэтов родного края” среди учащихся 3 – 4 классов.</w:t>
            </w:r>
            <w:r w:rsidR="00042D93">
              <w:t xml:space="preserve"> </w:t>
            </w:r>
            <w:r w:rsidR="00042D93" w:rsidRPr="00042D93">
              <w:rPr>
                <w:rFonts w:ascii="Times New Roman" w:hAnsi="Times New Roman"/>
                <w:sz w:val="24"/>
                <w:szCs w:val="24"/>
                <w:lang w:val="tt-RU"/>
              </w:rPr>
              <w:t xml:space="preserve">Маликова </w:t>
            </w:r>
            <w:r w:rsidR="00042D93">
              <w:rPr>
                <w:rFonts w:ascii="Times New Roman" w:hAnsi="Times New Roman"/>
                <w:sz w:val="24"/>
                <w:szCs w:val="24"/>
                <w:lang w:val="tt-RU"/>
              </w:rPr>
              <w:t>С.рассказала стихотворение Гакиля Сагирова “М</w:t>
            </w:r>
            <w:r w:rsidR="00042D93" w:rsidRPr="00042D93">
              <w:rPr>
                <w:rFonts w:ascii="Times New Roman" w:hAnsi="Times New Roman"/>
                <w:sz w:val="24"/>
                <w:szCs w:val="24"/>
                <w:lang w:val="tt-RU"/>
              </w:rPr>
              <w:t>ы вдвоем”.</w:t>
            </w:r>
          </w:p>
        </w:tc>
      </w:tr>
      <w:tr w:rsidR="00042D93" w:rsidRPr="00186F5D" w:rsidTr="00141842">
        <w:tc>
          <w:tcPr>
            <w:tcW w:w="1843" w:type="dxa"/>
            <w:tcBorders>
              <w:top w:val="single" w:sz="4" w:space="0" w:color="auto"/>
              <w:left w:val="single" w:sz="4" w:space="0" w:color="auto"/>
              <w:bottom w:val="single" w:sz="4" w:space="0" w:color="auto"/>
              <w:right w:val="single" w:sz="4" w:space="0" w:color="auto"/>
            </w:tcBorders>
          </w:tcPr>
          <w:p w:rsidR="00042D93" w:rsidRPr="00F40DF8" w:rsidRDefault="00042D93" w:rsidP="009F324F">
            <w:pPr>
              <w:jc w:val="both"/>
              <w:rPr>
                <w:rFonts w:ascii="Times New Roman" w:hAnsi="Times New Roman"/>
                <w:sz w:val="24"/>
                <w:szCs w:val="24"/>
              </w:rPr>
            </w:pPr>
            <w:r w:rsidRPr="00042D93">
              <w:rPr>
                <w:rFonts w:ascii="Times New Roman" w:hAnsi="Times New Roman"/>
                <w:sz w:val="24"/>
                <w:szCs w:val="24"/>
              </w:rPr>
              <w:t>МАОУ «СОШ № 1»</w:t>
            </w:r>
          </w:p>
        </w:tc>
        <w:tc>
          <w:tcPr>
            <w:tcW w:w="1985" w:type="dxa"/>
            <w:tcBorders>
              <w:top w:val="single" w:sz="4" w:space="0" w:color="auto"/>
              <w:left w:val="single" w:sz="4" w:space="0" w:color="auto"/>
              <w:bottom w:val="single" w:sz="4" w:space="0" w:color="auto"/>
              <w:right w:val="single" w:sz="4" w:space="0" w:color="auto"/>
            </w:tcBorders>
          </w:tcPr>
          <w:p w:rsidR="00042D93" w:rsidRPr="00042D93" w:rsidRDefault="00042D93" w:rsidP="00831498">
            <w:pPr>
              <w:jc w:val="both"/>
              <w:rPr>
                <w:rFonts w:ascii="Times New Roman" w:hAnsi="Times New Roman"/>
                <w:bCs/>
                <w:sz w:val="24"/>
                <w:szCs w:val="24"/>
              </w:rPr>
            </w:pPr>
            <w:r>
              <w:rPr>
                <w:rFonts w:ascii="Times New Roman" w:hAnsi="Times New Roman"/>
                <w:bCs/>
                <w:sz w:val="24"/>
                <w:szCs w:val="24"/>
              </w:rPr>
              <w:t xml:space="preserve">«Милли </w:t>
            </w:r>
            <w:proofErr w:type="spellStart"/>
            <w:r>
              <w:rPr>
                <w:rFonts w:ascii="Times New Roman" w:hAnsi="Times New Roman"/>
                <w:bCs/>
                <w:sz w:val="24"/>
                <w:szCs w:val="24"/>
              </w:rPr>
              <w:t>ризык</w:t>
            </w:r>
            <w:proofErr w:type="spellEnd"/>
            <w:r>
              <w:rPr>
                <w:rFonts w:ascii="Times New Roman" w:hAnsi="Times New Roman"/>
                <w:bCs/>
                <w:sz w:val="24"/>
                <w:szCs w:val="24"/>
              </w:rPr>
              <w:t>»/ «Национальное блюдо» конкурс</w:t>
            </w:r>
          </w:p>
        </w:tc>
        <w:tc>
          <w:tcPr>
            <w:tcW w:w="992" w:type="dxa"/>
            <w:tcBorders>
              <w:top w:val="single" w:sz="4" w:space="0" w:color="auto"/>
              <w:left w:val="single" w:sz="4" w:space="0" w:color="auto"/>
              <w:bottom w:val="single" w:sz="4" w:space="0" w:color="auto"/>
              <w:right w:val="single" w:sz="4" w:space="0" w:color="auto"/>
            </w:tcBorders>
          </w:tcPr>
          <w:p w:rsidR="00042D93" w:rsidRDefault="00186F5D" w:rsidP="00831498">
            <w:pPr>
              <w:jc w:val="both"/>
              <w:rPr>
                <w:rFonts w:ascii="Times New Roman" w:hAnsi="Times New Roman"/>
                <w:sz w:val="24"/>
                <w:szCs w:val="24"/>
                <w:lang w:val="tt-RU"/>
              </w:rPr>
            </w:pPr>
            <w:r>
              <w:rPr>
                <w:rFonts w:ascii="Times New Roman" w:hAnsi="Times New Roman"/>
                <w:sz w:val="24"/>
                <w:szCs w:val="24"/>
                <w:lang w:val="tt-RU"/>
              </w:rPr>
              <w:t>660</w:t>
            </w:r>
          </w:p>
        </w:tc>
        <w:tc>
          <w:tcPr>
            <w:tcW w:w="5812" w:type="dxa"/>
            <w:tcBorders>
              <w:top w:val="single" w:sz="4" w:space="0" w:color="auto"/>
              <w:left w:val="single" w:sz="4" w:space="0" w:color="auto"/>
              <w:bottom w:val="single" w:sz="4" w:space="0" w:color="auto"/>
              <w:right w:val="single" w:sz="4" w:space="0" w:color="auto"/>
            </w:tcBorders>
          </w:tcPr>
          <w:p w:rsidR="00042D93" w:rsidRPr="00186F5D" w:rsidRDefault="00186F5D" w:rsidP="00186F5D">
            <w:pPr>
              <w:jc w:val="both"/>
              <w:rPr>
                <w:rFonts w:ascii="Times New Roman" w:hAnsi="Times New Roman"/>
                <w:sz w:val="24"/>
                <w:szCs w:val="24"/>
                <w:lang w:val="tt-RU"/>
              </w:rPr>
            </w:pPr>
            <w:r>
              <w:rPr>
                <w:rFonts w:ascii="Times New Roman" w:hAnsi="Times New Roman"/>
                <w:sz w:val="24"/>
                <w:szCs w:val="24"/>
                <w:lang w:val="tt-RU"/>
              </w:rPr>
              <w:t>Иске традиция буенча м</w:t>
            </w:r>
            <w:r w:rsidRPr="00186F5D">
              <w:rPr>
                <w:rFonts w:ascii="Times New Roman" w:hAnsi="Times New Roman"/>
                <w:sz w:val="24"/>
                <w:szCs w:val="24"/>
                <w:lang w:val="tt-RU"/>
              </w:rPr>
              <w:t>әктәптә</w:t>
            </w:r>
            <w:r>
              <w:rPr>
                <w:rFonts w:ascii="Times New Roman" w:hAnsi="Times New Roman"/>
                <w:sz w:val="24"/>
                <w:szCs w:val="24"/>
                <w:lang w:val="tt-RU"/>
              </w:rPr>
              <w:t xml:space="preserve"> «М</w:t>
            </w:r>
            <w:r w:rsidRPr="00186F5D">
              <w:rPr>
                <w:rFonts w:ascii="Times New Roman" w:hAnsi="Times New Roman"/>
                <w:sz w:val="24"/>
                <w:szCs w:val="24"/>
                <w:lang w:val="tt-RU"/>
              </w:rPr>
              <w:t xml:space="preserve">илли ризык» конкурсы уза, аның максаты-төрле милләт кешеләренә карата хөрмәт һәм кызыксыну тәрбияләү, </w:t>
            </w:r>
            <w:r w:rsidRPr="00186F5D">
              <w:rPr>
                <w:rFonts w:ascii="Times New Roman" w:hAnsi="Times New Roman"/>
                <w:sz w:val="24"/>
                <w:szCs w:val="24"/>
                <w:lang w:val="tt-RU"/>
              </w:rPr>
              <w:lastRenderedPageBreak/>
              <w:t xml:space="preserve">аларның мәдәнияте, патриотизмы, үз ватаныңа мәхәббәт тәрбияләү. Гадәттә, мәктәп фойесында күргәзмә оештырылган иде. Конкурста катнашу балаларның төрле халыкларның гореф-гадәтләре, гореф-гадәтләре турында күзаллауларын киңәйтеп кенә калмый, төрле милләт балалары арасында дустанә мөнәсәбәтләр булдырырга да ярдәм итә. Конкурс өстәлендә нинди генә ризыклар булмады. Конкурсны үтәүгә катнашучылар җаваплы карадылар. Иҗат ашлары барысының да оригинальлеге һәм кабатланмаслыгы белән аерылып торды. Мондый конкурслар милли аш-суны популярлаштыру, Идел буе халыкларының гореф-гадәтләрен һәм гореф-гадәтләрен саклау максатларын күздә тота, укытучылар, балалар һәм ата-аналарны берләштерүгә һәм берләштерүгә ярдәм итә, </w:t>
            </w:r>
            <w:r>
              <w:rPr>
                <w:rFonts w:ascii="Times New Roman" w:hAnsi="Times New Roman"/>
                <w:sz w:val="24"/>
                <w:szCs w:val="24"/>
                <w:lang w:val="tt-RU"/>
              </w:rPr>
              <w:t xml:space="preserve">бу конкурс </w:t>
            </w:r>
            <w:r w:rsidRPr="00186F5D">
              <w:rPr>
                <w:rFonts w:ascii="Times New Roman" w:hAnsi="Times New Roman"/>
                <w:sz w:val="24"/>
                <w:szCs w:val="24"/>
                <w:lang w:val="tt-RU"/>
              </w:rPr>
              <w:t>һәрберебез</w:t>
            </w:r>
            <w:r>
              <w:rPr>
                <w:rFonts w:ascii="Times New Roman" w:hAnsi="Times New Roman"/>
                <w:sz w:val="24"/>
                <w:szCs w:val="24"/>
                <w:lang w:val="tt-RU"/>
              </w:rPr>
              <w:t xml:space="preserve">нең хәтерендә озак сакланыр дип ышанып калам./ </w:t>
            </w:r>
            <w:r w:rsidRPr="00186F5D">
              <w:rPr>
                <w:rFonts w:ascii="Times New Roman" w:hAnsi="Times New Roman"/>
                <w:sz w:val="24"/>
                <w:szCs w:val="24"/>
                <w:lang w:val="tt-RU"/>
              </w:rPr>
              <w:t>По старой доброй традиции  в школе проходит конкурс «Национальное блюдо», целью которого является воспитание уважения и интереса к людям разных национальностей, их культуре, патриотизма, любви к своей Родине.</w:t>
            </w:r>
            <w:r>
              <w:t xml:space="preserve"> </w:t>
            </w:r>
            <w:r>
              <w:rPr>
                <w:rFonts w:ascii="Times New Roman" w:hAnsi="Times New Roman"/>
                <w:sz w:val="24"/>
                <w:szCs w:val="24"/>
                <w:lang w:val="tt-RU"/>
              </w:rPr>
              <w:t xml:space="preserve">Как обычно в фойе школы </w:t>
            </w:r>
            <w:r w:rsidRPr="00186F5D">
              <w:rPr>
                <w:rFonts w:ascii="Times New Roman" w:hAnsi="Times New Roman"/>
                <w:sz w:val="24"/>
                <w:szCs w:val="24"/>
                <w:lang w:val="tt-RU"/>
              </w:rPr>
              <w:t>была организована выставка</w:t>
            </w:r>
            <w:r>
              <w:rPr>
                <w:rFonts w:ascii="Times New Roman" w:hAnsi="Times New Roman"/>
                <w:sz w:val="24"/>
                <w:szCs w:val="24"/>
                <w:lang w:val="tt-RU"/>
              </w:rPr>
              <w:t>.</w:t>
            </w:r>
            <w:r>
              <w:t xml:space="preserve"> </w:t>
            </w:r>
            <w:r>
              <w:rPr>
                <w:rFonts w:ascii="Times New Roman" w:hAnsi="Times New Roman"/>
                <w:sz w:val="24"/>
                <w:szCs w:val="24"/>
                <w:lang w:val="tt-RU"/>
              </w:rPr>
              <w:t>Участие в конкурсе</w:t>
            </w:r>
            <w:r w:rsidRPr="00186F5D">
              <w:rPr>
                <w:rFonts w:ascii="Times New Roman" w:hAnsi="Times New Roman"/>
                <w:sz w:val="24"/>
                <w:szCs w:val="24"/>
                <w:lang w:val="tt-RU"/>
              </w:rPr>
              <w:t xml:space="preserve"> не только расширяет представления детей о традициях, обычаях разных народов, но и помогает формировать доброжелательные отношения между детьми разных национальностей.</w:t>
            </w:r>
            <w:r>
              <w:rPr>
                <w:rFonts w:ascii="Times New Roman" w:hAnsi="Times New Roman"/>
                <w:sz w:val="24"/>
                <w:szCs w:val="24"/>
                <w:lang w:val="tt-RU"/>
              </w:rPr>
              <w:t xml:space="preserve"> </w:t>
            </w:r>
            <w:r w:rsidRPr="00186F5D">
              <w:rPr>
                <w:rFonts w:ascii="Times New Roman" w:hAnsi="Times New Roman"/>
                <w:sz w:val="24"/>
                <w:szCs w:val="24"/>
                <w:lang w:val="tt-RU"/>
              </w:rPr>
              <w:t>Какие только блюда не красовались на конкурсном столе</w:t>
            </w:r>
            <w:r>
              <w:rPr>
                <w:rFonts w:ascii="Times New Roman" w:hAnsi="Times New Roman"/>
                <w:sz w:val="24"/>
                <w:szCs w:val="24"/>
                <w:lang w:val="tt-RU"/>
              </w:rPr>
              <w:t>.</w:t>
            </w:r>
            <w:r>
              <w:t xml:space="preserve"> </w:t>
            </w:r>
            <w:r>
              <w:rPr>
                <w:rFonts w:ascii="Times New Roman" w:hAnsi="Times New Roman"/>
                <w:sz w:val="24"/>
                <w:szCs w:val="24"/>
                <w:lang w:val="tt-RU"/>
              </w:rPr>
              <w:t>К выполнению  к</w:t>
            </w:r>
            <w:r w:rsidRPr="00186F5D">
              <w:rPr>
                <w:rFonts w:ascii="Times New Roman" w:hAnsi="Times New Roman"/>
                <w:sz w:val="24"/>
                <w:szCs w:val="24"/>
                <w:lang w:val="tt-RU"/>
              </w:rPr>
              <w:t>онкурса участники подошли ответственно. Творческие блюда у всех отличались оригинальностью и неповторимостью.</w:t>
            </w:r>
            <w:r>
              <w:t xml:space="preserve"> </w:t>
            </w:r>
            <w:r w:rsidRPr="00186F5D">
              <w:rPr>
                <w:rFonts w:ascii="Times New Roman" w:hAnsi="Times New Roman"/>
                <w:sz w:val="24"/>
                <w:szCs w:val="24"/>
                <w:lang w:val="tt-RU"/>
              </w:rPr>
              <w:t>Такие конкурсы преследуют цели популяризации национальной кухни, сохранения традиций и обычаев народов Поволжья, способствуют объ</w:t>
            </w:r>
            <w:r>
              <w:rPr>
                <w:rFonts w:ascii="Times New Roman" w:hAnsi="Times New Roman"/>
                <w:sz w:val="24"/>
                <w:szCs w:val="24"/>
                <w:lang w:val="tt-RU"/>
              </w:rPr>
              <w:t xml:space="preserve">единению и сплочению учителей, детей  и родителей, </w:t>
            </w:r>
            <w:r w:rsidRPr="00186F5D">
              <w:rPr>
                <w:rFonts w:ascii="Times New Roman" w:hAnsi="Times New Roman"/>
                <w:sz w:val="24"/>
                <w:szCs w:val="24"/>
                <w:lang w:val="tt-RU"/>
              </w:rPr>
              <w:t>и надолго остаются в памяти каждого из нас.</w:t>
            </w:r>
          </w:p>
        </w:tc>
      </w:tr>
      <w:tr w:rsidR="00EE5261" w:rsidRPr="00186F5D" w:rsidTr="00141842">
        <w:tc>
          <w:tcPr>
            <w:tcW w:w="1843" w:type="dxa"/>
            <w:tcBorders>
              <w:top w:val="single" w:sz="4" w:space="0" w:color="auto"/>
              <w:left w:val="single" w:sz="4" w:space="0" w:color="auto"/>
              <w:bottom w:val="single" w:sz="4" w:space="0" w:color="auto"/>
              <w:right w:val="single" w:sz="4" w:space="0" w:color="auto"/>
            </w:tcBorders>
          </w:tcPr>
          <w:p w:rsidR="00EE5261" w:rsidRPr="00042D93" w:rsidRDefault="00EE5261" w:rsidP="009F324F">
            <w:pPr>
              <w:jc w:val="both"/>
              <w:rPr>
                <w:rFonts w:ascii="Times New Roman" w:hAnsi="Times New Roman"/>
                <w:sz w:val="24"/>
                <w:szCs w:val="24"/>
              </w:rPr>
            </w:pPr>
            <w:r w:rsidRPr="00EE5261">
              <w:rPr>
                <w:rFonts w:ascii="Times New Roman" w:hAnsi="Times New Roman"/>
                <w:sz w:val="24"/>
                <w:szCs w:val="24"/>
              </w:rPr>
              <w:lastRenderedPageBreak/>
              <w:t>МАОУ «СОШ № 1»</w:t>
            </w:r>
          </w:p>
        </w:tc>
        <w:tc>
          <w:tcPr>
            <w:tcW w:w="1985" w:type="dxa"/>
            <w:tcBorders>
              <w:top w:val="single" w:sz="4" w:space="0" w:color="auto"/>
              <w:left w:val="single" w:sz="4" w:space="0" w:color="auto"/>
              <w:bottom w:val="single" w:sz="4" w:space="0" w:color="auto"/>
              <w:right w:val="single" w:sz="4" w:space="0" w:color="auto"/>
            </w:tcBorders>
          </w:tcPr>
          <w:p w:rsidR="00EE5261" w:rsidRDefault="00EE5261" w:rsidP="00831498">
            <w:pPr>
              <w:jc w:val="both"/>
              <w:rPr>
                <w:rFonts w:ascii="Times New Roman" w:hAnsi="Times New Roman"/>
                <w:bCs/>
                <w:sz w:val="24"/>
                <w:szCs w:val="24"/>
              </w:rPr>
            </w:pPr>
            <w:proofErr w:type="spellStart"/>
            <w:r w:rsidRPr="00EE5261">
              <w:rPr>
                <w:rFonts w:ascii="Times New Roman" w:hAnsi="Times New Roman"/>
                <w:bCs/>
                <w:sz w:val="24"/>
                <w:szCs w:val="24"/>
              </w:rPr>
              <w:t>Габдулла</w:t>
            </w:r>
            <w:proofErr w:type="spellEnd"/>
            <w:r w:rsidRPr="00EE5261">
              <w:rPr>
                <w:rFonts w:ascii="Times New Roman" w:hAnsi="Times New Roman"/>
                <w:bCs/>
                <w:sz w:val="24"/>
                <w:szCs w:val="24"/>
              </w:rPr>
              <w:t xml:space="preserve"> </w:t>
            </w:r>
            <w:proofErr w:type="spellStart"/>
            <w:r w:rsidRPr="00EE5261">
              <w:rPr>
                <w:rFonts w:ascii="Times New Roman" w:hAnsi="Times New Roman"/>
                <w:bCs/>
                <w:sz w:val="24"/>
                <w:szCs w:val="24"/>
              </w:rPr>
              <w:t>Тукайның</w:t>
            </w:r>
            <w:proofErr w:type="spellEnd"/>
            <w:r w:rsidRPr="00EE5261">
              <w:rPr>
                <w:rFonts w:ascii="Times New Roman" w:hAnsi="Times New Roman"/>
                <w:bCs/>
                <w:sz w:val="24"/>
                <w:szCs w:val="24"/>
              </w:rPr>
              <w:t xml:space="preserve"> </w:t>
            </w:r>
            <w:proofErr w:type="spellStart"/>
            <w:r w:rsidRPr="00EE5261">
              <w:rPr>
                <w:rFonts w:ascii="Times New Roman" w:hAnsi="Times New Roman"/>
                <w:bCs/>
                <w:sz w:val="24"/>
                <w:szCs w:val="24"/>
              </w:rPr>
              <w:t>шигырьләрен</w:t>
            </w:r>
            <w:proofErr w:type="spellEnd"/>
            <w:r w:rsidRPr="00EE5261">
              <w:rPr>
                <w:rFonts w:ascii="Times New Roman" w:hAnsi="Times New Roman"/>
                <w:bCs/>
                <w:sz w:val="24"/>
                <w:szCs w:val="24"/>
              </w:rPr>
              <w:t xml:space="preserve"> </w:t>
            </w:r>
            <w:proofErr w:type="spellStart"/>
            <w:r w:rsidRPr="00EE5261">
              <w:rPr>
                <w:rFonts w:ascii="Times New Roman" w:hAnsi="Times New Roman"/>
                <w:bCs/>
                <w:sz w:val="24"/>
                <w:szCs w:val="24"/>
              </w:rPr>
              <w:t>уку</w:t>
            </w:r>
            <w:proofErr w:type="spellEnd"/>
            <w:r w:rsidRPr="00EE5261">
              <w:rPr>
                <w:rFonts w:ascii="Times New Roman" w:hAnsi="Times New Roman"/>
                <w:bCs/>
                <w:sz w:val="24"/>
                <w:szCs w:val="24"/>
              </w:rPr>
              <w:t xml:space="preserve"> </w:t>
            </w:r>
            <w:proofErr w:type="spellStart"/>
            <w:r w:rsidRPr="00EE5261">
              <w:rPr>
                <w:rFonts w:ascii="Times New Roman" w:hAnsi="Times New Roman"/>
                <w:bCs/>
                <w:sz w:val="24"/>
                <w:szCs w:val="24"/>
              </w:rPr>
              <w:t>кичәсе</w:t>
            </w:r>
            <w:proofErr w:type="spellEnd"/>
            <w:r>
              <w:rPr>
                <w:rFonts w:ascii="Times New Roman" w:hAnsi="Times New Roman"/>
                <w:bCs/>
                <w:sz w:val="24"/>
                <w:szCs w:val="24"/>
              </w:rPr>
              <w:t>/</w:t>
            </w:r>
            <w:r w:rsidRPr="00EE5261">
              <w:rPr>
                <w:rFonts w:ascii="Times New Roman" w:hAnsi="Times New Roman"/>
                <w:bCs/>
                <w:sz w:val="24"/>
                <w:szCs w:val="24"/>
              </w:rPr>
              <w:t xml:space="preserve"> </w:t>
            </w:r>
            <w:r>
              <w:rPr>
                <w:rFonts w:ascii="Times New Roman" w:hAnsi="Times New Roman"/>
                <w:bCs/>
                <w:sz w:val="24"/>
                <w:szCs w:val="24"/>
              </w:rPr>
              <w:t>В</w:t>
            </w:r>
            <w:r w:rsidRPr="00EE5261">
              <w:rPr>
                <w:rFonts w:ascii="Times New Roman" w:hAnsi="Times New Roman"/>
                <w:bCs/>
                <w:sz w:val="24"/>
                <w:szCs w:val="24"/>
              </w:rPr>
              <w:t xml:space="preserve">ечер чтения стихов </w:t>
            </w:r>
            <w:proofErr w:type="spellStart"/>
            <w:r w:rsidRPr="00EE5261">
              <w:rPr>
                <w:rFonts w:ascii="Times New Roman" w:hAnsi="Times New Roman"/>
                <w:bCs/>
                <w:sz w:val="24"/>
                <w:szCs w:val="24"/>
              </w:rPr>
              <w:t>Габдуллы</w:t>
            </w:r>
            <w:proofErr w:type="spellEnd"/>
            <w:r w:rsidRPr="00EE5261">
              <w:rPr>
                <w:rFonts w:ascii="Times New Roman" w:hAnsi="Times New Roman"/>
                <w:bCs/>
                <w:sz w:val="24"/>
                <w:szCs w:val="24"/>
              </w:rPr>
              <w:t xml:space="preserve"> Тукая</w:t>
            </w:r>
          </w:p>
        </w:tc>
        <w:tc>
          <w:tcPr>
            <w:tcW w:w="992" w:type="dxa"/>
            <w:tcBorders>
              <w:top w:val="single" w:sz="4" w:space="0" w:color="auto"/>
              <w:left w:val="single" w:sz="4" w:space="0" w:color="auto"/>
              <w:bottom w:val="single" w:sz="4" w:space="0" w:color="auto"/>
              <w:right w:val="single" w:sz="4" w:space="0" w:color="auto"/>
            </w:tcBorders>
          </w:tcPr>
          <w:p w:rsidR="00EE5261" w:rsidRDefault="00EE5261" w:rsidP="00831498">
            <w:pPr>
              <w:jc w:val="both"/>
              <w:rPr>
                <w:rFonts w:ascii="Times New Roman" w:hAnsi="Times New Roman"/>
                <w:sz w:val="24"/>
                <w:szCs w:val="24"/>
                <w:lang w:val="tt-RU"/>
              </w:rPr>
            </w:pPr>
            <w:r>
              <w:rPr>
                <w:rFonts w:ascii="Times New Roman" w:hAnsi="Times New Roman"/>
                <w:sz w:val="24"/>
                <w:szCs w:val="24"/>
                <w:lang w:val="tt-RU"/>
              </w:rPr>
              <w:t>23</w:t>
            </w:r>
          </w:p>
        </w:tc>
        <w:tc>
          <w:tcPr>
            <w:tcW w:w="5812" w:type="dxa"/>
            <w:tcBorders>
              <w:top w:val="single" w:sz="4" w:space="0" w:color="auto"/>
              <w:left w:val="single" w:sz="4" w:space="0" w:color="auto"/>
              <w:bottom w:val="single" w:sz="4" w:space="0" w:color="auto"/>
              <w:right w:val="single" w:sz="4" w:space="0" w:color="auto"/>
            </w:tcBorders>
          </w:tcPr>
          <w:p w:rsidR="00EE5261" w:rsidRDefault="00EE5261" w:rsidP="00186F5D">
            <w:pPr>
              <w:jc w:val="both"/>
              <w:rPr>
                <w:rFonts w:ascii="Times New Roman" w:hAnsi="Times New Roman"/>
                <w:sz w:val="24"/>
                <w:szCs w:val="24"/>
                <w:lang w:val="tt-RU"/>
              </w:rPr>
            </w:pPr>
            <w:r>
              <w:rPr>
                <w:rFonts w:ascii="Times New Roman" w:hAnsi="Times New Roman"/>
                <w:sz w:val="24"/>
                <w:szCs w:val="24"/>
                <w:lang w:val="tt-RU"/>
              </w:rPr>
              <w:t>5 В сыйныфында Нагуманова И.С</w:t>
            </w:r>
            <w:r w:rsidRPr="00EE5261">
              <w:rPr>
                <w:rFonts w:ascii="Times New Roman" w:hAnsi="Times New Roman"/>
                <w:sz w:val="24"/>
                <w:szCs w:val="24"/>
                <w:lang w:val="tt-RU"/>
              </w:rPr>
              <w:t xml:space="preserve">. Габдулла Тукайның шигырьләрен уку кичәсе үткәрде. Балаларда Габдулла Тукай әсәрләре аша өлкәннәргә карата яхшы хисләр формалаштыра, шагыйрьнең </w:t>
            </w:r>
            <w:r>
              <w:rPr>
                <w:rFonts w:ascii="Times New Roman" w:hAnsi="Times New Roman"/>
                <w:sz w:val="24"/>
                <w:szCs w:val="24"/>
                <w:lang w:val="tt-RU"/>
              </w:rPr>
              <w:t>иҗатына карата кызыксыну үстерде</w:t>
            </w:r>
            <w:r w:rsidRPr="00EE5261">
              <w:rPr>
                <w:rFonts w:ascii="Times New Roman" w:hAnsi="Times New Roman"/>
                <w:sz w:val="24"/>
                <w:szCs w:val="24"/>
                <w:lang w:val="tt-RU"/>
              </w:rPr>
              <w:t>. Шигырьләрне укый башлаганчы, укытучы кечкенә генә кереш сүзендә укучыларда шигырь кәефе тудырды, һәр тыңлаучыда матур шигърият дөньясына чуму теләге уятты.</w:t>
            </w:r>
            <w:r>
              <w:rPr>
                <w:rFonts w:ascii="Times New Roman" w:hAnsi="Times New Roman"/>
                <w:sz w:val="24"/>
                <w:szCs w:val="24"/>
                <w:lang w:val="tt-RU"/>
              </w:rPr>
              <w:t xml:space="preserve">/ </w:t>
            </w:r>
            <w:r w:rsidRPr="00EE5261">
              <w:rPr>
                <w:rFonts w:ascii="Times New Roman" w:hAnsi="Times New Roman"/>
                <w:sz w:val="24"/>
                <w:szCs w:val="24"/>
                <w:lang w:val="tt-RU"/>
              </w:rPr>
              <w:t>В 5 В классе Нагуманова И.С. Провела вечер чтения стихов Габдуллы Тукая. Формировала у детей через произведения Габдуллы Тукая добрых чувств к старшим, развивала интерес к творчеству поэта .</w:t>
            </w:r>
            <w:r>
              <w:t xml:space="preserve"> </w:t>
            </w:r>
            <w:r w:rsidRPr="00EE5261">
              <w:rPr>
                <w:rFonts w:ascii="Times New Roman" w:hAnsi="Times New Roman"/>
                <w:sz w:val="24"/>
                <w:szCs w:val="24"/>
                <w:lang w:val="tt-RU"/>
              </w:rPr>
              <w:t>Прежде чем начать чтение стихов, преподаватель в небольшом</w:t>
            </w:r>
            <w:r>
              <w:rPr>
                <w:rFonts w:ascii="Times New Roman" w:hAnsi="Times New Roman"/>
                <w:sz w:val="24"/>
                <w:szCs w:val="24"/>
                <w:lang w:val="tt-RU"/>
              </w:rPr>
              <w:t xml:space="preserve"> вступительном слове создала у учеников поэтическое настроение, зажгла</w:t>
            </w:r>
            <w:r w:rsidRPr="00EE5261">
              <w:rPr>
                <w:rFonts w:ascii="Times New Roman" w:hAnsi="Times New Roman"/>
                <w:sz w:val="24"/>
                <w:szCs w:val="24"/>
                <w:lang w:val="tt-RU"/>
              </w:rPr>
              <w:t xml:space="preserve"> в каждом слушателе желание постигнуть прекрасный мир поэзии.</w:t>
            </w:r>
          </w:p>
        </w:tc>
      </w:tr>
      <w:tr w:rsidR="00A30A80" w:rsidRPr="00186F5D" w:rsidTr="00141842">
        <w:tc>
          <w:tcPr>
            <w:tcW w:w="1843" w:type="dxa"/>
            <w:tcBorders>
              <w:top w:val="single" w:sz="4" w:space="0" w:color="auto"/>
              <w:left w:val="single" w:sz="4" w:space="0" w:color="auto"/>
              <w:bottom w:val="single" w:sz="4" w:space="0" w:color="auto"/>
              <w:right w:val="single" w:sz="4" w:space="0" w:color="auto"/>
            </w:tcBorders>
          </w:tcPr>
          <w:p w:rsidR="00A30A80" w:rsidRPr="00EE5261" w:rsidRDefault="00A30A80" w:rsidP="009F324F">
            <w:pPr>
              <w:jc w:val="both"/>
              <w:rPr>
                <w:rFonts w:ascii="Times New Roman" w:hAnsi="Times New Roman"/>
                <w:sz w:val="24"/>
                <w:szCs w:val="24"/>
              </w:rPr>
            </w:pPr>
            <w:r w:rsidRPr="00A30A80">
              <w:rPr>
                <w:rFonts w:ascii="Times New Roman" w:hAnsi="Times New Roman"/>
                <w:sz w:val="24"/>
                <w:szCs w:val="24"/>
              </w:rPr>
              <w:t>МАОУ «СОШ № 1»</w:t>
            </w:r>
          </w:p>
        </w:tc>
        <w:tc>
          <w:tcPr>
            <w:tcW w:w="1985" w:type="dxa"/>
            <w:tcBorders>
              <w:top w:val="single" w:sz="4" w:space="0" w:color="auto"/>
              <w:left w:val="single" w:sz="4" w:space="0" w:color="auto"/>
              <w:bottom w:val="single" w:sz="4" w:space="0" w:color="auto"/>
              <w:right w:val="single" w:sz="4" w:space="0" w:color="auto"/>
            </w:tcBorders>
          </w:tcPr>
          <w:p w:rsidR="00A30A80" w:rsidRPr="00EE5261" w:rsidRDefault="00A30A80" w:rsidP="00831498">
            <w:pPr>
              <w:jc w:val="both"/>
              <w:rPr>
                <w:rFonts w:ascii="Times New Roman" w:hAnsi="Times New Roman"/>
                <w:bCs/>
                <w:sz w:val="24"/>
                <w:szCs w:val="24"/>
              </w:rPr>
            </w:pPr>
            <w:r w:rsidRPr="00A30A80">
              <w:rPr>
                <w:rFonts w:ascii="Times New Roman" w:hAnsi="Times New Roman"/>
                <w:bCs/>
                <w:sz w:val="24"/>
                <w:szCs w:val="24"/>
              </w:rPr>
              <w:t xml:space="preserve">"Милли </w:t>
            </w:r>
            <w:proofErr w:type="spellStart"/>
            <w:r w:rsidRPr="00A30A80">
              <w:rPr>
                <w:rFonts w:ascii="Times New Roman" w:hAnsi="Times New Roman"/>
                <w:bCs/>
                <w:sz w:val="24"/>
                <w:szCs w:val="24"/>
              </w:rPr>
              <w:t>костюмнар</w:t>
            </w:r>
            <w:proofErr w:type="spellEnd"/>
            <w:r w:rsidRPr="00A30A80">
              <w:rPr>
                <w:rFonts w:ascii="Times New Roman" w:hAnsi="Times New Roman"/>
                <w:bCs/>
                <w:sz w:val="24"/>
                <w:szCs w:val="24"/>
              </w:rPr>
              <w:t xml:space="preserve">» </w:t>
            </w:r>
            <w:proofErr w:type="spellStart"/>
            <w:r w:rsidRPr="00A30A80">
              <w:rPr>
                <w:rFonts w:ascii="Times New Roman" w:hAnsi="Times New Roman"/>
                <w:bCs/>
                <w:sz w:val="24"/>
                <w:szCs w:val="24"/>
              </w:rPr>
              <w:lastRenderedPageBreak/>
              <w:t>дәрестән</w:t>
            </w:r>
            <w:proofErr w:type="spellEnd"/>
            <w:r w:rsidRPr="00A30A80">
              <w:rPr>
                <w:rFonts w:ascii="Times New Roman" w:hAnsi="Times New Roman"/>
                <w:bCs/>
                <w:sz w:val="24"/>
                <w:szCs w:val="24"/>
              </w:rPr>
              <w:t xml:space="preserve"> </w:t>
            </w:r>
            <w:proofErr w:type="spellStart"/>
            <w:r w:rsidRPr="00A30A80">
              <w:rPr>
                <w:rFonts w:ascii="Times New Roman" w:hAnsi="Times New Roman"/>
                <w:bCs/>
                <w:sz w:val="24"/>
                <w:szCs w:val="24"/>
              </w:rPr>
              <w:t>тыш</w:t>
            </w:r>
            <w:proofErr w:type="spellEnd"/>
            <w:r w:rsidRPr="00A30A80">
              <w:rPr>
                <w:rFonts w:ascii="Times New Roman" w:hAnsi="Times New Roman"/>
                <w:bCs/>
                <w:sz w:val="24"/>
                <w:szCs w:val="24"/>
              </w:rPr>
              <w:t xml:space="preserve"> </w:t>
            </w:r>
            <w:proofErr w:type="spellStart"/>
            <w:r w:rsidRPr="00A30A80">
              <w:rPr>
                <w:rFonts w:ascii="Times New Roman" w:hAnsi="Times New Roman"/>
                <w:bCs/>
                <w:sz w:val="24"/>
                <w:szCs w:val="24"/>
              </w:rPr>
              <w:t>дәрес</w:t>
            </w:r>
            <w:proofErr w:type="spellEnd"/>
            <w:r>
              <w:rPr>
                <w:rFonts w:ascii="Times New Roman" w:hAnsi="Times New Roman"/>
                <w:bCs/>
                <w:sz w:val="24"/>
                <w:szCs w:val="24"/>
              </w:rPr>
              <w:t>/</w:t>
            </w:r>
            <w:r w:rsidRPr="00A30A80">
              <w:rPr>
                <w:rFonts w:ascii="Times New Roman" w:hAnsi="Times New Roman"/>
                <w:bCs/>
                <w:sz w:val="24"/>
                <w:szCs w:val="24"/>
              </w:rPr>
              <w:t>«Национальные костюмы» внеурочное занятие</w:t>
            </w:r>
            <w:bookmarkStart w:id="0" w:name="_GoBack"/>
            <w:bookmarkEnd w:id="0"/>
          </w:p>
        </w:tc>
        <w:tc>
          <w:tcPr>
            <w:tcW w:w="992" w:type="dxa"/>
            <w:tcBorders>
              <w:top w:val="single" w:sz="4" w:space="0" w:color="auto"/>
              <w:left w:val="single" w:sz="4" w:space="0" w:color="auto"/>
              <w:bottom w:val="single" w:sz="4" w:space="0" w:color="auto"/>
              <w:right w:val="single" w:sz="4" w:space="0" w:color="auto"/>
            </w:tcBorders>
          </w:tcPr>
          <w:p w:rsidR="00A30A80" w:rsidRDefault="00A30A80" w:rsidP="00831498">
            <w:pPr>
              <w:jc w:val="both"/>
              <w:rPr>
                <w:rFonts w:ascii="Times New Roman" w:hAnsi="Times New Roman"/>
                <w:sz w:val="24"/>
                <w:szCs w:val="24"/>
                <w:lang w:val="tt-RU"/>
              </w:rPr>
            </w:pPr>
            <w:r>
              <w:rPr>
                <w:rFonts w:ascii="Times New Roman" w:hAnsi="Times New Roman"/>
                <w:sz w:val="24"/>
                <w:szCs w:val="24"/>
                <w:lang w:val="tt-RU"/>
              </w:rPr>
              <w:lastRenderedPageBreak/>
              <w:t>60</w:t>
            </w:r>
          </w:p>
        </w:tc>
        <w:tc>
          <w:tcPr>
            <w:tcW w:w="5812" w:type="dxa"/>
            <w:tcBorders>
              <w:top w:val="single" w:sz="4" w:space="0" w:color="auto"/>
              <w:left w:val="single" w:sz="4" w:space="0" w:color="auto"/>
              <w:bottom w:val="single" w:sz="4" w:space="0" w:color="auto"/>
              <w:right w:val="single" w:sz="4" w:space="0" w:color="auto"/>
            </w:tcBorders>
          </w:tcPr>
          <w:p w:rsidR="00A30A80" w:rsidRDefault="00A30A80" w:rsidP="00186F5D">
            <w:pPr>
              <w:jc w:val="both"/>
              <w:rPr>
                <w:rFonts w:ascii="Times New Roman" w:hAnsi="Times New Roman"/>
                <w:sz w:val="24"/>
                <w:szCs w:val="24"/>
                <w:lang w:val="tt-RU"/>
              </w:rPr>
            </w:pPr>
            <w:r w:rsidRPr="00A30A80">
              <w:rPr>
                <w:rFonts w:ascii="Times New Roman" w:hAnsi="Times New Roman"/>
                <w:sz w:val="24"/>
                <w:szCs w:val="24"/>
                <w:lang w:val="tt-RU"/>
              </w:rPr>
              <w:t xml:space="preserve">1 нче сыйныф укучылары белән Россия халыкларының милли костюмнарына багышланган </w:t>
            </w:r>
            <w:r w:rsidRPr="00A30A80">
              <w:rPr>
                <w:rFonts w:ascii="Times New Roman" w:hAnsi="Times New Roman"/>
                <w:sz w:val="24"/>
                <w:szCs w:val="24"/>
                <w:lang w:val="tt-RU"/>
              </w:rPr>
              <w:lastRenderedPageBreak/>
              <w:t>дәрес үткәрелде. Укучылар үз рәсемнәрен якладылар, милли костюмнарны бизәделәр, укытучыларның хикәяләрен тыңладылар. Әлеге чара Нәбиуллина Ф.М. үткәрде.</w:t>
            </w:r>
            <w:r w:rsidRPr="00A30A80">
              <w:rPr>
                <w:lang w:val="tt-RU"/>
              </w:rPr>
              <w:t xml:space="preserve"> </w:t>
            </w:r>
            <w:r w:rsidRPr="00A30A80">
              <w:rPr>
                <w:rFonts w:ascii="Times New Roman" w:hAnsi="Times New Roman"/>
                <w:sz w:val="24"/>
                <w:szCs w:val="24"/>
                <w:lang w:val="tt-RU"/>
              </w:rPr>
              <w:t>Әлеге дәрес мәдәнияткә карата хөрмәт, үткәннәргә карата кызыксыну тәрбияләргә ярдәм итте.</w:t>
            </w:r>
            <w:r>
              <w:rPr>
                <w:rFonts w:ascii="Times New Roman" w:hAnsi="Times New Roman"/>
                <w:sz w:val="24"/>
                <w:szCs w:val="24"/>
                <w:lang w:val="tt-RU"/>
              </w:rPr>
              <w:t>/</w:t>
            </w:r>
            <w:r w:rsidRPr="00A30A80">
              <w:rPr>
                <w:rFonts w:ascii="Times New Roman" w:hAnsi="Times New Roman"/>
                <w:sz w:val="24"/>
                <w:szCs w:val="24"/>
                <w:lang w:val="tt-RU"/>
              </w:rPr>
              <w:t>С учениками  1-х  классов был  проведен урок, посвященный национальным костюмам  народов России. Учащиеся защищали свои рисунки, разукрасили  национальные костюмы, послушали рассказ учителя. Мероприятие провела Набиуллина Ф.М.</w:t>
            </w:r>
            <w:r>
              <w:t xml:space="preserve"> </w:t>
            </w:r>
            <w:r w:rsidRPr="00A30A80">
              <w:rPr>
                <w:rFonts w:ascii="Times New Roman" w:hAnsi="Times New Roman"/>
                <w:sz w:val="24"/>
                <w:szCs w:val="24"/>
                <w:lang w:val="tt-RU"/>
              </w:rPr>
              <w:t>Данное заняти</w:t>
            </w:r>
            <w:r>
              <w:rPr>
                <w:rFonts w:ascii="Times New Roman" w:hAnsi="Times New Roman"/>
                <w:sz w:val="24"/>
                <w:szCs w:val="24"/>
                <w:lang w:val="tt-RU"/>
              </w:rPr>
              <w:t>е помогло</w:t>
            </w:r>
            <w:r w:rsidRPr="00A30A80">
              <w:rPr>
                <w:rFonts w:ascii="Times New Roman" w:hAnsi="Times New Roman"/>
                <w:sz w:val="24"/>
                <w:szCs w:val="24"/>
                <w:lang w:val="tt-RU"/>
              </w:rPr>
              <w:t xml:space="preserve"> воспитывать чувство уважения к культуре, интерес к прошлому</w:t>
            </w:r>
            <w:r>
              <w:rPr>
                <w:rFonts w:ascii="Times New Roman" w:hAnsi="Times New Roman"/>
                <w:sz w:val="24"/>
                <w:szCs w:val="24"/>
                <w:lang w:val="tt-RU"/>
              </w:rPr>
              <w:t>.</w:t>
            </w:r>
          </w:p>
        </w:tc>
      </w:tr>
    </w:tbl>
    <w:p w:rsidR="00B15CFD" w:rsidRPr="00A30A80" w:rsidRDefault="00B15CFD" w:rsidP="00831498">
      <w:pPr>
        <w:spacing w:after="0"/>
        <w:jc w:val="both"/>
        <w:rPr>
          <w:rFonts w:ascii="Times New Roman" w:hAnsi="Times New Roman"/>
          <w:sz w:val="28"/>
          <w:szCs w:val="28"/>
        </w:rPr>
      </w:pPr>
    </w:p>
    <w:sectPr w:rsidR="00B15CFD" w:rsidRPr="00A30A80" w:rsidSect="00586A04">
      <w:pgSz w:w="11906" w:h="16838"/>
      <w:pgMar w:top="567"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charset w:val="CC"/>
    <w:family w:val="swiss"/>
    <w:pitch w:val="variable"/>
    <w:sig w:usb0="E1002EFF" w:usb1="C000605B" w:usb2="00000029" w:usb3="00000000" w:csb0="000101FF" w:csb1="00000000"/>
  </w:font>
  <w:font w:name="Cambria">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9CF20BA"/>
    <w:multiLevelType w:val="hybridMultilevel"/>
    <w:tmpl w:val="D328384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
  <w:rsids>
    <w:rsidRoot w:val="00D35FA9"/>
    <w:rsid w:val="00042D93"/>
    <w:rsid w:val="00052731"/>
    <w:rsid w:val="000B4447"/>
    <w:rsid w:val="000F5745"/>
    <w:rsid w:val="001114DD"/>
    <w:rsid w:val="00141842"/>
    <w:rsid w:val="00186F5D"/>
    <w:rsid w:val="001C378D"/>
    <w:rsid w:val="00207CA4"/>
    <w:rsid w:val="002B297B"/>
    <w:rsid w:val="00303194"/>
    <w:rsid w:val="00336355"/>
    <w:rsid w:val="003635BC"/>
    <w:rsid w:val="00373791"/>
    <w:rsid w:val="003A675B"/>
    <w:rsid w:val="00442EC8"/>
    <w:rsid w:val="00486C18"/>
    <w:rsid w:val="004A73EF"/>
    <w:rsid w:val="004B191C"/>
    <w:rsid w:val="004C0AC4"/>
    <w:rsid w:val="00586A04"/>
    <w:rsid w:val="006F7244"/>
    <w:rsid w:val="00710FF2"/>
    <w:rsid w:val="007258FB"/>
    <w:rsid w:val="007263D7"/>
    <w:rsid w:val="00741A02"/>
    <w:rsid w:val="007779C8"/>
    <w:rsid w:val="00831498"/>
    <w:rsid w:val="0083338B"/>
    <w:rsid w:val="00833C99"/>
    <w:rsid w:val="008558FE"/>
    <w:rsid w:val="008E3FC0"/>
    <w:rsid w:val="009C09CA"/>
    <w:rsid w:val="009F324F"/>
    <w:rsid w:val="00A0023D"/>
    <w:rsid w:val="00A152BA"/>
    <w:rsid w:val="00A30A80"/>
    <w:rsid w:val="00A56D2D"/>
    <w:rsid w:val="00AC6702"/>
    <w:rsid w:val="00AE4D04"/>
    <w:rsid w:val="00B136D3"/>
    <w:rsid w:val="00B13B45"/>
    <w:rsid w:val="00B15CFD"/>
    <w:rsid w:val="00B419DF"/>
    <w:rsid w:val="00B642BC"/>
    <w:rsid w:val="00B83DF5"/>
    <w:rsid w:val="00BA1EC5"/>
    <w:rsid w:val="00C051E7"/>
    <w:rsid w:val="00C124D1"/>
    <w:rsid w:val="00C92CFE"/>
    <w:rsid w:val="00CD3C3E"/>
    <w:rsid w:val="00CE1100"/>
    <w:rsid w:val="00D35FA9"/>
    <w:rsid w:val="00D962A2"/>
    <w:rsid w:val="00E05802"/>
    <w:rsid w:val="00E47951"/>
    <w:rsid w:val="00E81156"/>
    <w:rsid w:val="00EB49E6"/>
    <w:rsid w:val="00EB5670"/>
    <w:rsid w:val="00EE5261"/>
    <w:rsid w:val="00F13232"/>
    <w:rsid w:val="00F40DF8"/>
    <w:rsid w:val="00FA20F1"/>
    <w:rsid w:val="00FF2AA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136AA7"/>
  <w15:docId w15:val="{DF9450D9-9FCE-4E4F-977E-0B99E2183E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47951"/>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47951"/>
    <w:pPr>
      <w:ind w:left="720"/>
      <w:contextualSpacing/>
    </w:pPr>
  </w:style>
  <w:style w:type="table" w:styleId="a4">
    <w:name w:val="Table Grid"/>
    <w:basedOn w:val="a1"/>
    <w:uiPriority w:val="59"/>
    <w:rsid w:val="00E4795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No Spacing"/>
    <w:link w:val="a6"/>
    <w:uiPriority w:val="1"/>
    <w:qFormat/>
    <w:rsid w:val="004B191C"/>
    <w:pPr>
      <w:spacing w:after="0" w:line="240" w:lineRule="auto"/>
    </w:pPr>
  </w:style>
  <w:style w:type="paragraph" w:styleId="z-">
    <w:name w:val="HTML Top of Form"/>
    <w:basedOn w:val="a"/>
    <w:next w:val="a"/>
    <w:link w:val="z-0"/>
    <w:hidden/>
    <w:uiPriority w:val="99"/>
    <w:semiHidden/>
    <w:unhideWhenUsed/>
    <w:rsid w:val="004B191C"/>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4B191C"/>
    <w:rPr>
      <w:rFonts w:ascii="Arial" w:eastAsia="Times New Roman" w:hAnsi="Arial" w:cs="Arial"/>
      <w:vanish/>
      <w:sz w:val="16"/>
      <w:szCs w:val="16"/>
      <w:lang w:eastAsia="ru-RU"/>
    </w:rPr>
  </w:style>
  <w:style w:type="character" w:customStyle="1" w:styleId="textarea-wrap">
    <w:name w:val="textarea-wrap"/>
    <w:basedOn w:val="a0"/>
    <w:rsid w:val="004B191C"/>
  </w:style>
  <w:style w:type="paragraph" w:styleId="z-1">
    <w:name w:val="HTML Bottom of Form"/>
    <w:basedOn w:val="a"/>
    <w:next w:val="a"/>
    <w:link w:val="z-2"/>
    <w:hidden/>
    <w:uiPriority w:val="99"/>
    <w:semiHidden/>
    <w:unhideWhenUsed/>
    <w:rsid w:val="004B191C"/>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4B191C"/>
    <w:rPr>
      <w:rFonts w:ascii="Arial" w:eastAsia="Times New Roman" w:hAnsi="Arial" w:cs="Arial"/>
      <w:vanish/>
      <w:sz w:val="16"/>
      <w:szCs w:val="16"/>
      <w:lang w:eastAsia="ru-RU"/>
    </w:rPr>
  </w:style>
  <w:style w:type="paragraph" w:styleId="a7">
    <w:name w:val="Normal (Web)"/>
    <w:basedOn w:val="a"/>
    <w:uiPriority w:val="99"/>
    <w:unhideWhenUsed/>
    <w:rsid w:val="003A675B"/>
    <w:pPr>
      <w:spacing w:before="100" w:beforeAutospacing="1" w:after="100" w:afterAutospacing="1" w:line="240" w:lineRule="auto"/>
    </w:pPr>
    <w:rPr>
      <w:rFonts w:ascii="Times New Roman" w:eastAsia="Times New Roman" w:hAnsi="Times New Roman"/>
      <w:sz w:val="24"/>
      <w:szCs w:val="24"/>
      <w:lang w:eastAsia="ru-RU"/>
    </w:rPr>
  </w:style>
  <w:style w:type="paragraph" w:styleId="a8">
    <w:name w:val="Balloon Text"/>
    <w:basedOn w:val="a"/>
    <w:link w:val="a9"/>
    <w:uiPriority w:val="99"/>
    <w:semiHidden/>
    <w:unhideWhenUsed/>
    <w:rsid w:val="00EB49E6"/>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EB49E6"/>
    <w:rPr>
      <w:rFonts w:ascii="Tahoma" w:eastAsia="Calibri" w:hAnsi="Tahoma" w:cs="Tahoma"/>
      <w:sz w:val="16"/>
      <w:szCs w:val="16"/>
    </w:rPr>
  </w:style>
  <w:style w:type="paragraph" w:customStyle="1" w:styleId="1">
    <w:name w:val="Обычный1"/>
    <w:rsid w:val="008558FE"/>
    <w:rPr>
      <w:rFonts w:ascii="Calibri" w:eastAsia="Calibri" w:hAnsi="Calibri" w:cs="Calibri"/>
      <w:lang w:eastAsia="ru-RU"/>
    </w:rPr>
  </w:style>
  <w:style w:type="character" w:customStyle="1" w:styleId="a6">
    <w:name w:val="Без интервала Знак"/>
    <w:link w:val="a5"/>
    <w:uiPriority w:val="1"/>
    <w:locked/>
    <w:rsid w:val="008558FE"/>
  </w:style>
  <w:style w:type="character" w:customStyle="1" w:styleId="c4">
    <w:name w:val="c4"/>
    <w:basedOn w:val="a0"/>
    <w:rsid w:val="003635BC"/>
  </w:style>
  <w:style w:type="character" w:styleId="aa">
    <w:name w:val="Strong"/>
    <w:basedOn w:val="a0"/>
    <w:uiPriority w:val="22"/>
    <w:qFormat/>
    <w:rsid w:val="00B83DF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0026080">
      <w:bodyDiv w:val="1"/>
      <w:marLeft w:val="0"/>
      <w:marRight w:val="0"/>
      <w:marTop w:val="0"/>
      <w:marBottom w:val="0"/>
      <w:divBdr>
        <w:top w:val="none" w:sz="0" w:space="0" w:color="auto"/>
        <w:left w:val="none" w:sz="0" w:space="0" w:color="auto"/>
        <w:bottom w:val="none" w:sz="0" w:space="0" w:color="auto"/>
        <w:right w:val="none" w:sz="0" w:space="0" w:color="auto"/>
      </w:divBdr>
    </w:div>
    <w:div w:id="181554271">
      <w:bodyDiv w:val="1"/>
      <w:marLeft w:val="0"/>
      <w:marRight w:val="0"/>
      <w:marTop w:val="0"/>
      <w:marBottom w:val="0"/>
      <w:divBdr>
        <w:top w:val="none" w:sz="0" w:space="0" w:color="auto"/>
        <w:left w:val="none" w:sz="0" w:space="0" w:color="auto"/>
        <w:bottom w:val="none" w:sz="0" w:space="0" w:color="auto"/>
        <w:right w:val="none" w:sz="0" w:space="0" w:color="auto"/>
      </w:divBdr>
    </w:div>
    <w:div w:id="579408950">
      <w:bodyDiv w:val="1"/>
      <w:marLeft w:val="0"/>
      <w:marRight w:val="0"/>
      <w:marTop w:val="0"/>
      <w:marBottom w:val="0"/>
      <w:divBdr>
        <w:top w:val="none" w:sz="0" w:space="0" w:color="auto"/>
        <w:left w:val="none" w:sz="0" w:space="0" w:color="auto"/>
        <w:bottom w:val="none" w:sz="0" w:space="0" w:color="auto"/>
        <w:right w:val="none" w:sz="0" w:space="0" w:color="auto"/>
      </w:divBdr>
    </w:div>
    <w:div w:id="711032228">
      <w:bodyDiv w:val="1"/>
      <w:marLeft w:val="0"/>
      <w:marRight w:val="0"/>
      <w:marTop w:val="0"/>
      <w:marBottom w:val="0"/>
      <w:divBdr>
        <w:top w:val="none" w:sz="0" w:space="0" w:color="auto"/>
        <w:left w:val="none" w:sz="0" w:space="0" w:color="auto"/>
        <w:bottom w:val="none" w:sz="0" w:space="0" w:color="auto"/>
        <w:right w:val="none" w:sz="0" w:space="0" w:color="auto"/>
      </w:divBdr>
    </w:div>
    <w:div w:id="776369410">
      <w:bodyDiv w:val="1"/>
      <w:marLeft w:val="0"/>
      <w:marRight w:val="0"/>
      <w:marTop w:val="0"/>
      <w:marBottom w:val="0"/>
      <w:divBdr>
        <w:top w:val="none" w:sz="0" w:space="0" w:color="auto"/>
        <w:left w:val="none" w:sz="0" w:space="0" w:color="auto"/>
        <w:bottom w:val="none" w:sz="0" w:space="0" w:color="auto"/>
        <w:right w:val="none" w:sz="0" w:space="0" w:color="auto"/>
      </w:divBdr>
    </w:div>
    <w:div w:id="1134565025">
      <w:bodyDiv w:val="1"/>
      <w:marLeft w:val="0"/>
      <w:marRight w:val="0"/>
      <w:marTop w:val="0"/>
      <w:marBottom w:val="0"/>
      <w:divBdr>
        <w:top w:val="none" w:sz="0" w:space="0" w:color="auto"/>
        <w:left w:val="none" w:sz="0" w:space="0" w:color="auto"/>
        <w:bottom w:val="none" w:sz="0" w:space="0" w:color="auto"/>
        <w:right w:val="none" w:sz="0" w:space="0" w:color="auto"/>
      </w:divBdr>
    </w:div>
    <w:div w:id="1618874727">
      <w:bodyDiv w:val="1"/>
      <w:marLeft w:val="0"/>
      <w:marRight w:val="0"/>
      <w:marTop w:val="0"/>
      <w:marBottom w:val="0"/>
      <w:divBdr>
        <w:top w:val="none" w:sz="0" w:space="0" w:color="auto"/>
        <w:left w:val="none" w:sz="0" w:space="0" w:color="auto"/>
        <w:bottom w:val="none" w:sz="0" w:space="0" w:color="auto"/>
        <w:right w:val="none" w:sz="0" w:space="0" w:color="auto"/>
      </w:divBdr>
    </w:div>
    <w:div w:id="1702243688">
      <w:bodyDiv w:val="1"/>
      <w:marLeft w:val="0"/>
      <w:marRight w:val="0"/>
      <w:marTop w:val="0"/>
      <w:marBottom w:val="0"/>
      <w:divBdr>
        <w:top w:val="none" w:sz="0" w:space="0" w:color="auto"/>
        <w:left w:val="none" w:sz="0" w:space="0" w:color="auto"/>
        <w:bottom w:val="none" w:sz="0" w:space="0" w:color="auto"/>
        <w:right w:val="none" w:sz="0" w:space="0" w:color="auto"/>
      </w:divBdr>
      <w:divsChild>
        <w:div w:id="1467972059">
          <w:marLeft w:val="0"/>
          <w:marRight w:val="0"/>
          <w:marTop w:val="0"/>
          <w:marBottom w:val="0"/>
          <w:divBdr>
            <w:top w:val="none" w:sz="0" w:space="0" w:color="auto"/>
            <w:left w:val="none" w:sz="0" w:space="0" w:color="auto"/>
            <w:bottom w:val="none" w:sz="0" w:space="0" w:color="auto"/>
            <w:right w:val="none" w:sz="0" w:space="0" w:color="auto"/>
          </w:divBdr>
          <w:divsChild>
            <w:div w:id="1589466193">
              <w:marLeft w:val="105"/>
              <w:marRight w:val="300"/>
              <w:marTop w:val="135"/>
              <w:marBottom w:val="645"/>
              <w:divBdr>
                <w:top w:val="none" w:sz="0" w:space="0" w:color="auto"/>
                <w:left w:val="none" w:sz="0" w:space="0" w:color="auto"/>
                <w:bottom w:val="none" w:sz="0" w:space="0" w:color="auto"/>
                <w:right w:val="none" w:sz="0" w:space="0" w:color="auto"/>
              </w:divBdr>
            </w:div>
          </w:divsChild>
        </w:div>
        <w:div w:id="714936097">
          <w:marLeft w:val="0"/>
          <w:marRight w:val="0"/>
          <w:marTop w:val="0"/>
          <w:marBottom w:val="0"/>
          <w:divBdr>
            <w:top w:val="none" w:sz="0" w:space="0" w:color="auto"/>
            <w:left w:val="none" w:sz="0" w:space="0" w:color="auto"/>
            <w:bottom w:val="none" w:sz="0" w:space="0" w:color="auto"/>
            <w:right w:val="none" w:sz="0" w:space="0" w:color="auto"/>
          </w:divBdr>
          <w:divsChild>
            <w:div w:id="552041842">
              <w:marLeft w:val="0"/>
              <w:marRight w:val="465"/>
              <w:marTop w:val="105"/>
              <w:marBottom w:val="600"/>
              <w:divBdr>
                <w:top w:val="none" w:sz="0" w:space="0" w:color="auto"/>
                <w:left w:val="none" w:sz="0" w:space="0" w:color="auto"/>
                <w:bottom w:val="none" w:sz="0" w:space="0" w:color="auto"/>
                <w:right w:val="none" w:sz="0" w:space="0" w:color="auto"/>
              </w:divBdr>
              <w:divsChild>
                <w:div w:id="2022051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854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1310</TotalTime>
  <Pages>7</Pages>
  <Words>2354</Words>
  <Characters>13418</Characters>
  <Application>Microsoft Office Word</Application>
  <DocSecurity>0</DocSecurity>
  <Lines>111</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33 кабинет</dc:creator>
  <cp:keywords/>
  <dc:description/>
  <cp:lastModifiedBy>006</cp:lastModifiedBy>
  <cp:revision>27</cp:revision>
  <dcterms:created xsi:type="dcterms:W3CDTF">2021-02-19T09:58:00Z</dcterms:created>
  <dcterms:modified xsi:type="dcterms:W3CDTF">2021-04-19T12:44:00Z</dcterms:modified>
</cp:coreProperties>
</file>